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7C4B">
      <w:pPr>
        <w:keepNext w:val="0"/>
        <w:keepLines w:val="0"/>
        <w:pageBreakBefore w:val="0"/>
        <w:widowControl w:val="0"/>
        <w:kinsoku/>
        <w:wordWrap/>
        <w:overflowPunct/>
        <w:topLinePunct w:val="0"/>
        <w:autoSpaceDE/>
        <w:autoSpaceDN/>
        <w:bidi w:val="0"/>
        <w:adjustRightInd/>
        <w:snapToGrid/>
        <w:spacing w:after="0" w:line="6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rPr>
      </w:pPr>
    </w:p>
    <w:p w14:paraId="31D4FF4E">
      <w:pPr>
        <w:keepNext w:val="0"/>
        <w:keepLines w:val="0"/>
        <w:pageBreakBefore w:val="0"/>
        <w:widowControl w:val="0"/>
        <w:kinsoku/>
        <w:wordWrap/>
        <w:overflowPunct/>
        <w:topLinePunct w:val="0"/>
        <w:autoSpaceDE/>
        <w:autoSpaceDN/>
        <w:bidi w:val="0"/>
        <w:adjustRightInd/>
        <w:snapToGrid/>
        <w:spacing w:after="0" w:line="6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rPr>
      </w:pPr>
    </w:p>
    <w:p w14:paraId="42A42452">
      <w:pPr>
        <w:keepNext w:val="0"/>
        <w:keepLines w:val="0"/>
        <w:pageBreakBefore w:val="0"/>
        <w:widowControl w:val="0"/>
        <w:kinsoku/>
        <w:wordWrap/>
        <w:overflowPunct/>
        <w:topLinePunct w:val="0"/>
        <w:autoSpaceDE/>
        <w:autoSpaceDN/>
        <w:bidi w:val="0"/>
        <w:adjustRightInd/>
        <w:snapToGrid/>
        <w:spacing w:after="0" w:line="6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rPr>
      </w:pPr>
    </w:p>
    <w:p w14:paraId="734CCCC0">
      <w:pPr>
        <w:keepNext w:val="0"/>
        <w:keepLines w:val="0"/>
        <w:pageBreakBefore w:val="0"/>
        <w:widowControl w:val="0"/>
        <w:kinsoku/>
        <w:wordWrap/>
        <w:overflowPunct/>
        <w:topLinePunct w:val="0"/>
        <w:autoSpaceDE/>
        <w:autoSpaceDN/>
        <w:bidi w:val="0"/>
        <w:adjustRightInd/>
        <w:snapToGrid/>
        <w:spacing w:after="0" w:line="6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rPr>
      </w:pPr>
    </w:p>
    <w:p w14:paraId="24902582">
      <w:pPr>
        <w:keepNext w:val="0"/>
        <w:keepLines w:val="0"/>
        <w:pageBreakBefore w:val="0"/>
        <w:widowControl w:val="0"/>
        <w:kinsoku/>
        <w:wordWrap/>
        <w:overflowPunct/>
        <w:topLinePunct w:val="0"/>
        <w:autoSpaceDE/>
        <w:autoSpaceDN/>
        <w:bidi w:val="0"/>
        <w:adjustRightInd/>
        <w:snapToGrid/>
        <w:spacing w:after="0" w:line="61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2"/>
          <w:sz w:val="44"/>
          <w:szCs w:val="44"/>
        </w:rPr>
      </w:pPr>
    </w:p>
    <w:p w14:paraId="6A8491EC">
      <w:pPr>
        <w:keepNext w:val="0"/>
        <w:keepLines w:val="0"/>
        <w:pageBreakBefore w:val="0"/>
        <w:widowControl w:val="0"/>
        <w:kinsoku/>
        <w:wordWrap/>
        <w:overflowPunct/>
        <w:topLinePunct w:val="0"/>
        <w:autoSpaceDE/>
        <w:autoSpaceDN/>
        <w:bidi w:val="0"/>
        <w:adjustRightInd/>
        <w:snapToGrid/>
        <w:spacing w:after="0" w:line="590" w:lineRule="exact"/>
        <w:ind w:right="0" w:rightChars="0"/>
        <w:jc w:val="both"/>
        <w:textAlignment w:val="auto"/>
        <w:outlineLvl w:val="0"/>
        <w:rPr>
          <w:rFonts w:hint="default" w:ascii="仿宋_GB2312" w:hAnsi="仿宋_GB2312" w:eastAsia="仿宋_GB2312" w:cs="仿宋_GB2312"/>
          <w:kern w:val="2"/>
          <w:sz w:val="32"/>
          <w:szCs w:val="32"/>
          <w:lang w:eastAsia="zh-CN"/>
        </w:rPr>
      </w:pPr>
    </w:p>
    <w:p w14:paraId="4D87CE51">
      <w:pPr>
        <w:pStyle w:val="3"/>
        <w:rPr>
          <w:rFonts w:hint="default"/>
          <w:lang w:eastAsia="zh-CN"/>
        </w:rPr>
      </w:pPr>
    </w:p>
    <w:p w14:paraId="47741C3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bCs/>
          <w:sz w:val="34"/>
          <w:szCs w:val="34"/>
          <w:lang w:val="en-US" w:eastAsia="zh-CN"/>
        </w:rPr>
      </w:pPr>
      <w:r>
        <w:rPr>
          <w:rFonts w:hint="eastAsia" w:ascii="仿宋_GB2312" w:hAnsi="仿宋_GB2312" w:eastAsia="仿宋_GB2312" w:cs="仿宋_GB2312"/>
          <w:bCs/>
          <w:sz w:val="34"/>
          <w:szCs w:val="34"/>
        </w:rPr>
        <w:t>罗</w:t>
      </w:r>
      <w:r>
        <w:rPr>
          <w:rFonts w:hint="eastAsia" w:ascii="仿宋_GB2312" w:hAnsi="仿宋_GB2312" w:eastAsia="仿宋_GB2312" w:cs="仿宋_GB2312"/>
          <w:bCs/>
          <w:sz w:val="34"/>
          <w:szCs w:val="34"/>
          <w:lang w:eastAsia="zh-CN"/>
        </w:rPr>
        <w:t>飞政</w:t>
      </w:r>
      <w:r>
        <w:rPr>
          <w:rFonts w:hint="eastAsia" w:ascii="仿宋_GB2312" w:hAnsi="仿宋_GB2312" w:eastAsia="仿宋_GB2312" w:cs="仿宋_GB2312"/>
          <w:bCs/>
          <w:sz w:val="34"/>
          <w:szCs w:val="34"/>
        </w:rPr>
        <w:t>〔20</w:t>
      </w:r>
      <w:r>
        <w:rPr>
          <w:rFonts w:hint="eastAsia" w:ascii="仿宋_GB2312" w:hAnsi="仿宋_GB2312" w:eastAsia="仿宋_GB2312" w:cs="仿宋_GB2312"/>
          <w:bCs/>
          <w:sz w:val="34"/>
          <w:szCs w:val="34"/>
          <w:lang w:val="en-US" w:eastAsia="zh-CN"/>
        </w:rPr>
        <w:t>24</w:t>
      </w:r>
      <w:r>
        <w:rPr>
          <w:rFonts w:hint="eastAsia" w:ascii="仿宋_GB2312" w:hAnsi="仿宋_GB2312" w:eastAsia="仿宋_GB2312" w:cs="仿宋_GB2312"/>
          <w:bCs/>
          <w:sz w:val="34"/>
          <w:szCs w:val="34"/>
        </w:rPr>
        <w:t>〕</w:t>
      </w:r>
      <w:r>
        <w:rPr>
          <w:rFonts w:hint="eastAsia" w:ascii="仿宋_GB2312" w:hAnsi="仿宋_GB2312" w:eastAsia="仿宋_GB2312" w:cs="仿宋_GB2312"/>
          <w:bCs/>
          <w:sz w:val="34"/>
          <w:szCs w:val="34"/>
          <w:lang w:val="en-US" w:eastAsia="zh-CN"/>
        </w:rPr>
        <w:t>40</w:t>
      </w:r>
      <w:r>
        <w:rPr>
          <w:rFonts w:hint="eastAsia" w:ascii="仿宋_GB2312" w:hAnsi="仿宋_GB2312" w:eastAsia="仿宋_GB2312" w:cs="仿宋_GB2312"/>
          <w:bCs/>
          <w:sz w:val="34"/>
          <w:szCs w:val="34"/>
        </w:rPr>
        <w:t>号</w:t>
      </w:r>
    </w:p>
    <w:p w14:paraId="672D633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楷体_GB2312" w:hAnsi="楷体_GB2312" w:eastAsia="楷体_GB2312" w:cs="楷体_GB2312"/>
          <w:bCs/>
          <w:sz w:val="34"/>
          <w:szCs w:val="34"/>
          <w:lang w:val="en-US" w:eastAsia="zh-CN"/>
        </w:rPr>
      </w:pPr>
    </w:p>
    <w:p w14:paraId="0F1DE346">
      <w:pPr>
        <w:pStyle w:val="3"/>
        <w:rPr>
          <w:rFonts w:hint="eastAsia"/>
          <w:lang w:val="en-US" w:eastAsia="zh-CN"/>
        </w:rPr>
      </w:pPr>
    </w:p>
    <w:p w14:paraId="3A6DF26D">
      <w:pPr>
        <w:spacing w:line="56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rPr>
        <w:t>关于</w:t>
      </w:r>
      <w:r>
        <w:rPr>
          <w:rFonts w:hint="eastAsia" w:ascii="方正小标宋简体" w:hAnsi="方正小标宋简体" w:eastAsia="方正小标宋简体" w:cs="方正小标宋简体"/>
          <w:spacing w:val="-10"/>
          <w:sz w:val="44"/>
          <w:szCs w:val="44"/>
          <w:lang w:eastAsia="zh-CN"/>
        </w:rPr>
        <w:t>调整</w:t>
      </w:r>
      <w:r>
        <w:rPr>
          <w:rFonts w:hint="eastAsia" w:ascii="方正小标宋简体" w:hAnsi="方正小标宋简体" w:eastAsia="方正小标宋简体" w:cs="方正小标宋简体"/>
          <w:spacing w:val="-10"/>
          <w:sz w:val="44"/>
          <w:szCs w:val="44"/>
        </w:rPr>
        <w:t>印发《罗源县飞竹镇20</w:t>
      </w:r>
      <w:r>
        <w:rPr>
          <w:rFonts w:hint="eastAsia" w:ascii="方正小标宋简体" w:hAnsi="方正小标宋简体" w:eastAsia="方正小标宋简体" w:cs="方正小标宋简体"/>
          <w:spacing w:val="-10"/>
          <w:sz w:val="44"/>
          <w:szCs w:val="44"/>
          <w:lang w:val="en-US" w:eastAsia="zh-CN"/>
        </w:rPr>
        <w:t>24</w:t>
      </w:r>
      <w:r>
        <w:rPr>
          <w:rFonts w:hint="eastAsia" w:ascii="方正小标宋简体" w:hAnsi="方正小标宋简体" w:eastAsia="方正小标宋简体" w:cs="方正小标宋简体"/>
          <w:spacing w:val="-10"/>
          <w:sz w:val="44"/>
          <w:szCs w:val="44"/>
        </w:rPr>
        <w:t>年防汛</w:t>
      </w:r>
    </w:p>
    <w:p w14:paraId="57F61517">
      <w:pPr>
        <w:spacing w:line="560" w:lineRule="exact"/>
        <w:jc w:val="center"/>
        <w:rPr>
          <w:rFonts w:hint="eastAsia" w:ascii="方正小标宋简体" w:hAnsi="方正小标宋简体" w:eastAsia="方正小标宋简体" w:cs="方正小标宋简体"/>
          <w:spacing w:val="-10"/>
          <w:sz w:val="44"/>
          <w:szCs w:val="44"/>
        </w:rPr>
      </w:pPr>
      <w:r>
        <w:rPr>
          <w:rFonts w:hint="eastAsia" w:ascii="方正小标宋简体" w:hAnsi="方正小标宋简体" w:eastAsia="方正小标宋简体" w:cs="方正小标宋简体"/>
          <w:spacing w:val="-10"/>
          <w:sz w:val="44"/>
          <w:szCs w:val="44"/>
          <w:lang w:eastAsia="zh-CN"/>
        </w:rPr>
        <w:t>防台风</w:t>
      </w:r>
      <w:r>
        <w:rPr>
          <w:rFonts w:hint="eastAsia" w:ascii="方正小标宋简体" w:hAnsi="方正小标宋简体" w:eastAsia="方正小标宋简体" w:cs="方正小标宋简体"/>
          <w:spacing w:val="-10"/>
          <w:sz w:val="44"/>
          <w:szCs w:val="44"/>
        </w:rPr>
        <w:t>防山洪灾害应急预案》的通知</w:t>
      </w:r>
    </w:p>
    <w:p w14:paraId="37915F34">
      <w:pPr>
        <w:spacing w:line="560" w:lineRule="exact"/>
        <w:rPr>
          <w:rFonts w:hint="eastAsia" w:ascii="方正小标宋简体" w:hAnsi="方正小标宋简体" w:eastAsia="方正小标宋简体" w:cs="方正小标宋简体"/>
          <w:spacing w:val="-10"/>
          <w:sz w:val="44"/>
          <w:szCs w:val="44"/>
        </w:rPr>
      </w:pPr>
    </w:p>
    <w:p w14:paraId="105694BB">
      <w:pPr>
        <w:spacing w:line="560" w:lineRule="exact"/>
        <w:rPr>
          <w:rFonts w:hint="eastAsia" w:ascii="楷体_GB2312" w:hAnsi="楷体_GB2312" w:eastAsia="楷体_GB2312" w:cs="楷体_GB2312"/>
          <w:sz w:val="32"/>
        </w:rPr>
      </w:pPr>
      <w:r>
        <w:rPr>
          <w:rFonts w:hint="eastAsia" w:ascii="楷体_GB2312" w:hAnsi="楷体_GB2312" w:eastAsia="楷体_GB2312" w:cs="楷体_GB2312"/>
          <w:sz w:val="32"/>
        </w:rPr>
        <w:t>各村、镇直各单位：</w:t>
      </w:r>
    </w:p>
    <w:p w14:paraId="09CCDAC3">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为做好今年防汛</w:t>
      </w:r>
      <w:r>
        <w:rPr>
          <w:rFonts w:hint="eastAsia" w:ascii="楷体_GB2312" w:hAnsi="楷体_GB2312" w:eastAsia="楷体_GB2312" w:cs="楷体_GB2312"/>
          <w:sz w:val="32"/>
          <w:lang w:eastAsia="zh-CN"/>
        </w:rPr>
        <w:t>防台风</w:t>
      </w:r>
      <w:r>
        <w:rPr>
          <w:rFonts w:hint="eastAsia" w:ascii="楷体_GB2312" w:hAnsi="楷体_GB2312" w:eastAsia="楷体_GB2312" w:cs="楷体_GB2312"/>
          <w:sz w:val="32"/>
        </w:rPr>
        <w:t>防山洪灾害防御工作，确保人民群众生命财产安全，经研究，现将《罗源县飞竹镇20</w:t>
      </w:r>
      <w:r>
        <w:rPr>
          <w:rFonts w:hint="eastAsia" w:ascii="楷体_GB2312" w:hAnsi="楷体_GB2312" w:eastAsia="楷体_GB2312" w:cs="楷体_GB2312"/>
          <w:sz w:val="32"/>
          <w:lang w:val="en-US" w:eastAsia="zh-CN"/>
        </w:rPr>
        <w:t>24</w:t>
      </w:r>
      <w:r>
        <w:rPr>
          <w:rFonts w:hint="eastAsia" w:ascii="楷体_GB2312" w:hAnsi="楷体_GB2312" w:eastAsia="楷体_GB2312" w:cs="楷体_GB2312"/>
          <w:sz w:val="32"/>
        </w:rPr>
        <w:t>年防汛</w:t>
      </w:r>
      <w:r>
        <w:rPr>
          <w:rFonts w:hint="eastAsia" w:ascii="楷体_GB2312" w:hAnsi="楷体_GB2312" w:eastAsia="楷体_GB2312" w:cs="楷体_GB2312"/>
          <w:sz w:val="32"/>
          <w:lang w:eastAsia="zh-CN"/>
        </w:rPr>
        <w:t>防台风</w:t>
      </w:r>
      <w:r>
        <w:rPr>
          <w:rFonts w:hint="eastAsia" w:ascii="楷体_GB2312" w:hAnsi="楷体_GB2312" w:eastAsia="楷体_GB2312" w:cs="楷体_GB2312"/>
          <w:sz w:val="32"/>
        </w:rPr>
        <w:t>防山洪灾害应急预案》</w:t>
      </w:r>
      <w:r>
        <w:rPr>
          <w:rFonts w:hint="eastAsia" w:ascii="楷体_GB2312" w:hAnsi="楷体_GB2312" w:eastAsia="楷体_GB2312" w:cs="楷体_GB2312"/>
          <w:sz w:val="32"/>
          <w:lang w:eastAsia="zh-CN"/>
        </w:rPr>
        <w:t>调整</w:t>
      </w:r>
      <w:r>
        <w:rPr>
          <w:rFonts w:hint="eastAsia" w:ascii="楷体_GB2312" w:hAnsi="楷体_GB2312" w:eastAsia="楷体_GB2312" w:cs="楷体_GB2312"/>
          <w:sz w:val="32"/>
        </w:rPr>
        <w:t>印发给你们，请认真贯彻落实。</w:t>
      </w:r>
    </w:p>
    <w:p w14:paraId="611AEC15">
      <w:pPr>
        <w:spacing w:line="560" w:lineRule="exact"/>
        <w:rPr>
          <w:rFonts w:hint="eastAsia" w:ascii="楷体_GB2312" w:hAnsi="楷体_GB2312" w:eastAsia="楷体_GB2312" w:cs="楷体_GB2312"/>
          <w:sz w:val="32"/>
          <w:lang w:eastAsia="zh-CN"/>
        </w:rPr>
      </w:pPr>
    </w:p>
    <w:p w14:paraId="727CF5E3">
      <w:pPr>
        <w:spacing w:line="560" w:lineRule="exact"/>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飞竹镇人民政府</w:t>
      </w:r>
    </w:p>
    <w:p w14:paraId="5A4D6D98">
      <w:pPr>
        <w:spacing w:line="560" w:lineRule="exact"/>
        <w:ind w:firstLine="640" w:firstLineChars="200"/>
        <w:jc w:val="center"/>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 xml:space="preserve">                 </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w:t>
      </w:r>
      <w:r>
        <w:rPr>
          <w:rFonts w:hint="eastAsia" w:ascii="楷体_GB2312" w:hAnsi="楷体_GB2312" w:eastAsia="楷体_GB2312" w:cs="楷体_GB2312"/>
          <w:sz w:val="32"/>
          <w:lang w:val="en-US" w:eastAsia="zh-CN"/>
        </w:rPr>
        <w:t>24</w:t>
      </w:r>
      <w:r>
        <w:rPr>
          <w:rFonts w:hint="eastAsia" w:ascii="楷体_GB2312" w:hAnsi="楷体_GB2312" w:eastAsia="楷体_GB2312" w:cs="楷体_GB2312"/>
          <w:sz w:val="32"/>
        </w:rPr>
        <w:t>年</w:t>
      </w:r>
      <w:r>
        <w:rPr>
          <w:rFonts w:hint="eastAsia" w:ascii="楷体_GB2312" w:hAnsi="楷体_GB2312" w:eastAsia="楷体_GB2312" w:cs="楷体_GB2312"/>
          <w:sz w:val="32"/>
          <w:lang w:val="en-US" w:eastAsia="zh-CN"/>
        </w:rPr>
        <w:t>6</w:t>
      </w:r>
      <w:r>
        <w:rPr>
          <w:rFonts w:hint="eastAsia" w:ascii="楷体_GB2312" w:hAnsi="楷体_GB2312" w:eastAsia="楷体_GB2312" w:cs="楷体_GB2312"/>
          <w:sz w:val="32"/>
        </w:rPr>
        <w:t>月</w:t>
      </w:r>
      <w:r>
        <w:rPr>
          <w:rFonts w:hint="eastAsia" w:ascii="楷体_GB2312" w:hAnsi="楷体_GB2312" w:eastAsia="楷体_GB2312" w:cs="楷体_GB2312"/>
          <w:sz w:val="32"/>
          <w:lang w:val="en-US" w:eastAsia="zh-CN"/>
        </w:rPr>
        <w:t>6</w:t>
      </w:r>
      <w:r>
        <w:rPr>
          <w:rFonts w:hint="eastAsia" w:ascii="楷体_GB2312" w:hAnsi="楷体_GB2312" w:eastAsia="楷体_GB2312" w:cs="楷体_GB2312"/>
          <w:sz w:val="32"/>
        </w:rPr>
        <w:t>日</w:t>
      </w:r>
      <w:r>
        <w:rPr>
          <w:rFonts w:hint="eastAsia" w:ascii="楷体_GB2312" w:hAnsi="楷体_GB2312" w:eastAsia="楷体_GB2312" w:cs="楷体_GB2312"/>
          <w:sz w:val="32"/>
          <w:lang w:val="en-US" w:eastAsia="zh-CN"/>
        </w:rPr>
        <w:t xml:space="preserve">    </w:t>
      </w:r>
    </w:p>
    <w:p w14:paraId="22398FD4">
      <w:pPr>
        <w:spacing w:line="560" w:lineRule="exact"/>
        <w:rPr>
          <w:rFonts w:hint="eastAsia" w:eastAsia="仿宋_GB2312"/>
          <w:sz w:val="32"/>
        </w:rPr>
      </w:pPr>
    </w:p>
    <w:p w14:paraId="6C7AC196">
      <w:pPr>
        <w:spacing w:line="560" w:lineRule="exact"/>
        <w:rPr>
          <w:rFonts w:hint="eastAsia" w:eastAsia="仿宋_GB2312"/>
          <w:sz w:val="32"/>
        </w:rPr>
      </w:pPr>
    </w:p>
    <w:p w14:paraId="6197699B">
      <w:pPr>
        <w:pStyle w:val="4"/>
        <w:rPr>
          <w:rFonts w:hint="eastAsia"/>
        </w:rPr>
      </w:pPr>
    </w:p>
    <w:p w14:paraId="76DA5716">
      <w:pPr>
        <w:pStyle w:val="4"/>
        <w:rPr>
          <w:rFonts w:hint="eastAsia"/>
        </w:rPr>
      </w:pPr>
    </w:p>
    <w:p w14:paraId="5E8F704D">
      <w:pPr>
        <w:spacing w:line="560" w:lineRule="exact"/>
        <w:jc w:val="center"/>
        <w:rPr>
          <w:rFonts w:hint="eastAsia" w:ascii="方正小标宋简体" w:hAnsi="方正小标宋简体" w:eastAsia="方正小标宋简体" w:cs="方正小标宋简体"/>
          <w:spacing w:val="-10"/>
          <w:sz w:val="44"/>
          <w:szCs w:val="44"/>
        </w:rPr>
      </w:pPr>
    </w:p>
    <w:p w14:paraId="51DAF789">
      <w:pPr>
        <w:spacing w:line="560" w:lineRule="exact"/>
        <w:jc w:val="center"/>
        <w:rPr>
          <w:rFonts w:hint="eastAsia" w:ascii="方正小标宋简体" w:hAnsi="方正小标宋简体" w:eastAsia="方正小标宋简体" w:cs="方正小标宋简体"/>
          <w:spacing w:val="-10"/>
          <w:sz w:val="44"/>
          <w:szCs w:val="44"/>
          <w:lang w:eastAsia="zh-CN"/>
        </w:rPr>
      </w:pPr>
      <w:r>
        <w:rPr>
          <w:rFonts w:hint="eastAsia" w:ascii="方正小标宋简体" w:hAnsi="方正小标宋简体" w:eastAsia="方正小标宋简体" w:cs="方正小标宋简体"/>
          <w:spacing w:val="-10"/>
          <w:sz w:val="44"/>
          <w:szCs w:val="44"/>
        </w:rPr>
        <w:t>罗源县飞竹镇20</w:t>
      </w:r>
      <w:r>
        <w:rPr>
          <w:rFonts w:hint="eastAsia" w:ascii="方正小标宋简体" w:hAnsi="方正小标宋简体" w:eastAsia="方正小标宋简体" w:cs="方正小标宋简体"/>
          <w:spacing w:val="-10"/>
          <w:sz w:val="44"/>
          <w:szCs w:val="44"/>
          <w:lang w:val="en-US" w:eastAsia="zh-CN"/>
        </w:rPr>
        <w:t>24</w:t>
      </w:r>
      <w:r>
        <w:rPr>
          <w:rFonts w:hint="eastAsia" w:ascii="方正小标宋简体" w:hAnsi="方正小标宋简体" w:eastAsia="方正小标宋简体" w:cs="方正小标宋简体"/>
          <w:spacing w:val="-10"/>
          <w:sz w:val="44"/>
          <w:szCs w:val="44"/>
        </w:rPr>
        <w:t>年防汛</w:t>
      </w:r>
      <w:r>
        <w:rPr>
          <w:rFonts w:hint="eastAsia" w:ascii="方正小标宋简体" w:hAnsi="方正小标宋简体" w:eastAsia="方正小标宋简体" w:cs="方正小标宋简体"/>
          <w:spacing w:val="-10"/>
          <w:sz w:val="44"/>
          <w:szCs w:val="44"/>
          <w:lang w:eastAsia="zh-CN"/>
        </w:rPr>
        <w:t>防台风</w:t>
      </w:r>
    </w:p>
    <w:p w14:paraId="3AA6719E">
      <w:pPr>
        <w:spacing w:line="560" w:lineRule="exact"/>
        <w:jc w:val="center"/>
        <w:rPr>
          <w:rFonts w:hint="eastAsia" w:eastAsia="黑体"/>
          <w:sz w:val="44"/>
        </w:rPr>
      </w:pPr>
      <w:r>
        <w:rPr>
          <w:rFonts w:hint="eastAsia" w:ascii="方正小标宋简体" w:hAnsi="方正小标宋简体" w:eastAsia="方正小标宋简体" w:cs="方正小标宋简体"/>
          <w:spacing w:val="-10"/>
          <w:sz w:val="44"/>
          <w:szCs w:val="44"/>
        </w:rPr>
        <w:t>防山洪灾害应急预案</w:t>
      </w:r>
    </w:p>
    <w:p w14:paraId="0797CBEC">
      <w:pPr>
        <w:spacing w:line="560" w:lineRule="exact"/>
        <w:ind w:firstLine="640" w:firstLineChars="200"/>
        <w:rPr>
          <w:rFonts w:hint="eastAsia" w:ascii="黑体" w:hAnsi="黑体" w:eastAsia="黑体" w:cs="楷体_GB2312"/>
          <w:color w:val="000000"/>
          <w:sz w:val="32"/>
          <w:szCs w:val="32"/>
        </w:rPr>
      </w:pPr>
      <w:bookmarkStart w:id="0" w:name="_Toc290909022"/>
      <w:r>
        <w:rPr>
          <w:rFonts w:hint="eastAsia" w:ascii="黑体" w:hAnsi="黑体" w:eastAsia="黑体" w:cs="楷体_GB2312"/>
          <w:color w:val="000000"/>
          <w:sz w:val="32"/>
          <w:szCs w:val="32"/>
        </w:rPr>
        <w:t>一、总则</w:t>
      </w:r>
    </w:p>
    <w:p w14:paraId="6A628529">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（一）编制目的</w:t>
      </w:r>
      <w:bookmarkEnd w:id="0"/>
    </w:p>
    <w:p w14:paraId="5CCC58A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为有效防御台风、暴雨等引发的山洪爆发、泥石流、滑坡等造成人员伤亡、财产损失、基础设施损坏及环境资源破坏，最大限度地减轻人员伤亡和财产损失，避免群死群伤事件的发生，特修订本预案。</w:t>
      </w:r>
    </w:p>
    <w:p w14:paraId="1BFED277">
      <w:pPr>
        <w:spacing w:line="560" w:lineRule="exact"/>
        <w:ind w:firstLine="643" w:firstLineChars="200"/>
        <w:rPr>
          <w:rFonts w:hint="eastAsia" w:ascii="楷体_GB2312" w:hAnsi="楷体_GB2312" w:eastAsia="楷体_GB2312" w:cs="楷体_GB2312"/>
          <w:b/>
          <w:bCs/>
          <w:sz w:val="32"/>
          <w:szCs w:val="32"/>
        </w:rPr>
      </w:pPr>
      <w:bookmarkStart w:id="1" w:name="_Toc290909023"/>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编制依据</w:t>
      </w:r>
      <w:bookmarkEnd w:id="1"/>
    </w:p>
    <w:p w14:paraId="100A0A0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依据《中华人民共和国水法》《中华人民共和国防洪法》《中华人民共和国气象法》《中华人民共和国防汛条例》《中华人民共和国突发事件应对法》《福建省水法实施办法》《福建省防洪条例》《福建省防汛应急预案》《福州市突发公共事件总体应急预案》。                                 </w:t>
      </w:r>
    </w:p>
    <w:p w14:paraId="763744A3">
      <w:pPr>
        <w:spacing w:line="560" w:lineRule="exact"/>
        <w:ind w:firstLine="643" w:firstLineChars="200"/>
        <w:rPr>
          <w:rFonts w:hint="eastAsia" w:ascii="楷体_GB2312" w:hAnsi="楷体_GB2312" w:eastAsia="楷体_GB2312" w:cs="楷体_GB2312"/>
          <w:b/>
          <w:bCs/>
          <w:sz w:val="32"/>
          <w:szCs w:val="32"/>
        </w:rPr>
      </w:pPr>
      <w:bookmarkStart w:id="2" w:name="_Toc290909025"/>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编制单位、审批权限、适用范围、修订要求</w:t>
      </w:r>
    </w:p>
    <w:p w14:paraId="323044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飞竹镇</w:t>
      </w:r>
      <w:r>
        <w:rPr>
          <w:rFonts w:hint="eastAsia" w:ascii="仿宋_GB2312" w:hAnsi="仿宋_GB2312" w:eastAsia="仿宋_GB2312" w:cs="仿宋_GB2312"/>
          <w:sz w:val="32"/>
        </w:rPr>
        <w:t>防汛</w:t>
      </w:r>
      <w:r>
        <w:rPr>
          <w:rFonts w:hint="eastAsia" w:ascii="仿宋_GB2312" w:hAnsi="仿宋_GB2312" w:eastAsia="仿宋_GB2312" w:cs="仿宋_GB2312"/>
          <w:sz w:val="32"/>
          <w:lang w:eastAsia="zh-CN"/>
        </w:rPr>
        <w:t>防台风</w:t>
      </w:r>
      <w:r>
        <w:rPr>
          <w:rFonts w:hint="eastAsia" w:ascii="仿宋_GB2312" w:hAnsi="仿宋_GB2312" w:eastAsia="仿宋_GB2312" w:cs="仿宋_GB2312"/>
          <w:sz w:val="32"/>
        </w:rPr>
        <w:t>防山洪灾害应急</w:t>
      </w:r>
      <w:r>
        <w:rPr>
          <w:rFonts w:hint="eastAsia" w:ascii="仿宋_GB2312" w:eastAsia="仿宋_GB2312"/>
          <w:sz w:val="32"/>
          <w:szCs w:val="32"/>
        </w:rPr>
        <w:t>预案由飞竹镇防汛抗旱指挥部负责组织编制，由飞竹镇人民政府负责批准并及时公布，报罗源县人民政府防汛抗旱指挥部备案。本预案适用于飞竹镇范围内的</w:t>
      </w:r>
      <w:r>
        <w:rPr>
          <w:rFonts w:hint="eastAsia" w:ascii="仿宋_GB2312" w:hAnsi="仿宋_GB2312" w:eastAsia="仿宋_GB2312" w:cs="仿宋_GB2312"/>
          <w:sz w:val="32"/>
        </w:rPr>
        <w:t>防汛</w:t>
      </w:r>
      <w:r>
        <w:rPr>
          <w:rFonts w:hint="eastAsia" w:ascii="仿宋_GB2312" w:hAnsi="仿宋_GB2312" w:eastAsia="仿宋_GB2312" w:cs="仿宋_GB2312"/>
          <w:sz w:val="32"/>
          <w:lang w:eastAsia="zh-CN"/>
        </w:rPr>
        <w:t>防台风</w:t>
      </w:r>
      <w:r>
        <w:rPr>
          <w:rFonts w:hint="eastAsia" w:ascii="仿宋_GB2312" w:hAnsi="仿宋_GB2312" w:eastAsia="仿宋_GB2312" w:cs="仿宋_GB2312"/>
          <w:sz w:val="32"/>
        </w:rPr>
        <w:t>防山洪工作</w:t>
      </w:r>
      <w:r>
        <w:rPr>
          <w:rFonts w:hint="eastAsia" w:ascii="仿宋_GB2312" w:eastAsia="仿宋_GB2312"/>
          <w:sz w:val="32"/>
          <w:szCs w:val="32"/>
        </w:rPr>
        <w:t>。</w:t>
      </w:r>
      <w:bookmarkEnd w:id="2"/>
      <w:r>
        <w:rPr>
          <w:rFonts w:hint="eastAsia" w:ascii="仿宋_GB2312" w:eastAsia="仿宋_GB2312"/>
          <w:sz w:val="32"/>
          <w:szCs w:val="32"/>
        </w:rPr>
        <w:t>根据飞竹镇范围内的灾情隐患、防灾设施、社会经济和防汛指挥机构及责任人等情况的变化，及时修订，并按原报批程序报批。</w:t>
      </w:r>
    </w:p>
    <w:p w14:paraId="3F67FD6A">
      <w:pPr>
        <w:spacing w:line="560" w:lineRule="exact"/>
        <w:ind w:firstLine="640" w:firstLineChars="200"/>
        <w:rPr>
          <w:rFonts w:hint="eastAsia" w:ascii="黑体" w:hAnsi="黑体" w:eastAsia="黑体" w:cs="黑体"/>
          <w:b w:val="0"/>
          <w:bCs w:val="0"/>
          <w:sz w:val="32"/>
        </w:rPr>
      </w:pPr>
    </w:p>
    <w:p w14:paraId="19774B5B">
      <w:pPr>
        <w:spacing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二、基本情况</w:t>
      </w:r>
    </w:p>
    <w:p w14:paraId="079A3D57">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lang w:eastAsia="zh-CN"/>
        </w:rPr>
        <w:t xml:space="preserve">. </w:t>
      </w:r>
      <w:r>
        <w:rPr>
          <w:rFonts w:hint="eastAsia" w:ascii="仿宋_GB2312" w:hAnsi="仿宋_GB2312" w:eastAsia="仿宋_GB2312" w:cs="仿宋_GB2312"/>
          <w:sz w:val="32"/>
        </w:rPr>
        <w:t>飞竹镇辖区范围内包括1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个行政村，现有面积119平方公里，户数4662户，人口1</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61万人。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年飞竹镇年平均气温</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平均高</w:t>
      </w:r>
      <w:r>
        <w:rPr>
          <w:rFonts w:hint="eastAsia" w:ascii="仿宋_GB2312" w:hAnsi="仿宋_GB2312" w:eastAsia="仿宋_GB2312" w:cs="仿宋_GB2312"/>
          <w:sz w:val="32"/>
          <w:szCs w:val="32"/>
        </w:rPr>
        <w:t>温</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平均低</w:t>
      </w:r>
      <w:r>
        <w:rPr>
          <w:rFonts w:hint="eastAsia" w:ascii="仿宋_GB2312" w:hAnsi="仿宋_GB2312" w:eastAsia="仿宋_GB2312" w:cs="仿宋_GB2312"/>
          <w:sz w:val="32"/>
          <w:szCs w:val="32"/>
        </w:rPr>
        <w:t xml:space="preserve">温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最低低温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年总降水量1</w:t>
      </w:r>
      <w:r>
        <w:rPr>
          <w:rFonts w:hint="eastAsia" w:ascii="仿宋_GB2312" w:hAnsi="仿宋_GB2312" w:eastAsia="仿宋_GB2312" w:cs="仿宋_GB2312"/>
          <w:sz w:val="32"/>
          <w:szCs w:val="32"/>
          <w:lang w:val="en-US" w:eastAsia="zh-CN"/>
        </w:rPr>
        <w:t>670.1</w:t>
      </w:r>
      <w:r>
        <w:rPr>
          <w:rFonts w:hint="eastAsia" w:ascii="仿宋_GB2312" w:hAnsi="仿宋_GB2312" w:eastAsia="仿宋_GB2312" w:cs="仿宋_GB2312"/>
          <w:sz w:val="32"/>
          <w:szCs w:val="32"/>
        </w:rPr>
        <w:t>mm，暴雨日数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场。年最多风向为（3-8月）西南风，9-2月偏东风为主，月最大风基本上是东风或者东北风，20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年最大风速14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2米每秒，历年年平均风1-2米每秒，主要气象灾害是台风、暴雨、低温霜冻雨、倒春寒和强对流引发的雷电，其他灾害性天气偏少、偏轻。年平均受影响台风3-5个，其中严重影响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14:paraId="2D17D179">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w:t>
      </w:r>
      <w:r>
        <w:rPr>
          <w:rFonts w:hint="eastAsia" w:ascii="仿宋_GB2312" w:hAnsi="仿宋_GB2312" w:eastAsia="仿宋_GB2312" w:cs="仿宋_GB2312"/>
          <w:sz w:val="32"/>
          <w:lang w:eastAsia="zh-CN"/>
        </w:rPr>
        <w:t xml:space="preserve">. </w:t>
      </w:r>
      <w:r>
        <w:rPr>
          <w:rFonts w:hint="eastAsia" w:ascii="仿宋_GB2312" w:hAnsi="仿宋_GB2312" w:eastAsia="仿宋_GB2312" w:cs="仿宋_GB2312"/>
          <w:sz w:val="32"/>
        </w:rPr>
        <w:t>辖区内现有水库2座，总库容370</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06万立方米。</w:t>
      </w:r>
    </w:p>
    <w:p w14:paraId="184A9B13">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3</w:t>
      </w:r>
      <w:r>
        <w:rPr>
          <w:rFonts w:hint="eastAsia" w:ascii="仿宋_GB2312" w:hAnsi="仿宋_GB2312" w:eastAsia="仿宋_GB2312" w:cs="仿宋_GB2312"/>
          <w:sz w:val="32"/>
          <w:lang w:eastAsia="zh-CN"/>
        </w:rPr>
        <w:t xml:space="preserve">. </w:t>
      </w:r>
      <w:r>
        <w:rPr>
          <w:rFonts w:hint="eastAsia" w:ascii="仿宋_GB2312" w:hAnsi="仿宋_GB2312" w:eastAsia="仿宋_GB2312" w:cs="仿宋_GB2312"/>
          <w:sz w:val="32"/>
        </w:rPr>
        <w:t>辖区内现有山塘2处，总库容15</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4万立方米。</w:t>
      </w:r>
    </w:p>
    <w:p w14:paraId="05507A35">
      <w:pPr>
        <w:spacing w:line="560" w:lineRule="exact"/>
        <w:ind w:left="958" w:leftChars="304" w:hanging="320" w:hangingChars="100"/>
        <w:rPr>
          <w:rFonts w:hint="eastAsia" w:ascii="仿宋_GB2312" w:hAnsi="仿宋_GB2312" w:eastAsia="仿宋_GB2312" w:cs="仿宋_GB2312"/>
          <w:sz w:val="32"/>
        </w:rPr>
      </w:pPr>
      <w:r>
        <w:rPr>
          <w:rFonts w:hint="eastAsia" w:ascii="仿宋_GB2312" w:hAnsi="仿宋_GB2312" w:eastAsia="仿宋_GB2312" w:cs="仿宋_GB2312"/>
          <w:sz w:val="32"/>
        </w:rPr>
        <w:t>4</w:t>
      </w:r>
      <w:r>
        <w:rPr>
          <w:rFonts w:hint="eastAsia" w:ascii="仿宋_GB2312" w:hAnsi="仿宋_GB2312" w:eastAsia="仿宋_GB2312" w:cs="仿宋_GB2312"/>
          <w:sz w:val="32"/>
          <w:lang w:eastAsia="zh-CN"/>
        </w:rPr>
        <w:t xml:space="preserve">. </w:t>
      </w:r>
      <w:r>
        <w:rPr>
          <w:rFonts w:hint="eastAsia" w:ascii="仿宋_GB2312" w:hAnsi="仿宋_GB2312" w:eastAsia="仿宋_GB2312" w:cs="仿宋_GB2312"/>
          <w:sz w:val="32"/>
        </w:rPr>
        <w:t>辖区内现有1</w:t>
      </w:r>
      <w:r>
        <w:rPr>
          <w:rFonts w:hint="eastAsia" w:ascii="仿宋_GB2312" w:hAnsi="仿宋_GB2312" w:eastAsia="仿宋_GB2312" w:cs="仿宋_GB2312"/>
          <w:sz w:val="32"/>
          <w:lang w:val="en-US" w:eastAsia="zh-CN"/>
        </w:rPr>
        <w:t>0</w:t>
      </w:r>
      <w:r>
        <w:rPr>
          <w:rFonts w:hint="eastAsia" w:ascii="仿宋_GB2312" w:hAnsi="仿宋_GB2312" w:eastAsia="仿宋_GB2312" w:cs="仿宋_GB2312"/>
          <w:sz w:val="32"/>
        </w:rPr>
        <w:t>个小水电站</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总装机容量</w:t>
      </w:r>
      <w:r>
        <w:rPr>
          <w:rFonts w:hint="eastAsia" w:ascii="仿宋_GB2312" w:hAnsi="仿宋_GB2312" w:eastAsia="仿宋_GB2312" w:cs="仿宋_GB2312"/>
          <w:sz w:val="32"/>
          <w:lang w:val="en-US" w:eastAsia="zh-CN"/>
        </w:rPr>
        <w:t>8120</w:t>
      </w:r>
      <w:r>
        <w:rPr>
          <w:rFonts w:hint="eastAsia" w:ascii="仿宋_GB2312" w:hAnsi="仿宋_GB2312" w:eastAsia="仿宋_GB2312" w:cs="仿宋_GB2312"/>
          <w:sz w:val="32"/>
        </w:rPr>
        <w:t>千瓦。</w:t>
      </w:r>
    </w:p>
    <w:p w14:paraId="2B8FFAAF">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5</w:t>
      </w:r>
      <w:r>
        <w:rPr>
          <w:rFonts w:hint="eastAsia" w:ascii="仿宋_GB2312" w:hAnsi="仿宋_GB2312" w:eastAsia="仿宋_GB2312" w:cs="仿宋_GB2312"/>
          <w:sz w:val="32"/>
          <w:lang w:eastAsia="zh-CN"/>
        </w:rPr>
        <w:t xml:space="preserve">. </w:t>
      </w:r>
      <w:r>
        <w:rPr>
          <w:rFonts w:hint="eastAsia" w:ascii="仿宋_GB2312" w:hAnsi="仿宋_GB2312" w:eastAsia="仿宋_GB2312" w:cs="仿宋_GB2312"/>
          <w:sz w:val="32"/>
        </w:rPr>
        <w:t>辖区内</w:t>
      </w:r>
      <w:r>
        <w:rPr>
          <w:rFonts w:hint="eastAsia" w:ascii="仿宋_GB2312" w:hAnsi="仿宋_GB2312" w:eastAsia="仿宋_GB2312" w:cs="仿宋_GB2312"/>
          <w:sz w:val="32"/>
          <w:lang w:eastAsia="zh-CN"/>
        </w:rPr>
        <w:t>共有河道</w:t>
      </w:r>
      <w:r>
        <w:rPr>
          <w:rFonts w:hint="eastAsia" w:ascii="仿宋_GB2312" w:hAnsi="仿宋_GB2312" w:eastAsia="仿宋_GB2312" w:cs="仿宋_GB2312"/>
          <w:sz w:val="32"/>
          <w:lang w:val="en-US" w:eastAsia="zh-CN"/>
        </w:rPr>
        <w:t>13条，</w:t>
      </w:r>
      <w:r>
        <w:rPr>
          <w:rFonts w:hint="eastAsia" w:ascii="仿宋_GB2312" w:hAnsi="仿宋_GB2312" w:eastAsia="仿宋_GB2312" w:cs="仿宋_GB2312"/>
          <w:sz w:val="32"/>
        </w:rPr>
        <w:t>主要为斌溪和飞竹</w:t>
      </w:r>
      <w:r>
        <w:rPr>
          <w:rFonts w:hint="eastAsia" w:ascii="仿宋_GB2312" w:hAnsi="仿宋_GB2312" w:eastAsia="仿宋_GB2312" w:cs="仿宋_GB2312"/>
          <w:sz w:val="32"/>
          <w:lang w:eastAsia="zh-CN"/>
        </w:rPr>
        <w:t>溪</w:t>
      </w:r>
      <w:r>
        <w:rPr>
          <w:rFonts w:hint="eastAsia" w:ascii="仿宋_GB2312" w:hAnsi="仿宋_GB2312" w:eastAsia="仿宋_GB2312" w:cs="仿宋_GB2312"/>
          <w:sz w:val="32"/>
        </w:rPr>
        <w:t>2条</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斌溪全长</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rPr>
        <w:t>公里，集雨面积178平方公里，河道平均坡降16%；飞竹溪全长</w:t>
      </w:r>
      <w:r>
        <w:rPr>
          <w:rFonts w:hint="eastAsia" w:ascii="仿宋_GB2312" w:hAnsi="仿宋_GB2312" w:eastAsia="仿宋_GB2312" w:cs="仿宋_GB2312"/>
          <w:sz w:val="32"/>
          <w:lang w:val="en-US" w:eastAsia="zh-CN"/>
        </w:rPr>
        <w:t>6</w:t>
      </w:r>
      <w:r>
        <w:rPr>
          <w:rFonts w:hint="eastAsia" w:ascii="仿宋_GB2312" w:hAnsi="仿宋_GB2312" w:eastAsia="仿宋_GB2312" w:cs="仿宋_GB2312"/>
          <w:sz w:val="32"/>
        </w:rPr>
        <w:t>公里，集雨面积28平方公里，河道平均坡降27%。</w:t>
      </w:r>
    </w:p>
    <w:p w14:paraId="70218F1C">
      <w:pPr>
        <w:spacing w:line="560" w:lineRule="exact"/>
        <w:ind w:firstLine="640" w:firstLineChars="200"/>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6. 全镇共需转移人数</w:t>
      </w:r>
      <w:r>
        <w:rPr>
          <w:rFonts w:hint="eastAsia" w:ascii="仿宋_GB2312" w:hAnsi="仿宋_GB2312" w:eastAsia="仿宋_GB2312" w:cs="仿宋_GB2312"/>
          <w:sz w:val="32"/>
          <w:highlight w:val="none"/>
          <w:lang w:val="en-US" w:eastAsia="zh-CN"/>
        </w:rPr>
        <w:t>53处73</w:t>
      </w:r>
      <w:r>
        <w:rPr>
          <w:rFonts w:hint="eastAsia" w:ascii="仿宋_GB2312" w:hAnsi="仿宋_GB2312" w:eastAsia="仿宋_GB2312" w:cs="仿宋_GB2312"/>
          <w:sz w:val="32"/>
          <w:highlight w:val="none"/>
          <w:lang w:eastAsia="zh-CN"/>
        </w:rPr>
        <w:t>户</w:t>
      </w:r>
      <w:r>
        <w:rPr>
          <w:rFonts w:hint="eastAsia" w:ascii="仿宋_GB2312" w:hAnsi="仿宋_GB2312" w:eastAsia="仿宋_GB2312" w:cs="仿宋_GB2312"/>
          <w:sz w:val="32"/>
          <w:highlight w:val="none"/>
          <w:lang w:val="en-US" w:eastAsia="zh-CN"/>
        </w:rPr>
        <w:t>360</w:t>
      </w:r>
      <w:r>
        <w:rPr>
          <w:rFonts w:hint="eastAsia" w:ascii="仿宋_GB2312" w:hAnsi="仿宋_GB2312" w:eastAsia="仿宋_GB2312" w:cs="仿宋_GB2312"/>
          <w:sz w:val="32"/>
          <w:highlight w:val="none"/>
          <w:lang w:eastAsia="zh-CN"/>
        </w:rPr>
        <w:t>人（外出或已整改</w:t>
      </w:r>
      <w:r>
        <w:rPr>
          <w:rFonts w:hint="eastAsia" w:ascii="仿宋_GB2312" w:hAnsi="仿宋_GB2312" w:eastAsia="仿宋_GB2312" w:cs="仿宋_GB2312"/>
          <w:sz w:val="32"/>
          <w:highlight w:val="none"/>
          <w:lang w:val="en-US" w:eastAsia="zh-CN"/>
        </w:rPr>
        <w:t>202</w:t>
      </w:r>
      <w:r>
        <w:rPr>
          <w:rFonts w:hint="eastAsia" w:ascii="仿宋_GB2312" w:hAnsi="仿宋_GB2312" w:eastAsia="仿宋_GB2312" w:cs="仿宋_GB2312"/>
          <w:sz w:val="32"/>
          <w:highlight w:val="none"/>
          <w:lang w:eastAsia="zh-CN"/>
        </w:rPr>
        <w:t>人，应转移</w:t>
      </w:r>
      <w:r>
        <w:rPr>
          <w:rFonts w:hint="eastAsia" w:ascii="仿宋_GB2312" w:hAnsi="仿宋_GB2312" w:eastAsia="仿宋_GB2312" w:cs="仿宋_GB2312"/>
          <w:sz w:val="32"/>
          <w:highlight w:val="none"/>
          <w:lang w:val="en-US" w:eastAsia="zh-CN"/>
        </w:rPr>
        <w:t>158</w:t>
      </w:r>
      <w:r>
        <w:rPr>
          <w:rFonts w:hint="eastAsia" w:ascii="仿宋_GB2312" w:hAnsi="仿宋_GB2312" w:eastAsia="仿宋_GB2312" w:cs="仿宋_GB2312"/>
          <w:sz w:val="32"/>
          <w:highlight w:val="none"/>
          <w:lang w:eastAsia="zh-CN"/>
        </w:rPr>
        <w:t>人，其中飞竹小学1</w:t>
      </w:r>
      <w:r>
        <w:rPr>
          <w:rFonts w:hint="eastAsia" w:ascii="仿宋_GB2312" w:hAnsi="仿宋_GB2312" w:eastAsia="仿宋_GB2312" w:cs="仿宋_GB2312"/>
          <w:sz w:val="32"/>
          <w:highlight w:val="none"/>
          <w:lang w:val="en-US" w:eastAsia="zh-CN"/>
        </w:rPr>
        <w:t>24</w:t>
      </w:r>
      <w:r>
        <w:rPr>
          <w:rFonts w:hint="eastAsia" w:ascii="仿宋_GB2312" w:hAnsi="仿宋_GB2312" w:eastAsia="仿宋_GB2312" w:cs="仿宋_GB2312"/>
          <w:sz w:val="32"/>
          <w:highlight w:val="none"/>
          <w:lang w:eastAsia="zh-CN"/>
        </w:rPr>
        <w:t>人如在假期无需转移，</w:t>
      </w:r>
      <w:r>
        <w:rPr>
          <w:rFonts w:hint="eastAsia" w:ascii="仿宋_GB2312" w:hAnsi="仿宋_GB2312" w:eastAsia="仿宋_GB2312" w:cs="仿宋_GB2312"/>
          <w:sz w:val="32"/>
          <w:highlight w:val="none"/>
          <w:lang w:val="en-US" w:eastAsia="zh-CN"/>
        </w:rPr>
        <w:t>实际应转移34人</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A.县级</w:t>
      </w:r>
      <w:r>
        <w:rPr>
          <w:rFonts w:hint="eastAsia" w:ascii="仿宋_GB2312" w:hAnsi="仿宋_GB2312" w:eastAsia="仿宋_GB2312" w:cs="仿宋_GB2312"/>
          <w:sz w:val="32"/>
          <w:highlight w:val="none"/>
          <w:lang w:eastAsia="zh-CN"/>
        </w:rPr>
        <w:t>地质灾害点</w:t>
      </w:r>
      <w:r>
        <w:rPr>
          <w:rFonts w:hint="eastAsia" w:ascii="仿宋_GB2312" w:hAnsi="仿宋_GB2312" w:eastAsia="仿宋_GB2312" w:cs="仿宋_GB2312"/>
          <w:sz w:val="32"/>
          <w:highlight w:val="none"/>
          <w:lang w:val="en-US" w:eastAsia="zh-CN"/>
        </w:rPr>
        <w:t>15</w:t>
      </w:r>
      <w:r>
        <w:rPr>
          <w:rFonts w:hint="eastAsia" w:ascii="仿宋_GB2312" w:hAnsi="仿宋_GB2312" w:eastAsia="仿宋_GB2312" w:cs="仿宋_GB2312"/>
          <w:sz w:val="32"/>
          <w:highlight w:val="none"/>
          <w:lang w:eastAsia="zh-CN"/>
        </w:rPr>
        <w:t>处</w:t>
      </w:r>
      <w:r>
        <w:rPr>
          <w:rFonts w:hint="eastAsia" w:ascii="仿宋_GB2312" w:hAnsi="仿宋_GB2312" w:eastAsia="仿宋_GB2312" w:cs="仿宋_GB2312"/>
          <w:sz w:val="32"/>
          <w:highlight w:val="none"/>
          <w:lang w:val="en-US" w:eastAsia="zh-CN"/>
        </w:rPr>
        <w:t>29</w:t>
      </w:r>
      <w:r>
        <w:rPr>
          <w:rFonts w:hint="eastAsia" w:ascii="仿宋_GB2312" w:hAnsi="仿宋_GB2312" w:eastAsia="仿宋_GB2312" w:cs="仿宋_GB2312"/>
          <w:sz w:val="32"/>
          <w:highlight w:val="none"/>
          <w:lang w:eastAsia="zh-CN"/>
        </w:rPr>
        <w:t>户</w:t>
      </w:r>
      <w:r>
        <w:rPr>
          <w:rFonts w:hint="eastAsia" w:ascii="仿宋_GB2312" w:hAnsi="仿宋_GB2312" w:eastAsia="仿宋_GB2312" w:cs="仿宋_GB2312"/>
          <w:sz w:val="32"/>
          <w:highlight w:val="none"/>
          <w:lang w:val="en-US" w:eastAsia="zh-CN"/>
        </w:rPr>
        <w:t>222</w:t>
      </w:r>
      <w:r>
        <w:rPr>
          <w:rFonts w:hint="eastAsia" w:ascii="仿宋_GB2312" w:hAnsi="仿宋_GB2312" w:eastAsia="仿宋_GB2312" w:cs="仿宋_GB2312"/>
          <w:sz w:val="32"/>
          <w:highlight w:val="none"/>
          <w:lang w:eastAsia="zh-CN"/>
        </w:rPr>
        <w:t>人（外出或已整改</w:t>
      </w:r>
      <w:r>
        <w:rPr>
          <w:rFonts w:hint="eastAsia" w:ascii="仿宋_GB2312" w:hAnsi="仿宋_GB2312" w:eastAsia="仿宋_GB2312" w:cs="仿宋_GB2312"/>
          <w:sz w:val="32"/>
          <w:highlight w:val="none"/>
          <w:lang w:val="en-US" w:eastAsia="zh-CN"/>
        </w:rPr>
        <w:t>79</w:t>
      </w:r>
      <w:r>
        <w:rPr>
          <w:rFonts w:hint="eastAsia" w:ascii="仿宋_GB2312" w:hAnsi="仿宋_GB2312" w:eastAsia="仿宋_GB2312" w:cs="仿宋_GB2312"/>
          <w:sz w:val="32"/>
          <w:highlight w:val="none"/>
          <w:lang w:eastAsia="zh-CN"/>
        </w:rPr>
        <w:t>人，应转移</w:t>
      </w:r>
      <w:r>
        <w:rPr>
          <w:rFonts w:hint="eastAsia" w:ascii="仿宋_GB2312" w:hAnsi="仿宋_GB2312" w:eastAsia="仿宋_GB2312" w:cs="仿宋_GB2312"/>
          <w:sz w:val="32"/>
          <w:highlight w:val="none"/>
          <w:lang w:val="en-US" w:eastAsia="zh-CN"/>
        </w:rPr>
        <w:t>143</w:t>
      </w:r>
      <w:r>
        <w:rPr>
          <w:rFonts w:hint="eastAsia" w:ascii="仿宋_GB2312" w:hAnsi="仿宋_GB2312" w:eastAsia="仿宋_GB2312" w:cs="仿宋_GB2312"/>
          <w:sz w:val="32"/>
          <w:highlight w:val="none"/>
          <w:lang w:eastAsia="zh-CN"/>
        </w:rPr>
        <w:t>人，其中飞竹小学</w:t>
      </w:r>
      <w:r>
        <w:rPr>
          <w:rFonts w:hint="eastAsia" w:ascii="仿宋_GB2312" w:hAnsi="仿宋_GB2312" w:eastAsia="仿宋_GB2312" w:cs="仿宋_GB2312"/>
          <w:sz w:val="32"/>
          <w:highlight w:val="none"/>
          <w:lang w:val="en-US" w:eastAsia="zh-CN"/>
        </w:rPr>
        <w:t>124人如在假期无需转移，实际应转移19人</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lang w:val="en-US" w:eastAsia="zh-CN"/>
        </w:rPr>
        <w:t>B.</w:t>
      </w:r>
      <w:r>
        <w:rPr>
          <w:rFonts w:hint="eastAsia" w:ascii="仿宋_GB2312" w:hAnsi="仿宋_GB2312" w:eastAsia="仿宋_GB2312" w:cs="仿宋_GB2312"/>
          <w:sz w:val="32"/>
          <w:highlight w:val="none"/>
          <w:lang w:eastAsia="zh-CN"/>
        </w:rPr>
        <w:t>县级高陡边坡</w:t>
      </w:r>
      <w:r>
        <w:rPr>
          <w:rFonts w:hint="eastAsia" w:ascii="仿宋_GB2312" w:hAnsi="仿宋_GB2312" w:eastAsia="仿宋_GB2312" w:cs="仿宋_GB2312"/>
          <w:sz w:val="32"/>
          <w:highlight w:val="none"/>
          <w:lang w:val="en-US" w:eastAsia="zh-CN"/>
        </w:rPr>
        <w:t>36</w:t>
      </w:r>
      <w:r>
        <w:rPr>
          <w:rFonts w:hint="eastAsia" w:ascii="仿宋_GB2312" w:hAnsi="仿宋_GB2312" w:eastAsia="仿宋_GB2312" w:cs="仿宋_GB2312"/>
          <w:sz w:val="32"/>
          <w:highlight w:val="none"/>
          <w:lang w:eastAsia="zh-CN"/>
        </w:rPr>
        <w:t>处</w:t>
      </w:r>
      <w:r>
        <w:rPr>
          <w:rFonts w:hint="eastAsia" w:ascii="仿宋_GB2312" w:hAnsi="仿宋_GB2312" w:eastAsia="仿宋_GB2312" w:cs="仿宋_GB2312"/>
          <w:sz w:val="32"/>
          <w:highlight w:val="none"/>
          <w:lang w:val="en-US" w:eastAsia="zh-CN"/>
        </w:rPr>
        <w:t>42</w:t>
      </w:r>
      <w:r>
        <w:rPr>
          <w:rFonts w:hint="eastAsia" w:ascii="仿宋_GB2312" w:hAnsi="仿宋_GB2312" w:eastAsia="仿宋_GB2312" w:cs="仿宋_GB2312"/>
          <w:sz w:val="32"/>
          <w:highlight w:val="none"/>
          <w:lang w:eastAsia="zh-CN"/>
        </w:rPr>
        <w:t>户</w:t>
      </w:r>
      <w:r>
        <w:rPr>
          <w:rFonts w:hint="eastAsia" w:ascii="仿宋_GB2312" w:hAnsi="仿宋_GB2312" w:eastAsia="仿宋_GB2312" w:cs="仿宋_GB2312"/>
          <w:sz w:val="32"/>
          <w:highlight w:val="none"/>
          <w:lang w:val="en-US" w:eastAsia="zh-CN"/>
        </w:rPr>
        <w:t>136</w:t>
      </w:r>
      <w:r>
        <w:rPr>
          <w:rFonts w:hint="eastAsia" w:ascii="仿宋_GB2312" w:hAnsi="仿宋_GB2312" w:eastAsia="仿宋_GB2312" w:cs="仿宋_GB2312"/>
          <w:sz w:val="32"/>
          <w:highlight w:val="none"/>
          <w:lang w:eastAsia="zh-CN"/>
        </w:rPr>
        <w:t>人（外出或已整改</w:t>
      </w:r>
      <w:r>
        <w:rPr>
          <w:rFonts w:hint="eastAsia" w:ascii="仿宋_GB2312" w:hAnsi="仿宋_GB2312" w:eastAsia="仿宋_GB2312" w:cs="仿宋_GB2312"/>
          <w:sz w:val="32"/>
          <w:highlight w:val="none"/>
          <w:lang w:val="en-US" w:eastAsia="zh-CN"/>
        </w:rPr>
        <w:t>123</w:t>
      </w:r>
      <w:r>
        <w:rPr>
          <w:rFonts w:hint="eastAsia" w:ascii="仿宋_GB2312" w:hAnsi="仿宋_GB2312" w:eastAsia="仿宋_GB2312" w:cs="仿宋_GB2312"/>
          <w:sz w:val="32"/>
          <w:highlight w:val="none"/>
          <w:lang w:eastAsia="zh-CN"/>
        </w:rPr>
        <w:t>人，应转移</w:t>
      </w:r>
      <w:r>
        <w:rPr>
          <w:rFonts w:hint="eastAsia" w:ascii="仿宋_GB2312" w:hAnsi="仿宋_GB2312" w:eastAsia="仿宋_GB2312" w:cs="仿宋_GB2312"/>
          <w:sz w:val="32"/>
          <w:highlight w:val="none"/>
          <w:lang w:val="en-US" w:eastAsia="zh-CN"/>
        </w:rPr>
        <w:t>13</w:t>
      </w:r>
      <w:r>
        <w:rPr>
          <w:rFonts w:hint="eastAsia" w:ascii="仿宋_GB2312" w:hAnsi="仿宋_GB2312" w:eastAsia="仿宋_GB2312" w:cs="仿宋_GB2312"/>
          <w:sz w:val="32"/>
          <w:highlight w:val="none"/>
          <w:lang w:eastAsia="zh-CN"/>
        </w:rPr>
        <w:t>人），</w:t>
      </w:r>
      <w:r>
        <w:rPr>
          <w:rFonts w:hint="eastAsia" w:ascii="仿宋_GB2312" w:hAnsi="仿宋_GB2312" w:eastAsia="仿宋_GB2312" w:cs="仿宋_GB2312"/>
          <w:sz w:val="32"/>
          <w:highlight w:val="none"/>
          <w:lang w:val="en-US" w:eastAsia="zh-CN"/>
        </w:rPr>
        <w:t>C.镇级危旧房屋2</w:t>
      </w:r>
      <w:r>
        <w:rPr>
          <w:rFonts w:hint="eastAsia" w:ascii="仿宋_GB2312" w:hAnsi="仿宋_GB2312" w:eastAsia="仿宋_GB2312" w:cs="仿宋_GB2312"/>
          <w:sz w:val="32"/>
          <w:highlight w:val="none"/>
          <w:lang w:eastAsia="zh-CN"/>
        </w:rPr>
        <w:t>处</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lang w:eastAsia="zh-CN"/>
        </w:rPr>
        <w:t>户</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lang w:eastAsia="zh-CN"/>
        </w:rPr>
        <w:t>人（应转移</w:t>
      </w:r>
      <w:r>
        <w:rPr>
          <w:rFonts w:hint="eastAsia" w:ascii="仿宋_GB2312" w:hAnsi="仿宋_GB2312" w:eastAsia="仿宋_GB2312" w:cs="仿宋_GB2312"/>
          <w:sz w:val="32"/>
          <w:highlight w:val="none"/>
          <w:lang w:val="en-US" w:eastAsia="zh-CN"/>
        </w:rPr>
        <w:t>2</w:t>
      </w:r>
      <w:r>
        <w:rPr>
          <w:rFonts w:hint="eastAsia" w:ascii="仿宋_GB2312" w:hAnsi="仿宋_GB2312" w:eastAsia="仿宋_GB2312" w:cs="仿宋_GB2312"/>
          <w:sz w:val="32"/>
          <w:highlight w:val="none"/>
          <w:lang w:eastAsia="zh-CN"/>
        </w:rPr>
        <w:t>人）。</w:t>
      </w:r>
    </w:p>
    <w:p w14:paraId="231831C4">
      <w:pPr>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辖区内通过的主要交通干道为142、143县道。</w:t>
      </w:r>
    </w:p>
    <w:p w14:paraId="088B9AA1">
      <w:pPr>
        <w:spacing w:line="560" w:lineRule="exact"/>
        <w:ind w:firstLine="640" w:firstLineChars="200"/>
        <w:rPr>
          <w:rFonts w:hint="eastAsia" w:eastAsia="黑体"/>
          <w:sz w:val="32"/>
        </w:rPr>
      </w:pPr>
      <w:bookmarkStart w:id="3" w:name="_Toc6122_WPSOffice_Level1"/>
      <w:bookmarkStart w:id="4" w:name="_Toc9043_WPSOffice_Level1"/>
      <w:r>
        <w:rPr>
          <w:rFonts w:hint="eastAsia" w:eastAsia="黑体"/>
          <w:sz w:val="32"/>
          <w:lang w:eastAsia="zh-CN"/>
        </w:rPr>
        <w:t>三、</w:t>
      </w:r>
      <w:r>
        <w:rPr>
          <w:rFonts w:hint="eastAsia" w:eastAsia="黑体"/>
          <w:sz w:val="32"/>
        </w:rPr>
        <w:t>组织指挥体系及职责</w:t>
      </w:r>
      <w:bookmarkEnd w:id="3"/>
      <w:bookmarkEnd w:id="4"/>
    </w:p>
    <w:p w14:paraId="1CCF064F">
      <w:pPr>
        <w:spacing w:line="560" w:lineRule="exact"/>
        <w:ind w:firstLine="643" w:firstLineChars="200"/>
        <w:rPr>
          <w:rFonts w:hint="eastAsia" w:ascii="楷体_GB2312" w:hAnsi="楷体_GB2312" w:eastAsia="楷体_GB2312" w:cs="楷体_GB2312"/>
          <w:b/>
          <w:bCs/>
          <w:sz w:val="32"/>
        </w:rPr>
      </w:pPr>
      <w:bookmarkStart w:id="5" w:name="_Toc31355_WPSOffice_Level2"/>
      <w:r>
        <w:rPr>
          <w:rFonts w:hint="eastAsia" w:ascii="楷体_GB2312" w:hAnsi="楷体_GB2312" w:eastAsia="楷体_GB2312" w:cs="楷体_GB2312"/>
          <w:b/>
          <w:bCs/>
          <w:sz w:val="32"/>
          <w:lang w:eastAsia="zh-CN"/>
        </w:rPr>
        <w:t>（一）</w:t>
      </w:r>
      <w:r>
        <w:rPr>
          <w:rFonts w:hint="eastAsia" w:ascii="楷体_GB2312" w:hAnsi="楷体_GB2312" w:eastAsia="楷体_GB2312" w:cs="楷体_GB2312"/>
          <w:b/>
          <w:bCs/>
          <w:sz w:val="32"/>
        </w:rPr>
        <w:t>组织机构</w:t>
      </w:r>
      <w:bookmarkEnd w:id="5"/>
    </w:p>
    <w:p w14:paraId="716F634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镇人民政府成立防汛抗旱指挥部（以下简称镇防指），负责领导、指挥全镇防汛防台风防山洪灾害和抢险救灾工作，其办事机构为防汛抗旱指挥部办公室（以下简称镇防汛办），设在镇水利站。镇直有关单位根据职责制定相应的防汛防台风防山洪灾害应急预案，负责本单位的防汛防台风防山洪灾害工作。</w:t>
      </w:r>
    </w:p>
    <w:p w14:paraId="0E62EB74">
      <w:pPr>
        <w:spacing w:line="560" w:lineRule="exact"/>
        <w:ind w:firstLine="643" w:firstLineChars="200"/>
        <w:rPr>
          <w:rFonts w:hint="eastAsia" w:ascii="楷体_GB2312" w:hAnsi="楷体_GB2312" w:eastAsia="楷体_GB2312" w:cs="楷体_GB2312"/>
          <w:b/>
          <w:bCs/>
          <w:sz w:val="32"/>
        </w:rPr>
      </w:pPr>
      <w:bookmarkStart w:id="6" w:name="_Toc16560_WPSOffice_Level2"/>
      <w:r>
        <w:rPr>
          <w:rFonts w:hint="eastAsia" w:ascii="楷体_GB2312" w:hAnsi="楷体_GB2312" w:eastAsia="楷体_GB2312" w:cs="楷体_GB2312"/>
          <w:b/>
          <w:bCs/>
          <w:sz w:val="32"/>
          <w:lang w:eastAsia="zh-CN"/>
        </w:rPr>
        <w:t>（二）镇</w:t>
      </w:r>
      <w:r>
        <w:rPr>
          <w:rFonts w:hint="eastAsia" w:ascii="楷体_GB2312" w:hAnsi="楷体_GB2312" w:eastAsia="楷体_GB2312" w:cs="楷体_GB2312"/>
          <w:b/>
          <w:bCs/>
          <w:sz w:val="32"/>
        </w:rPr>
        <w:t>防指组成</w:t>
      </w:r>
      <w:bookmarkEnd w:id="6"/>
    </w:p>
    <w:p w14:paraId="1FCF650C">
      <w:pPr>
        <w:spacing w:line="560" w:lineRule="exact"/>
        <w:ind w:firstLine="640" w:firstLineChars="200"/>
        <w:rPr>
          <w:rFonts w:hint="eastAsia" w:eastAsia="仿宋_GB2312"/>
          <w:sz w:val="32"/>
        </w:rPr>
      </w:pPr>
      <w:r>
        <w:rPr>
          <w:rFonts w:hint="eastAsia" w:eastAsia="仿宋_GB2312"/>
          <w:sz w:val="32"/>
        </w:rPr>
        <w:t>指   挥   长：</w:t>
      </w:r>
      <w:r>
        <w:rPr>
          <w:rFonts w:hint="eastAsia" w:eastAsia="仿宋_GB2312"/>
          <w:sz w:val="32"/>
          <w:lang w:eastAsia="zh-CN"/>
        </w:rPr>
        <w:t>林</w:t>
      </w:r>
      <w:r>
        <w:rPr>
          <w:rFonts w:hint="eastAsia" w:eastAsia="仿宋_GB2312"/>
          <w:sz w:val="32"/>
          <w:lang w:val="en-US" w:eastAsia="zh-CN"/>
        </w:rPr>
        <w:t xml:space="preserve">  </w:t>
      </w:r>
      <w:r>
        <w:rPr>
          <w:rFonts w:hint="eastAsia" w:eastAsia="仿宋_GB2312"/>
          <w:sz w:val="32"/>
          <w:lang w:eastAsia="zh-CN"/>
        </w:rPr>
        <w:t>霞</w:t>
      </w:r>
      <w:r>
        <w:rPr>
          <w:rFonts w:hint="eastAsia" w:eastAsia="仿宋_GB2312"/>
          <w:sz w:val="32"/>
        </w:rPr>
        <w:t>（镇党委副书记、镇长）</w:t>
      </w:r>
    </w:p>
    <w:p w14:paraId="3D19E0F5">
      <w:pPr>
        <w:spacing w:line="560" w:lineRule="exact"/>
        <w:ind w:firstLine="640" w:firstLineChars="200"/>
        <w:rPr>
          <w:rFonts w:hint="eastAsia" w:eastAsia="仿宋_GB2312"/>
          <w:sz w:val="32"/>
          <w:lang w:val="en-US" w:eastAsia="zh-CN"/>
        </w:rPr>
      </w:pPr>
      <w:r>
        <w:rPr>
          <w:rFonts w:hint="eastAsia" w:eastAsia="仿宋_GB2312"/>
          <w:sz w:val="32"/>
        </w:rPr>
        <w:t>常务副指挥长：</w:t>
      </w:r>
      <w:r>
        <w:rPr>
          <w:rFonts w:hint="eastAsia" w:eastAsia="仿宋_GB2312"/>
          <w:sz w:val="32"/>
          <w:lang w:val="en-US" w:eastAsia="zh-CN"/>
        </w:rPr>
        <w:t>陈犹灿（综合行政执法队队长）</w:t>
      </w:r>
    </w:p>
    <w:p w14:paraId="6C64D017">
      <w:pPr>
        <w:spacing w:line="560" w:lineRule="exact"/>
        <w:ind w:firstLine="640" w:firstLineChars="200"/>
        <w:rPr>
          <w:rFonts w:hint="eastAsia" w:eastAsia="仿宋_GB2312"/>
          <w:sz w:val="32"/>
        </w:rPr>
      </w:pPr>
      <w:r>
        <w:rPr>
          <w:rFonts w:hint="eastAsia" w:eastAsia="仿宋_GB2312"/>
          <w:sz w:val="32"/>
        </w:rPr>
        <w:t xml:space="preserve">副 </w:t>
      </w:r>
      <w:r>
        <w:rPr>
          <w:rFonts w:hint="eastAsia" w:eastAsia="仿宋_GB2312"/>
          <w:sz w:val="32"/>
          <w:lang w:val="en-US" w:eastAsia="zh-CN"/>
        </w:rPr>
        <w:t xml:space="preserve"> </w:t>
      </w:r>
      <w:r>
        <w:rPr>
          <w:rFonts w:hint="eastAsia" w:eastAsia="仿宋_GB2312"/>
          <w:sz w:val="32"/>
        </w:rPr>
        <w:t>指 挥 长：</w:t>
      </w:r>
      <w:r>
        <w:rPr>
          <w:rFonts w:hint="eastAsia" w:eastAsia="仿宋_GB2312"/>
          <w:sz w:val="32"/>
          <w:lang w:eastAsia="zh-CN"/>
        </w:rPr>
        <w:t>黄光金</w:t>
      </w:r>
      <w:r>
        <w:rPr>
          <w:rFonts w:hint="eastAsia" w:eastAsia="仿宋_GB2312"/>
          <w:sz w:val="32"/>
        </w:rPr>
        <w:t>（镇人大主席）</w:t>
      </w:r>
    </w:p>
    <w:p w14:paraId="7482421B">
      <w:pPr>
        <w:spacing w:line="560" w:lineRule="exact"/>
        <w:ind w:firstLine="640" w:firstLineChars="200"/>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吴彩桑（镇党委副书记、政法委员）</w:t>
      </w:r>
    </w:p>
    <w:p w14:paraId="2F4F19EB">
      <w:pPr>
        <w:spacing w:line="560" w:lineRule="exact"/>
        <w:ind w:firstLine="2880" w:firstLineChars="900"/>
        <w:rPr>
          <w:rFonts w:hint="eastAsia" w:eastAsia="仿宋_GB2312"/>
          <w:sz w:val="32"/>
          <w:lang w:val="en-US" w:eastAsia="zh-CN"/>
        </w:rPr>
      </w:pPr>
      <w:r>
        <w:rPr>
          <w:rFonts w:hint="eastAsia" w:eastAsia="仿宋_GB2312"/>
          <w:sz w:val="32"/>
          <w:lang w:val="en-US" w:eastAsia="zh-CN"/>
        </w:rPr>
        <w:t>雷丽斌（镇党委宣传、统战委员）</w:t>
      </w:r>
    </w:p>
    <w:p w14:paraId="2E6167B9">
      <w:pPr>
        <w:spacing w:line="560" w:lineRule="exact"/>
        <w:ind w:firstLine="2880" w:firstLineChars="900"/>
        <w:rPr>
          <w:rFonts w:hint="eastAsia" w:eastAsia="仿宋_GB2312"/>
          <w:sz w:val="32"/>
          <w:lang w:val="en-US" w:eastAsia="zh-CN"/>
        </w:rPr>
      </w:pPr>
      <w:r>
        <w:rPr>
          <w:rFonts w:hint="eastAsia" w:eastAsia="仿宋_GB2312"/>
          <w:sz w:val="32"/>
          <w:lang w:val="en-US" w:eastAsia="zh-CN"/>
        </w:rPr>
        <w:t>陈大玲（镇党委组织委员）</w:t>
      </w:r>
    </w:p>
    <w:p w14:paraId="79228264">
      <w:pPr>
        <w:spacing w:line="560" w:lineRule="exact"/>
        <w:ind w:firstLine="2880" w:firstLineChars="900"/>
        <w:rPr>
          <w:rFonts w:hint="eastAsia" w:eastAsia="仿宋_GB2312"/>
          <w:sz w:val="32"/>
          <w:lang w:val="en-US" w:eastAsia="zh-CN"/>
        </w:rPr>
      </w:pPr>
      <w:r>
        <w:rPr>
          <w:rFonts w:hint="eastAsia" w:eastAsia="仿宋_GB2312"/>
          <w:sz w:val="32"/>
          <w:lang w:val="en-US" w:eastAsia="zh-CN"/>
        </w:rPr>
        <w:t>黄粦琛（镇党委委员、副镇长）</w:t>
      </w:r>
    </w:p>
    <w:p w14:paraId="68894AE4">
      <w:pPr>
        <w:spacing w:line="560" w:lineRule="exact"/>
        <w:ind w:firstLine="2880" w:firstLineChars="900"/>
        <w:rPr>
          <w:rFonts w:hint="eastAsia" w:eastAsia="仿宋_GB2312"/>
          <w:sz w:val="32"/>
          <w:lang w:val="en-US" w:eastAsia="zh-CN"/>
        </w:rPr>
      </w:pPr>
      <w:r>
        <w:rPr>
          <w:rFonts w:hint="eastAsia" w:eastAsia="仿宋_GB2312"/>
          <w:sz w:val="32"/>
          <w:lang w:val="en-US" w:eastAsia="zh-CN"/>
        </w:rPr>
        <w:t>郑跃松（镇党委委员、飞竹派出所所长）</w:t>
      </w:r>
    </w:p>
    <w:p w14:paraId="73C518C9">
      <w:pPr>
        <w:spacing w:line="560" w:lineRule="exact"/>
        <w:ind w:firstLine="2880" w:firstLineChars="900"/>
        <w:rPr>
          <w:rFonts w:hint="eastAsia" w:eastAsia="仿宋_GB2312"/>
          <w:sz w:val="32"/>
          <w:lang w:val="en-US" w:eastAsia="zh-CN"/>
        </w:rPr>
      </w:pPr>
      <w:r>
        <w:rPr>
          <w:rFonts w:hint="eastAsia" w:eastAsia="仿宋_GB2312"/>
          <w:sz w:val="32"/>
          <w:lang w:val="en-US" w:eastAsia="zh-CN"/>
        </w:rPr>
        <w:t>林灿滔（镇副镇长）</w:t>
      </w:r>
    </w:p>
    <w:p w14:paraId="4B9B49F5">
      <w:pPr>
        <w:spacing w:line="560" w:lineRule="exact"/>
        <w:ind w:firstLine="2880" w:firstLineChars="900"/>
        <w:rPr>
          <w:rFonts w:hint="eastAsia" w:eastAsia="仿宋_GB2312"/>
          <w:sz w:val="32"/>
          <w:lang w:val="en-US" w:eastAsia="zh-CN"/>
        </w:rPr>
      </w:pPr>
      <w:r>
        <w:rPr>
          <w:rFonts w:hint="eastAsia" w:eastAsia="仿宋_GB2312"/>
          <w:sz w:val="32"/>
          <w:lang w:val="en-US" w:eastAsia="zh-CN"/>
        </w:rPr>
        <w:t>李恒星（综合便民服务中心主任）</w:t>
      </w:r>
    </w:p>
    <w:p w14:paraId="52DFD28B">
      <w:pPr>
        <w:spacing w:line="560" w:lineRule="exact"/>
        <w:ind w:firstLine="640" w:firstLineChars="200"/>
        <w:rPr>
          <w:rFonts w:hint="eastAsia" w:eastAsia="仿宋_GB2312"/>
          <w:sz w:val="32"/>
        </w:rPr>
      </w:pPr>
      <w:r>
        <w:rPr>
          <w:rFonts w:hint="eastAsia" w:eastAsia="仿宋_GB2312"/>
          <w:sz w:val="32"/>
        </w:rPr>
        <w:t>成        员：</w:t>
      </w:r>
      <w:r>
        <w:rPr>
          <w:rFonts w:hint="eastAsia" w:eastAsia="仿宋_GB2312"/>
          <w:sz w:val="32"/>
          <w:lang w:eastAsia="zh-CN"/>
        </w:rPr>
        <w:t>蔡文镇</w:t>
      </w:r>
      <w:r>
        <w:rPr>
          <w:rFonts w:hint="eastAsia" w:eastAsia="仿宋_GB2312"/>
          <w:sz w:val="32"/>
        </w:rPr>
        <w:t>（飞竹派出所</w:t>
      </w:r>
      <w:r>
        <w:rPr>
          <w:rFonts w:hint="eastAsia" w:eastAsia="仿宋_GB2312"/>
          <w:sz w:val="32"/>
          <w:lang w:eastAsia="zh-CN"/>
        </w:rPr>
        <w:t>副</w:t>
      </w:r>
      <w:r>
        <w:rPr>
          <w:rFonts w:hint="eastAsia" w:eastAsia="仿宋_GB2312"/>
          <w:sz w:val="32"/>
        </w:rPr>
        <w:t>所长）</w:t>
      </w:r>
    </w:p>
    <w:p w14:paraId="549EAD13">
      <w:pPr>
        <w:spacing w:line="560" w:lineRule="exact"/>
        <w:ind w:firstLine="2880" w:firstLineChars="900"/>
        <w:rPr>
          <w:rFonts w:hint="eastAsia" w:eastAsia="仿宋_GB2312"/>
          <w:sz w:val="32"/>
          <w:lang w:eastAsia="zh-CN"/>
        </w:rPr>
      </w:pPr>
      <w:r>
        <w:rPr>
          <w:rFonts w:hint="eastAsia" w:eastAsia="仿宋_GB2312"/>
          <w:sz w:val="32"/>
          <w:lang w:eastAsia="zh-CN"/>
        </w:rPr>
        <w:t>谢</w:t>
      </w:r>
      <w:r>
        <w:rPr>
          <w:rFonts w:hint="eastAsia" w:eastAsia="仿宋_GB2312"/>
          <w:sz w:val="32"/>
          <w:lang w:val="en-US" w:eastAsia="zh-CN"/>
        </w:rPr>
        <w:t xml:space="preserve">  </w:t>
      </w:r>
      <w:r>
        <w:rPr>
          <w:rFonts w:hint="eastAsia" w:eastAsia="仿宋_GB2312"/>
          <w:sz w:val="32"/>
          <w:lang w:eastAsia="zh-CN"/>
        </w:rPr>
        <w:t>然（飞竹司法所所长）</w:t>
      </w:r>
    </w:p>
    <w:p w14:paraId="3E5B4C2E">
      <w:pPr>
        <w:spacing w:line="560" w:lineRule="exact"/>
        <w:ind w:firstLine="2880" w:firstLineChars="900"/>
        <w:rPr>
          <w:rFonts w:hint="eastAsia" w:eastAsia="仿宋_GB2312"/>
          <w:spacing w:val="-28"/>
          <w:sz w:val="32"/>
          <w:szCs w:val="32"/>
        </w:rPr>
      </w:pPr>
      <w:r>
        <w:rPr>
          <w:rFonts w:hint="eastAsia" w:eastAsia="仿宋_GB2312"/>
          <w:sz w:val="32"/>
          <w:lang w:eastAsia="zh-CN"/>
        </w:rPr>
        <w:t>范海宁</w:t>
      </w:r>
      <w:r>
        <w:rPr>
          <w:rFonts w:hint="eastAsia" w:eastAsia="仿宋_GB2312"/>
          <w:spacing w:val="-28"/>
          <w:sz w:val="32"/>
          <w:szCs w:val="32"/>
        </w:rPr>
        <w:t>（</w:t>
      </w:r>
      <w:r>
        <w:rPr>
          <w:rFonts w:hint="eastAsia" w:eastAsia="仿宋_GB2312"/>
          <w:sz w:val="32"/>
          <w:lang w:eastAsia="zh-CN"/>
        </w:rPr>
        <w:t>镇党政办效能办负责人</w:t>
      </w:r>
      <w:r>
        <w:rPr>
          <w:rFonts w:hint="eastAsia" w:eastAsia="仿宋_GB2312"/>
          <w:spacing w:val="-28"/>
          <w:sz w:val="32"/>
          <w:szCs w:val="32"/>
        </w:rPr>
        <w:t>）</w:t>
      </w:r>
    </w:p>
    <w:p w14:paraId="255B122E">
      <w:pPr>
        <w:spacing w:line="560" w:lineRule="exact"/>
        <w:ind w:firstLine="640" w:firstLineChars="200"/>
        <w:rPr>
          <w:rFonts w:hint="eastAsia" w:eastAsia="仿宋_GB2312"/>
          <w:sz w:val="32"/>
        </w:rPr>
      </w:pPr>
      <w:r>
        <w:rPr>
          <w:rFonts w:hint="eastAsia" w:eastAsia="仿宋_GB2312"/>
          <w:sz w:val="32"/>
        </w:rPr>
        <w:t xml:space="preserve">              林增密（镇水利站</w:t>
      </w:r>
      <w:r>
        <w:rPr>
          <w:rFonts w:hint="eastAsia" w:eastAsia="仿宋_GB2312"/>
          <w:sz w:val="32"/>
          <w:lang w:eastAsia="zh-CN"/>
        </w:rPr>
        <w:t>负责人</w:t>
      </w:r>
      <w:r>
        <w:rPr>
          <w:rFonts w:hint="eastAsia" w:eastAsia="仿宋_GB2312"/>
          <w:sz w:val="32"/>
        </w:rPr>
        <w:t>）</w:t>
      </w:r>
    </w:p>
    <w:p w14:paraId="1A643255">
      <w:pPr>
        <w:spacing w:line="560" w:lineRule="exact"/>
        <w:ind w:firstLine="2880" w:firstLineChars="900"/>
        <w:rPr>
          <w:rFonts w:hint="eastAsia" w:eastAsia="仿宋_GB2312"/>
          <w:sz w:val="32"/>
        </w:rPr>
      </w:pPr>
      <w:r>
        <w:rPr>
          <w:rFonts w:hint="eastAsia" w:eastAsia="仿宋_GB2312"/>
          <w:sz w:val="32"/>
        </w:rPr>
        <w:t>黄  勇（镇公路站</w:t>
      </w:r>
      <w:r>
        <w:rPr>
          <w:rFonts w:hint="eastAsia" w:eastAsia="仿宋_GB2312"/>
          <w:sz w:val="32"/>
          <w:lang w:eastAsia="zh-CN"/>
        </w:rPr>
        <w:t>负责人</w:t>
      </w:r>
      <w:r>
        <w:rPr>
          <w:rFonts w:hint="eastAsia" w:eastAsia="仿宋_GB2312"/>
          <w:sz w:val="32"/>
        </w:rPr>
        <w:t>）</w:t>
      </w:r>
    </w:p>
    <w:p w14:paraId="228B356B">
      <w:pPr>
        <w:spacing w:line="560" w:lineRule="exact"/>
        <w:ind w:firstLine="2880" w:firstLineChars="900"/>
        <w:rPr>
          <w:rFonts w:hint="eastAsia" w:eastAsia="仿宋_GB2312"/>
          <w:spacing w:val="-20"/>
          <w:sz w:val="32"/>
          <w:szCs w:val="32"/>
        </w:rPr>
      </w:pPr>
      <w:r>
        <w:rPr>
          <w:rFonts w:hint="eastAsia" w:eastAsia="仿宋_GB2312"/>
          <w:sz w:val="32"/>
        </w:rPr>
        <w:t>林</w:t>
      </w:r>
      <w:r>
        <w:rPr>
          <w:rFonts w:hint="eastAsia" w:eastAsia="仿宋_GB2312"/>
          <w:sz w:val="32"/>
          <w:lang w:eastAsia="zh-CN"/>
        </w:rPr>
        <w:t>文锦</w:t>
      </w:r>
      <w:r>
        <w:rPr>
          <w:rFonts w:hint="eastAsia" w:eastAsia="仿宋_GB2312"/>
          <w:spacing w:val="-20"/>
          <w:sz w:val="32"/>
          <w:szCs w:val="32"/>
        </w:rPr>
        <w:t>（</w:t>
      </w:r>
      <w:r>
        <w:rPr>
          <w:rFonts w:hint="eastAsia" w:eastAsia="仿宋_GB2312"/>
          <w:sz w:val="32"/>
          <w:lang w:eastAsia="zh-CN"/>
        </w:rPr>
        <w:t>镇武装干事</w:t>
      </w:r>
      <w:r>
        <w:rPr>
          <w:rFonts w:hint="eastAsia" w:eastAsia="仿宋_GB2312"/>
          <w:spacing w:val="-20"/>
          <w:sz w:val="32"/>
          <w:szCs w:val="32"/>
        </w:rPr>
        <w:t>）</w:t>
      </w:r>
    </w:p>
    <w:p w14:paraId="73F3C74D">
      <w:pPr>
        <w:spacing w:line="560" w:lineRule="exact"/>
        <w:ind w:firstLine="2880" w:firstLineChars="900"/>
        <w:rPr>
          <w:rFonts w:hint="eastAsia" w:eastAsia="仿宋_GB2312"/>
          <w:sz w:val="32"/>
        </w:rPr>
      </w:pPr>
      <w:r>
        <w:rPr>
          <w:rFonts w:hint="eastAsia" w:eastAsia="仿宋_GB2312"/>
          <w:sz w:val="32"/>
          <w:lang w:eastAsia="zh-CN"/>
        </w:rPr>
        <w:t>黄少霞</w:t>
      </w:r>
      <w:r>
        <w:rPr>
          <w:rFonts w:hint="eastAsia" w:eastAsia="仿宋_GB2312"/>
          <w:spacing w:val="-20"/>
          <w:sz w:val="32"/>
        </w:rPr>
        <w:t>（</w:t>
      </w:r>
      <w:r>
        <w:rPr>
          <w:rFonts w:hint="eastAsia" w:eastAsia="仿宋_GB2312"/>
          <w:sz w:val="32"/>
        </w:rPr>
        <w:t>镇综治办负责人</w:t>
      </w:r>
      <w:r>
        <w:rPr>
          <w:rFonts w:hint="eastAsia" w:eastAsia="仿宋_GB2312"/>
          <w:spacing w:val="-20"/>
          <w:sz w:val="32"/>
        </w:rPr>
        <w:t>）</w:t>
      </w:r>
    </w:p>
    <w:p w14:paraId="61285789">
      <w:pPr>
        <w:spacing w:line="560" w:lineRule="exact"/>
        <w:ind w:firstLine="2880" w:firstLineChars="900"/>
        <w:rPr>
          <w:rFonts w:hint="eastAsia" w:eastAsia="仿宋_GB2312"/>
          <w:sz w:val="32"/>
        </w:rPr>
      </w:pPr>
      <w:r>
        <w:rPr>
          <w:rFonts w:hint="eastAsia" w:eastAsia="仿宋_GB2312"/>
          <w:sz w:val="32"/>
        </w:rPr>
        <w:t>曾  华（镇环保站</w:t>
      </w:r>
      <w:r>
        <w:rPr>
          <w:rFonts w:hint="eastAsia" w:eastAsia="仿宋_GB2312"/>
          <w:sz w:val="32"/>
          <w:lang w:eastAsia="zh-CN"/>
        </w:rPr>
        <w:t>负责人</w:t>
      </w:r>
      <w:r>
        <w:rPr>
          <w:rFonts w:hint="eastAsia" w:eastAsia="仿宋_GB2312"/>
          <w:sz w:val="32"/>
        </w:rPr>
        <w:t>）</w:t>
      </w:r>
    </w:p>
    <w:p w14:paraId="12F5128F">
      <w:pPr>
        <w:spacing w:line="560" w:lineRule="exact"/>
        <w:ind w:firstLine="2880" w:firstLineChars="900"/>
        <w:rPr>
          <w:rFonts w:hint="eastAsia" w:eastAsia="仿宋_GB2312"/>
          <w:sz w:val="32"/>
        </w:rPr>
      </w:pPr>
      <w:r>
        <w:rPr>
          <w:rFonts w:hint="eastAsia" w:eastAsia="仿宋_GB2312"/>
          <w:sz w:val="32"/>
        </w:rPr>
        <w:t>林显琛（镇</w:t>
      </w:r>
      <w:r>
        <w:rPr>
          <w:rFonts w:hint="eastAsia" w:eastAsia="仿宋_GB2312"/>
          <w:sz w:val="32"/>
          <w:lang w:eastAsia="zh-CN"/>
        </w:rPr>
        <w:t>农业服务中心负责人</w:t>
      </w:r>
      <w:r>
        <w:rPr>
          <w:rFonts w:hint="eastAsia" w:eastAsia="仿宋_GB2312"/>
          <w:sz w:val="32"/>
        </w:rPr>
        <w:t>）</w:t>
      </w:r>
    </w:p>
    <w:p w14:paraId="1E60BCD2">
      <w:pPr>
        <w:spacing w:line="560" w:lineRule="exact"/>
        <w:ind w:firstLine="640" w:firstLineChars="200"/>
        <w:rPr>
          <w:rFonts w:hint="eastAsia" w:eastAsia="仿宋_GB2312"/>
          <w:sz w:val="32"/>
        </w:rPr>
      </w:pPr>
      <w:r>
        <w:rPr>
          <w:rFonts w:hint="eastAsia" w:eastAsia="仿宋_GB2312"/>
          <w:sz w:val="32"/>
        </w:rPr>
        <w:t xml:space="preserve">             </w:t>
      </w:r>
      <w:r>
        <w:rPr>
          <w:rFonts w:hint="eastAsia" w:eastAsia="仿宋_GB2312"/>
          <w:sz w:val="32"/>
          <w:lang w:val="en-US" w:eastAsia="zh-CN"/>
        </w:rPr>
        <w:t xml:space="preserve"> </w:t>
      </w:r>
      <w:r>
        <w:rPr>
          <w:rFonts w:hint="eastAsia" w:eastAsia="仿宋_GB2312"/>
          <w:sz w:val="32"/>
          <w:lang w:eastAsia="zh-CN"/>
        </w:rPr>
        <w:t>郑星涛</w:t>
      </w:r>
      <w:r>
        <w:rPr>
          <w:rFonts w:hint="eastAsia" w:eastAsia="仿宋_GB2312"/>
          <w:sz w:val="32"/>
        </w:rPr>
        <w:t>（飞竹林业站</w:t>
      </w:r>
      <w:r>
        <w:rPr>
          <w:rFonts w:hint="eastAsia" w:eastAsia="仿宋_GB2312"/>
          <w:sz w:val="32"/>
          <w:lang w:eastAsia="zh-CN"/>
        </w:rPr>
        <w:t>负责人</w:t>
      </w:r>
      <w:r>
        <w:rPr>
          <w:rFonts w:hint="eastAsia" w:eastAsia="仿宋_GB2312"/>
          <w:sz w:val="32"/>
        </w:rPr>
        <w:t>）</w:t>
      </w:r>
    </w:p>
    <w:p w14:paraId="3F58C258">
      <w:pPr>
        <w:spacing w:line="560" w:lineRule="exact"/>
        <w:ind w:firstLine="640" w:firstLineChars="200"/>
        <w:rPr>
          <w:rFonts w:hint="eastAsia" w:eastAsia="仿宋_GB2312"/>
          <w:sz w:val="32"/>
        </w:rPr>
      </w:pPr>
      <w:r>
        <w:rPr>
          <w:rFonts w:hint="eastAsia" w:eastAsia="仿宋_GB2312"/>
          <w:sz w:val="32"/>
        </w:rPr>
        <w:t xml:space="preserve">              兰  挺（飞竹国土所</w:t>
      </w:r>
      <w:r>
        <w:rPr>
          <w:rFonts w:hint="eastAsia" w:eastAsia="仿宋_GB2312"/>
          <w:sz w:val="32"/>
          <w:lang w:eastAsia="zh-CN"/>
        </w:rPr>
        <w:t>负责人</w:t>
      </w:r>
      <w:r>
        <w:rPr>
          <w:rFonts w:hint="eastAsia" w:eastAsia="仿宋_GB2312"/>
          <w:sz w:val="32"/>
        </w:rPr>
        <w:t>）</w:t>
      </w:r>
    </w:p>
    <w:p w14:paraId="2558AB02">
      <w:pPr>
        <w:spacing w:line="560" w:lineRule="exact"/>
        <w:ind w:firstLine="640" w:firstLineChars="200"/>
        <w:rPr>
          <w:rFonts w:hint="eastAsia" w:eastAsia="仿宋_GB2312"/>
          <w:sz w:val="32"/>
        </w:rPr>
      </w:pPr>
      <w:r>
        <w:rPr>
          <w:rFonts w:hint="eastAsia" w:eastAsia="仿宋_GB2312"/>
          <w:sz w:val="32"/>
        </w:rPr>
        <w:t xml:space="preserve">              </w:t>
      </w:r>
      <w:r>
        <w:rPr>
          <w:rFonts w:hint="eastAsia" w:eastAsia="仿宋_GB2312"/>
          <w:sz w:val="32"/>
          <w:lang w:eastAsia="zh-CN"/>
        </w:rPr>
        <w:t>郑新夏</w:t>
      </w:r>
      <w:r>
        <w:rPr>
          <w:rFonts w:hint="eastAsia" w:eastAsia="仿宋_GB2312"/>
          <w:sz w:val="32"/>
        </w:rPr>
        <w:t>（飞竹卫生院院长）</w:t>
      </w:r>
    </w:p>
    <w:p w14:paraId="252D4189">
      <w:pPr>
        <w:spacing w:line="560" w:lineRule="exact"/>
        <w:ind w:firstLine="2880" w:firstLineChars="900"/>
        <w:rPr>
          <w:rFonts w:hint="eastAsia" w:eastAsia="仿宋_GB2312"/>
          <w:sz w:val="32"/>
        </w:rPr>
      </w:pPr>
      <w:r>
        <w:rPr>
          <w:rFonts w:hint="eastAsia" w:eastAsia="仿宋_GB2312"/>
          <w:sz w:val="32"/>
          <w:lang w:eastAsia="zh-CN"/>
        </w:rPr>
        <w:t>兰传枝</w:t>
      </w:r>
      <w:r>
        <w:rPr>
          <w:rFonts w:hint="eastAsia" w:eastAsia="仿宋_GB2312"/>
          <w:sz w:val="32"/>
        </w:rPr>
        <w:t>（飞竹中学校长）</w:t>
      </w:r>
    </w:p>
    <w:p w14:paraId="69FF3AE6">
      <w:pPr>
        <w:spacing w:line="560" w:lineRule="exact"/>
        <w:ind w:firstLine="2880" w:firstLineChars="900"/>
        <w:rPr>
          <w:rFonts w:hint="eastAsia" w:eastAsia="仿宋_GB2312"/>
          <w:sz w:val="32"/>
        </w:rPr>
      </w:pPr>
      <w:r>
        <w:rPr>
          <w:rFonts w:hint="eastAsia" w:eastAsia="仿宋_GB2312"/>
          <w:sz w:val="32"/>
          <w:lang w:eastAsia="zh-CN"/>
        </w:rPr>
        <w:t>易昌彬</w:t>
      </w:r>
      <w:r>
        <w:rPr>
          <w:rFonts w:hint="eastAsia" w:eastAsia="仿宋_GB2312"/>
          <w:sz w:val="32"/>
        </w:rPr>
        <w:t>（飞竹中心小学校长）</w:t>
      </w:r>
    </w:p>
    <w:p w14:paraId="0B51F4FE">
      <w:pPr>
        <w:spacing w:line="560" w:lineRule="exact"/>
        <w:ind w:firstLine="640" w:firstLineChars="200"/>
        <w:rPr>
          <w:rFonts w:hint="eastAsia" w:eastAsia="仿宋_GB2312"/>
          <w:sz w:val="32"/>
        </w:rPr>
      </w:pPr>
      <w:r>
        <w:rPr>
          <w:rFonts w:hint="eastAsia" w:eastAsia="仿宋_GB2312"/>
          <w:sz w:val="32"/>
        </w:rPr>
        <w:t xml:space="preserve">              </w:t>
      </w:r>
      <w:r>
        <w:rPr>
          <w:rFonts w:hint="eastAsia" w:eastAsia="仿宋_GB2312"/>
          <w:sz w:val="32"/>
          <w:lang w:eastAsia="zh-CN"/>
        </w:rPr>
        <w:t>官国川</w:t>
      </w:r>
      <w:r>
        <w:rPr>
          <w:rFonts w:hint="eastAsia" w:eastAsia="仿宋_GB2312"/>
          <w:sz w:val="32"/>
        </w:rPr>
        <w:t>（</w:t>
      </w:r>
      <w:r>
        <w:rPr>
          <w:rFonts w:hint="eastAsia" w:eastAsia="仿宋_GB2312"/>
          <w:sz w:val="32"/>
          <w:lang w:eastAsia="zh-CN"/>
        </w:rPr>
        <w:t>西</w:t>
      </w:r>
      <w:r>
        <w:rPr>
          <w:rFonts w:hint="eastAsia" w:eastAsia="仿宋_GB2312"/>
          <w:sz w:val="32"/>
        </w:rPr>
        <w:t>竹供电所所长）</w:t>
      </w:r>
    </w:p>
    <w:p w14:paraId="1F02F64A">
      <w:pPr>
        <w:spacing w:line="560" w:lineRule="exact"/>
        <w:ind w:firstLine="2880" w:firstLineChars="900"/>
        <w:rPr>
          <w:rFonts w:hint="eastAsia" w:eastAsia="仿宋_GB2312"/>
          <w:sz w:val="32"/>
        </w:rPr>
      </w:pPr>
      <w:r>
        <w:rPr>
          <w:rFonts w:hint="eastAsia" w:eastAsia="仿宋_GB2312"/>
          <w:sz w:val="32"/>
          <w:lang w:eastAsia="zh-CN"/>
        </w:rPr>
        <w:t>兰梅英</w:t>
      </w:r>
      <w:r>
        <w:rPr>
          <w:rFonts w:hint="eastAsia" w:eastAsia="仿宋_GB2312"/>
          <w:sz w:val="32"/>
        </w:rPr>
        <w:t>（镇民政办</w:t>
      </w:r>
      <w:r>
        <w:rPr>
          <w:rFonts w:hint="eastAsia" w:eastAsia="仿宋_GB2312"/>
          <w:sz w:val="32"/>
          <w:lang w:eastAsia="zh-CN"/>
        </w:rPr>
        <w:t>负责人</w:t>
      </w:r>
      <w:r>
        <w:rPr>
          <w:rFonts w:hint="eastAsia" w:eastAsia="仿宋_GB2312"/>
          <w:sz w:val="32"/>
        </w:rPr>
        <w:t>）</w:t>
      </w:r>
    </w:p>
    <w:p w14:paraId="1497DE1A">
      <w:pPr>
        <w:pStyle w:val="3"/>
        <w:ind w:firstLine="2880" w:firstLineChars="900"/>
        <w:rPr>
          <w:rFonts w:hint="eastAsia" w:eastAsia="仿宋_GB2312"/>
          <w:sz w:val="32"/>
          <w:lang w:eastAsia="zh-CN"/>
        </w:rPr>
      </w:pPr>
      <w:r>
        <w:rPr>
          <w:rFonts w:hint="eastAsia" w:eastAsia="仿宋_GB2312"/>
          <w:sz w:val="32"/>
          <w:lang w:eastAsia="zh-CN"/>
        </w:rPr>
        <w:t>叶国强（镇</w:t>
      </w:r>
      <w:r>
        <w:rPr>
          <w:rFonts w:hint="eastAsia" w:eastAsia="仿宋_GB2312"/>
          <w:sz w:val="32"/>
          <w:lang w:val="en-US" w:eastAsia="zh-CN"/>
        </w:rPr>
        <w:t>应急办</w:t>
      </w:r>
      <w:r>
        <w:rPr>
          <w:rFonts w:hint="eastAsia" w:eastAsia="仿宋_GB2312"/>
          <w:sz w:val="32"/>
          <w:lang w:eastAsia="zh-CN"/>
        </w:rPr>
        <w:t>负责人）</w:t>
      </w:r>
    </w:p>
    <w:p w14:paraId="08BEE60F">
      <w:pPr>
        <w:pStyle w:val="4"/>
        <w:ind w:firstLine="2880" w:firstLineChars="900"/>
        <w:rPr>
          <w:rFonts w:hint="default"/>
          <w:lang w:val="en-US"/>
        </w:rPr>
      </w:pPr>
      <w:r>
        <w:rPr>
          <w:rFonts w:hint="eastAsia" w:eastAsia="仿宋_GB2312"/>
          <w:sz w:val="32"/>
          <w:lang w:eastAsia="zh-CN"/>
        </w:rPr>
        <w:t>陈</w:t>
      </w:r>
      <w:r>
        <w:rPr>
          <w:rFonts w:hint="eastAsia" w:eastAsia="仿宋_GB2312"/>
          <w:sz w:val="32"/>
          <w:lang w:val="en-US" w:eastAsia="zh-CN"/>
        </w:rPr>
        <w:t xml:space="preserve">  </w:t>
      </w:r>
      <w:r>
        <w:rPr>
          <w:rFonts w:hint="eastAsia" w:eastAsia="仿宋_GB2312"/>
          <w:sz w:val="32"/>
          <w:lang w:eastAsia="zh-CN"/>
        </w:rPr>
        <w:t>斌</w:t>
      </w:r>
      <w:r>
        <w:rPr>
          <w:rFonts w:hint="eastAsia" w:eastAsia="仿宋_GB2312"/>
          <w:sz w:val="32"/>
          <w:lang w:val="en-US" w:eastAsia="zh-CN"/>
        </w:rPr>
        <w:t>（镇村建站负责人）</w:t>
      </w:r>
    </w:p>
    <w:p w14:paraId="37914AC9">
      <w:pPr>
        <w:spacing w:line="560" w:lineRule="exact"/>
        <w:ind w:firstLine="640" w:firstLineChars="200"/>
        <w:rPr>
          <w:rFonts w:hint="eastAsia" w:eastAsia="仿宋_GB2312"/>
          <w:sz w:val="32"/>
          <w:lang w:eastAsia="zh-CN"/>
        </w:rPr>
      </w:pPr>
      <w:r>
        <w:rPr>
          <w:rFonts w:hint="eastAsia" w:eastAsia="仿宋_GB2312"/>
          <w:sz w:val="32"/>
        </w:rPr>
        <w:t xml:space="preserve">              各村</w:t>
      </w:r>
      <w:r>
        <w:rPr>
          <w:rFonts w:hint="eastAsia" w:eastAsia="仿宋_GB2312"/>
          <w:sz w:val="32"/>
          <w:lang w:val="en-US" w:eastAsia="zh-CN"/>
        </w:rPr>
        <w:t>主干</w:t>
      </w:r>
    </w:p>
    <w:p w14:paraId="66A66213">
      <w:pPr>
        <w:spacing w:line="560" w:lineRule="exact"/>
        <w:ind w:firstLine="640" w:firstLineChars="200"/>
        <w:rPr>
          <w:rFonts w:hint="eastAsia" w:ascii="仿宋_GB2312" w:hAnsi="仿宋_GB2312" w:eastAsia="仿宋_GB2312" w:cs="仿宋_GB2312"/>
          <w:sz w:val="32"/>
          <w:lang w:eastAsia="zh-CN"/>
        </w:rPr>
      </w:pPr>
      <w:r>
        <w:rPr>
          <w:rFonts w:hint="eastAsia" w:eastAsia="仿宋_GB2312"/>
          <w:sz w:val="32"/>
        </w:rPr>
        <w:t>指挥部</w:t>
      </w:r>
      <w:r>
        <w:rPr>
          <w:rFonts w:hint="eastAsia" w:ascii="仿宋_GB2312" w:hAnsi="仿宋_GB2312" w:eastAsia="仿宋_GB2312" w:cs="仿宋_GB2312"/>
          <w:sz w:val="32"/>
        </w:rPr>
        <w:t>由党政办、水利站、</w:t>
      </w:r>
      <w:r>
        <w:rPr>
          <w:rFonts w:hint="eastAsia" w:ascii="仿宋_GB2312" w:hAnsi="仿宋_GB2312" w:eastAsia="仿宋_GB2312" w:cs="仿宋_GB2312"/>
          <w:sz w:val="32"/>
          <w:lang w:eastAsia="zh-CN"/>
        </w:rPr>
        <w:t>武装部、农业服务中心</w:t>
      </w:r>
      <w:r>
        <w:rPr>
          <w:rFonts w:hint="eastAsia" w:ascii="仿宋_GB2312" w:hAnsi="仿宋_GB2312" w:eastAsia="仿宋_GB2312" w:cs="仿宋_GB2312"/>
          <w:sz w:val="32"/>
        </w:rPr>
        <w:t>、财政所、派出所、民政办、林业站、国土所、卫生院等部门人员组成</w:t>
      </w:r>
      <w:r>
        <w:rPr>
          <w:rFonts w:hint="eastAsia" w:ascii="仿宋_GB2312" w:hAnsi="仿宋_GB2312" w:eastAsia="仿宋_GB2312" w:cs="仿宋_GB2312"/>
          <w:sz w:val="32"/>
          <w:lang w:eastAsia="zh-CN"/>
        </w:rPr>
        <w:t>。</w:t>
      </w:r>
    </w:p>
    <w:p w14:paraId="2D724F0E">
      <w:pPr>
        <w:spacing w:line="560" w:lineRule="exact"/>
        <w:ind w:firstLine="640" w:firstLineChars="200"/>
        <w:rPr>
          <w:rFonts w:hint="eastAsia" w:ascii="楷体_GB2312" w:hAnsi="仿宋" w:eastAsia="楷体_GB2312"/>
          <w:b w:val="0"/>
          <w:bCs w:val="0"/>
          <w:color w:val="000000"/>
          <w:sz w:val="32"/>
          <w:szCs w:val="32"/>
        </w:rPr>
      </w:pPr>
      <w:r>
        <w:rPr>
          <w:rFonts w:hint="eastAsia" w:ascii="仿宋_GB2312" w:hAnsi="仿宋_GB2312" w:eastAsia="仿宋_GB2312" w:cs="仿宋_GB2312"/>
          <w:sz w:val="32"/>
          <w:lang w:eastAsia="zh-CN"/>
        </w:rPr>
        <w:t>主要职责：</w:t>
      </w:r>
      <w:r>
        <w:rPr>
          <w:rFonts w:hint="eastAsia" w:ascii="仿宋_GB2312" w:hAnsi="仿宋_GB2312" w:eastAsia="仿宋_GB2312" w:cs="仿宋_GB2312"/>
          <w:sz w:val="32"/>
        </w:rPr>
        <w:t>依法组织实施相关法律法规及上级防汛抗旱决策，并根据上级防指和县委、县政府关于防汛抗旱工作的部署，对全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防汛抗旱工作统一决策、统一指挥、统一调度</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宣布启动、调整、结束防暴雨、台风应急响应，依法发布全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汛情、旱情、灾情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组织召开全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防汛抗旱工作会议，安排部署防汛抗旱工作，组织有关成员单位会商，制定各项防汛防台风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应急措施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下达抗洪抢险等调度命令，并对实施情况进行检查、监督</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组织协调应急队伍开展防汛抢险工作，必要时动员社会参与抢险救灾，指导灾后恢复和重建。</w:t>
      </w:r>
    </w:p>
    <w:p w14:paraId="311F294F">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防汛办在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防指领导下，承担县防指日常管理工作，主要负责：</w:t>
      </w:r>
    </w:p>
    <w:p w14:paraId="4BA93CCE">
      <w:pPr>
        <w:numPr>
          <w:ilvl w:val="0"/>
          <w:numId w:val="1"/>
        </w:num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及时掌握汛情、工情、险情、灾情和全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工作动态，及时向</w:t>
      </w:r>
      <w:r>
        <w:rPr>
          <w:rFonts w:hint="eastAsia" w:ascii="仿宋_GB2312" w:hAnsi="仿宋_GB2312" w:eastAsia="仿宋_GB2312" w:cs="仿宋_GB2312"/>
          <w:sz w:val="32"/>
          <w:lang w:eastAsia="zh-CN"/>
        </w:rPr>
        <w:t>镇党委、</w:t>
      </w:r>
      <w:r>
        <w:rPr>
          <w:rFonts w:hint="eastAsia" w:ascii="仿宋_GB2312" w:hAnsi="仿宋_GB2312" w:eastAsia="仿宋_GB2312" w:cs="仿宋_GB2312"/>
          <w:sz w:val="32"/>
        </w:rPr>
        <w:t>政府、</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防指有关领导报告，并发布全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防汛抢险救灾工作信息和汛情、灾情。</w:t>
      </w:r>
    </w:p>
    <w:p w14:paraId="1E01EE84">
      <w:pPr>
        <w:numPr>
          <w:ilvl w:val="0"/>
          <w:numId w:val="1"/>
        </w:numPr>
        <w:spacing w:line="560" w:lineRule="exact"/>
        <w:ind w:left="0" w:leftChars="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根据</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防指会商结果，提出暴雨、洪水、台风的防御重点和措施等建议意见，为</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防指提供决策依据。</w:t>
      </w:r>
    </w:p>
    <w:p w14:paraId="431A8DFB">
      <w:pPr>
        <w:numPr>
          <w:ilvl w:val="0"/>
          <w:numId w:val="1"/>
        </w:numPr>
        <w:spacing w:line="560" w:lineRule="exact"/>
        <w:ind w:left="0" w:leftChars="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及时传达</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防指的指令，完成交办任务，督促各</w:t>
      </w:r>
      <w:r>
        <w:rPr>
          <w:rFonts w:hint="eastAsia" w:ascii="仿宋_GB2312" w:hAnsi="仿宋_GB2312" w:eastAsia="仿宋_GB2312" w:cs="仿宋_GB2312"/>
          <w:sz w:val="32"/>
          <w:lang w:eastAsia="zh-CN"/>
        </w:rPr>
        <w:t>村</w:t>
      </w:r>
      <w:r>
        <w:rPr>
          <w:rFonts w:hint="eastAsia" w:ascii="仿宋_GB2312" w:hAnsi="仿宋_GB2312" w:eastAsia="仿宋_GB2312" w:cs="仿宋_GB2312"/>
          <w:sz w:val="32"/>
        </w:rPr>
        <w:t>各有关部门落实防汛防台风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各项工作。</w:t>
      </w:r>
    </w:p>
    <w:p w14:paraId="496E2067">
      <w:pPr>
        <w:numPr>
          <w:ilvl w:val="0"/>
          <w:numId w:val="1"/>
        </w:numPr>
        <w:spacing w:line="560" w:lineRule="exact"/>
        <w:ind w:left="0" w:leftChars="0"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负责</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级防汛抢险物资、器材的添置、储备、调运和管理，协调各</w:t>
      </w:r>
      <w:r>
        <w:rPr>
          <w:rFonts w:hint="eastAsia" w:ascii="仿宋_GB2312" w:hAnsi="仿宋_GB2312" w:eastAsia="仿宋_GB2312" w:cs="仿宋_GB2312"/>
          <w:sz w:val="32"/>
          <w:lang w:eastAsia="zh-CN"/>
        </w:rPr>
        <w:t>村</w:t>
      </w:r>
      <w:r>
        <w:rPr>
          <w:rFonts w:hint="eastAsia" w:ascii="仿宋_GB2312" w:hAnsi="仿宋_GB2312" w:eastAsia="仿宋_GB2312" w:cs="仿宋_GB2312"/>
          <w:sz w:val="32"/>
        </w:rPr>
        <w:t>做好抢险物资、器材的储备、管理。</w:t>
      </w:r>
    </w:p>
    <w:p w14:paraId="077993C7">
      <w:pPr>
        <w:pStyle w:val="12"/>
        <w:numPr>
          <w:ilvl w:val="0"/>
          <w:numId w:val="0"/>
        </w:numPr>
        <w:ind w:firstLine="640" w:firstLineChars="200"/>
        <w:rPr>
          <w:rFonts w:hint="eastAsia"/>
        </w:rPr>
      </w:pPr>
      <w:r>
        <w:rPr>
          <w:rFonts w:hint="eastAsia" w:hAnsi="仿宋_GB2312" w:cs="仿宋_GB2312"/>
          <w:sz w:val="32"/>
          <w:lang w:val="en-US" w:eastAsia="zh-CN"/>
        </w:rPr>
        <w:t xml:space="preserve">5. </w:t>
      </w:r>
      <w:r>
        <w:rPr>
          <w:rFonts w:hint="eastAsia" w:ascii="仿宋_GB2312" w:hAnsi="仿宋_GB2312" w:eastAsia="仿宋_GB2312" w:cs="仿宋_GB2312"/>
          <w:sz w:val="32"/>
        </w:rPr>
        <w:t>组织开展预案演练，负责应急救援队伍建设和救援装备配备</w:t>
      </w:r>
      <w:r>
        <w:rPr>
          <w:rFonts w:hint="eastAsia" w:hAnsi="仿宋_GB2312" w:cs="仿宋_GB2312"/>
          <w:sz w:val="32"/>
          <w:lang w:eastAsia="zh-CN"/>
        </w:rPr>
        <w:t>。</w:t>
      </w:r>
    </w:p>
    <w:p w14:paraId="25DC2865">
      <w:pPr>
        <w:numPr>
          <w:ilvl w:val="0"/>
          <w:numId w:val="0"/>
        </w:num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6. </w:t>
      </w:r>
      <w:r>
        <w:rPr>
          <w:rFonts w:hint="eastAsia" w:ascii="仿宋_GB2312" w:hAnsi="仿宋_GB2312" w:eastAsia="仿宋_GB2312" w:cs="仿宋_GB2312"/>
          <w:sz w:val="32"/>
        </w:rPr>
        <w:t>负责修编</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级防汛防台风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应急预案，并督促各</w:t>
      </w:r>
      <w:r>
        <w:rPr>
          <w:rFonts w:hint="eastAsia" w:ascii="仿宋_GB2312" w:hAnsi="仿宋_GB2312" w:eastAsia="仿宋_GB2312" w:cs="仿宋_GB2312"/>
          <w:sz w:val="32"/>
          <w:lang w:eastAsia="zh-CN"/>
        </w:rPr>
        <w:t>村</w:t>
      </w:r>
      <w:r>
        <w:rPr>
          <w:rFonts w:hint="eastAsia" w:ascii="仿宋_GB2312" w:hAnsi="仿宋_GB2312" w:eastAsia="仿宋_GB2312" w:cs="仿宋_GB2312"/>
          <w:sz w:val="32"/>
        </w:rPr>
        <w:t>编制实施本辖区的防汛抗旱预案。</w:t>
      </w:r>
    </w:p>
    <w:p w14:paraId="40A40AAF">
      <w:pPr>
        <w:pStyle w:val="12"/>
        <w:ind w:firstLine="640" w:firstLineChars="200"/>
        <w:rPr>
          <w:rFonts w:hint="eastAsia"/>
        </w:rPr>
      </w:pPr>
      <w:r>
        <w:rPr>
          <w:rFonts w:hint="eastAsia" w:hAnsi="仿宋_GB2312" w:cs="仿宋_GB2312"/>
          <w:sz w:val="32"/>
          <w:lang w:val="en-US" w:eastAsia="zh-CN"/>
        </w:rPr>
        <w:t xml:space="preserve">7. </w:t>
      </w:r>
      <w:r>
        <w:rPr>
          <w:rFonts w:hint="eastAsia" w:ascii="仿宋_GB2312" w:hAnsi="仿宋_GB2312" w:eastAsia="仿宋_GB2312" w:cs="仿宋_GB2312"/>
          <w:sz w:val="32"/>
        </w:rPr>
        <w:t>负责</w:t>
      </w:r>
      <w:r>
        <w:rPr>
          <w:rFonts w:hint="eastAsia" w:hAnsi="仿宋_GB2312" w:cs="仿宋_GB2312"/>
          <w:sz w:val="32"/>
          <w:lang w:eastAsia="zh-CN"/>
        </w:rPr>
        <w:t>对接县气象局，做好</w:t>
      </w:r>
      <w:r>
        <w:rPr>
          <w:rFonts w:hint="eastAsia" w:ascii="仿宋_GB2312" w:hAnsi="仿宋_GB2312" w:eastAsia="仿宋_GB2312" w:cs="仿宋_GB2312"/>
          <w:sz w:val="32"/>
        </w:rPr>
        <w:t>气象预测预报工作，对强降水、台风等灾害性天气趋势作出分析研判，及时报</w:t>
      </w:r>
      <w:r>
        <w:rPr>
          <w:rFonts w:hint="eastAsia" w:ascii="仿宋_GB2312" w:hAnsi="仿宋_GB2312" w:eastAsia="仿宋_GB2312" w:cs="仿宋_GB2312"/>
          <w:sz w:val="32"/>
          <w:lang w:eastAsia="zh-CN"/>
        </w:rPr>
        <w:t>镇党委、</w:t>
      </w:r>
      <w:r>
        <w:rPr>
          <w:rFonts w:hint="eastAsia" w:ascii="仿宋_GB2312" w:hAnsi="仿宋_GB2312" w:eastAsia="仿宋_GB2312" w:cs="仿宋_GB2312"/>
          <w:sz w:val="32"/>
        </w:rPr>
        <w:t>政府、</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防指和有关成员单位，并通过媒体向社会公众滚动播报。</w:t>
      </w:r>
    </w:p>
    <w:p w14:paraId="16F5019F">
      <w:pPr>
        <w:spacing w:line="560" w:lineRule="exact"/>
        <w:ind w:firstLine="643" w:firstLineChars="200"/>
        <w:rPr>
          <w:rFonts w:hint="eastAsia" w:ascii="楷体_GB2312" w:hAnsi="楷体_GB2312" w:eastAsia="楷体_GB2312" w:cs="楷体_GB2312"/>
          <w:b/>
          <w:bCs/>
          <w:sz w:val="32"/>
        </w:rPr>
      </w:pPr>
      <w:bookmarkStart w:id="7" w:name="_Toc28651_WPSOffice_Level3"/>
      <w:r>
        <w:rPr>
          <w:rFonts w:hint="eastAsia" w:ascii="楷体_GB2312" w:hAnsi="楷体_GB2312" w:eastAsia="楷体_GB2312" w:cs="楷体_GB2312"/>
          <w:b/>
          <w:bCs/>
          <w:sz w:val="32"/>
          <w:lang w:eastAsia="zh-CN"/>
        </w:rPr>
        <w:t>（三）镇</w:t>
      </w:r>
      <w:r>
        <w:rPr>
          <w:rFonts w:hint="eastAsia" w:ascii="楷体_GB2312" w:hAnsi="楷体_GB2312" w:eastAsia="楷体_GB2312" w:cs="楷体_GB2312"/>
          <w:b/>
          <w:bCs/>
          <w:sz w:val="32"/>
        </w:rPr>
        <w:t>防指成员单位职责</w:t>
      </w:r>
      <w:bookmarkEnd w:id="7"/>
    </w:p>
    <w:p w14:paraId="584747C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1. </w:t>
      </w:r>
      <w:r>
        <w:rPr>
          <w:rFonts w:hint="eastAsia" w:ascii="仿宋_GB2312" w:hAnsi="仿宋_GB2312" w:eastAsia="仿宋_GB2312" w:cs="仿宋_GB2312"/>
          <w:sz w:val="32"/>
          <w:lang w:eastAsia="zh-CN"/>
        </w:rPr>
        <w:t>镇党政办</w:t>
      </w:r>
      <w:r>
        <w:rPr>
          <w:rFonts w:hint="eastAsia" w:ascii="仿宋_GB2312" w:hAnsi="仿宋_GB2312" w:eastAsia="仿宋_GB2312" w:cs="仿宋_GB2312"/>
          <w:sz w:val="32"/>
        </w:rPr>
        <w:t>：正确把握全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宣传的导向，及时组织、指导、协调新闻单位做好防汛抗灾救灾新闻宣传工作，报道社会力量援助、援建等新闻，做好舆情处置和舆论引导，积极回应群众关切的问题，引导社会正能量，避免网络舆论炒作。</w:t>
      </w:r>
    </w:p>
    <w:p w14:paraId="56DA2BCB">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eastAsia="zh-CN"/>
        </w:rPr>
        <w:t>对接</w:t>
      </w:r>
      <w:r>
        <w:rPr>
          <w:rFonts w:hint="eastAsia" w:ascii="仿宋_GB2312" w:hAnsi="仿宋_GB2312" w:eastAsia="仿宋_GB2312" w:cs="仿宋_GB2312"/>
          <w:sz w:val="32"/>
        </w:rPr>
        <w:t>县电信公司、县移动公司、县联通公司</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负责组织做好汛期的通信保障工作，保障全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等重要部门的通讯畅通，确保雨情、水情、汛情、风情等防汛防台风信息和调度指令传递的通讯畅通，协调调度应急通信设施。负责实施灾害预警信息、防灾避险常识等防汛防台风公益短信的播发。组织协调灾后通信设施抢修和恢复重建工作。</w:t>
      </w:r>
    </w:p>
    <w:p w14:paraId="1B415143">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 镇应急办</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对接</w:t>
      </w:r>
      <w:r>
        <w:rPr>
          <w:rFonts w:hint="eastAsia" w:ascii="仿宋_GB2312" w:hAnsi="仿宋_GB2312" w:eastAsia="仿宋_GB2312" w:cs="仿宋_GB2312"/>
          <w:sz w:val="32"/>
        </w:rPr>
        <w:t>消防救援等专业应急救援力量参与抢险救援工作。组织、指导受灾群众生活救助工作。监督、指导和协调做好汛期安全生产工作，对矿山、尾矿库和危险化学品储存等安全度汛工作监督检查。组织核查灾情，指导协调洪涝灾害和防御台风调查评估工作。</w:t>
      </w:r>
    </w:p>
    <w:p w14:paraId="5E279D48">
      <w:pPr>
        <w:spacing w:line="560" w:lineRule="exact"/>
        <w:ind w:firstLine="640" w:firstLineChars="200"/>
        <w:rPr>
          <w:rFonts w:hint="eastAsia"/>
        </w:rPr>
      </w:pPr>
      <w:r>
        <w:rPr>
          <w:rFonts w:hint="eastAsia" w:ascii="仿宋_GB2312" w:hAnsi="仿宋_GB2312" w:eastAsia="仿宋_GB2312" w:cs="仿宋_GB2312"/>
          <w:sz w:val="32"/>
          <w:lang w:val="en-US" w:eastAsia="zh-CN"/>
        </w:rPr>
        <w:t>3. 镇水利站</w:t>
      </w:r>
      <w:r>
        <w:rPr>
          <w:rFonts w:hint="eastAsia" w:ascii="仿宋_GB2312" w:hAnsi="仿宋_GB2312" w:eastAsia="仿宋_GB2312" w:cs="仿宋_GB2312"/>
          <w:sz w:val="32"/>
        </w:rPr>
        <w:t>：负责组织编制洪水灾害防治规划并指导实施；组织编制重要江河和重要水工程的防御洪水调度方案，按程序报批并组织实施；指导全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水利工程体系的建设和管理，承担台风暴雨期间重要水工程的调度及防御洪水应急抢险的技术支撑工作，负责落实水利工程灾后重建技术及施工队伍，组织水毁防洪工程设施的修复；负责山洪灾害日常防治和水情监测预警工作，收集水库蓄水情况及水利工程受灾情况并及时上报</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防指。负责做好防汛防台风期间用水保障工作</w:t>
      </w:r>
      <w:r>
        <w:rPr>
          <w:rFonts w:hint="eastAsia" w:hAnsi="仿宋_GB2312" w:cs="仿宋_GB2312"/>
          <w:sz w:val="32"/>
          <w:lang w:eastAsia="zh-CN"/>
        </w:rPr>
        <w:t>，</w:t>
      </w:r>
      <w:r>
        <w:rPr>
          <w:rFonts w:hint="eastAsia" w:ascii="仿宋_GB2312" w:hAnsi="仿宋_GB2312" w:eastAsia="仿宋_GB2312" w:cs="仿宋_GB2312"/>
          <w:sz w:val="32"/>
        </w:rPr>
        <w:t>组织抢修受损的供水设施，及时恢复正常供水。</w:t>
      </w:r>
    </w:p>
    <w:p w14:paraId="6E5B167F">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4. 国土所</w:t>
      </w:r>
      <w:r>
        <w:rPr>
          <w:rFonts w:hint="eastAsia" w:ascii="仿宋_GB2312" w:hAnsi="仿宋_GB2312" w:eastAsia="仿宋_GB2312" w:cs="仿宋_GB2312"/>
          <w:sz w:val="32"/>
        </w:rPr>
        <w:t>：负责组织山体滑坡、崩塌、泥石流等地质灾害的调查，指导监督各</w:t>
      </w:r>
      <w:r>
        <w:rPr>
          <w:rFonts w:hint="eastAsia" w:ascii="仿宋_GB2312" w:hAnsi="仿宋_GB2312" w:eastAsia="仿宋_GB2312" w:cs="仿宋_GB2312"/>
          <w:sz w:val="32"/>
          <w:lang w:eastAsia="zh-CN"/>
        </w:rPr>
        <w:t>村</w:t>
      </w:r>
      <w:r>
        <w:rPr>
          <w:rFonts w:hint="eastAsia" w:ascii="仿宋_GB2312" w:hAnsi="仿宋_GB2312" w:eastAsia="仿宋_GB2312" w:cs="仿宋_GB2312"/>
          <w:sz w:val="32"/>
        </w:rPr>
        <w:t>落实地灾巡查、监测和工程治理、搬迁避让等防治措施，配合县应急局组织应急专家队伍，为防御突发地质灾害提供应急技术支撑。</w:t>
      </w:r>
    </w:p>
    <w:p w14:paraId="371F0D5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5. </w:t>
      </w:r>
      <w:r>
        <w:rPr>
          <w:rFonts w:hint="eastAsia" w:ascii="仿宋_GB2312" w:hAnsi="仿宋_GB2312" w:eastAsia="仿宋_GB2312" w:cs="仿宋_GB2312"/>
          <w:sz w:val="32"/>
          <w:lang w:eastAsia="zh-CN"/>
        </w:rPr>
        <w:t>镇农业服务中心</w:t>
      </w:r>
      <w:r>
        <w:rPr>
          <w:rFonts w:hint="eastAsia" w:ascii="仿宋_GB2312" w:hAnsi="仿宋_GB2312" w:eastAsia="仿宋_GB2312" w:cs="仿宋_GB2312"/>
          <w:sz w:val="32"/>
        </w:rPr>
        <w:t>:组织、指导农牧业的防汛防台风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工作；负责收集暴雨、洪水、台风灾害对农牧业生产造成的灾情信息并汇总上报</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防指；负责提出“三农”救助政策、受灾措施建议，帮助灾区组织农业生产自救和灾后恢复生产，做好灾区动物疫病和农作物病虫害防治工作。</w:t>
      </w:r>
    </w:p>
    <w:p w14:paraId="21DD375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6. 镇</w:t>
      </w:r>
      <w:r>
        <w:rPr>
          <w:rFonts w:hint="eastAsia" w:ascii="仿宋_GB2312" w:hAnsi="仿宋_GB2312" w:eastAsia="仿宋_GB2312" w:cs="仿宋_GB2312"/>
          <w:sz w:val="32"/>
        </w:rPr>
        <w:t>效能办：负责对防汛防台风责任制和抢险救灾调度指令执行情况进行监督抽查，对存在不作为、慢作为等问题的责任单位和责任人员进行效能问责。</w:t>
      </w:r>
    </w:p>
    <w:p w14:paraId="785BE17D">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7. 镇财政所</w:t>
      </w:r>
      <w:r>
        <w:rPr>
          <w:rFonts w:hint="eastAsia" w:ascii="仿宋_GB2312" w:hAnsi="仿宋_GB2312" w:eastAsia="仿宋_GB2312" w:cs="仿宋_GB2312"/>
          <w:sz w:val="32"/>
        </w:rPr>
        <w:t>：组织实施全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防汛防台风和抢险救灾经费预算，与</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防指以及</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直相关部门共同向省</w:t>
      </w:r>
      <w:r>
        <w:rPr>
          <w:rFonts w:hint="eastAsia" w:ascii="仿宋_GB2312" w:hAnsi="仿宋_GB2312" w:eastAsia="仿宋_GB2312" w:cs="仿宋_GB2312"/>
          <w:sz w:val="32"/>
          <w:lang w:eastAsia="zh-CN"/>
        </w:rPr>
        <w:t>、市、县</w:t>
      </w:r>
      <w:r>
        <w:rPr>
          <w:rFonts w:hint="eastAsia" w:ascii="仿宋_GB2312" w:hAnsi="仿宋_GB2312" w:eastAsia="仿宋_GB2312" w:cs="仿宋_GB2312"/>
          <w:sz w:val="32"/>
        </w:rPr>
        <w:t>里争取防汛抢险及抗旱救灾经费，并及时下拨和监督使用。</w:t>
      </w:r>
    </w:p>
    <w:p w14:paraId="4EAD83A1">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8. 镇公路站</w:t>
      </w:r>
      <w:r>
        <w:rPr>
          <w:rFonts w:hint="eastAsia" w:ascii="仿宋_GB2312" w:hAnsi="仿宋_GB2312" w:eastAsia="仿宋_GB2312" w:cs="仿宋_GB2312"/>
          <w:sz w:val="32"/>
        </w:rPr>
        <w:t>：负责组织、指导做好全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lang w:val="en-US" w:eastAsia="zh-CN"/>
        </w:rPr>
        <w:t>农村</w:t>
      </w:r>
      <w:r>
        <w:rPr>
          <w:rFonts w:hint="eastAsia" w:ascii="仿宋_GB2312" w:hAnsi="仿宋_GB2312" w:eastAsia="仿宋_GB2312" w:cs="仿宋_GB2312"/>
          <w:sz w:val="32"/>
        </w:rPr>
        <w:t>公路（桥、涵）的防汛防台风工作。负责</w:t>
      </w:r>
      <w:r>
        <w:rPr>
          <w:rFonts w:hint="eastAsia" w:ascii="仿宋_GB2312" w:hAnsi="仿宋_GB2312" w:eastAsia="仿宋_GB2312" w:cs="仿宋_GB2312"/>
          <w:sz w:val="32"/>
          <w:lang w:val="en-US" w:eastAsia="zh-CN"/>
        </w:rPr>
        <w:t>农村</w:t>
      </w:r>
      <w:r>
        <w:rPr>
          <w:rFonts w:hint="eastAsia" w:ascii="仿宋_GB2312" w:hAnsi="仿宋_GB2312" w:eastAsia="仿宋_GB2312" w:cs="仿宋_GB2312"/>
          <w:sz w:val="32"/>
        </w:rPr>
        <w:t>公路（桥、涵）在建工程安全度汛工作，及时抢修公路（桥、涵）水毁工程，保障交通干线畅通。</w:t>
      </w:r>
      <w:r>
        <w:rPr>
          <w:rFonts w:hint="eastAsia" w:ascii="仿宋_GB2312" w:hAnsi="仿宋_GB2312" w:eastAsia="仿宋_GB2312" w:cs="仿宋_GB2312"/>
          <w:sz w:val="32"/>
          <w:lang w:val="en-US" w:eastAsia="zh-CN"/>
        </w:rPr>
        <w:t>协调</w:t>
      </w:r>
      <w:r>
        <w:rPr>
          <w:rFonts w:hint="eastAsia" w:ascii="仿宋_GB2312" w:hAnsi="仿宋_GB2312" w:eastAsia="仿宋_GB2312" w:cs="仿宋_GB2312"/>
          <w:sz w:val="32"/>
        </w:rPr>
        <w:t>运力做好转移危险地带群众和防汛防台风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物资的运输工作。收集台风暴雨期间交通运输业因灾损失情况并及时上报</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w:t>
      </w:r>
    </w:p>
    <w:p w14:paraId="2E57ED09">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9. 镇村建站</w:t>
      </w:r>
      <w:r>
        <w:rPr>
          <w:rFonts w:hint="eastAsia" w:ascii="仿宋_GB2312" w:hAnsi="仿宋_GB2312" w:eastAsia="仿宋_GB2312" w:cs="仿宋_GB2312"/>
          <w:sz w:val="32"/>
        </w:rPr>
        <w:t>：组织、指导全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建设行业的防汛防台风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工作。防汛抗灾期间，及时组织做好建筑工地抗灾、城区排水、渍涝排除等工作，灾后及时组织做好清除城区积水，恢复供水、供气等。负责统计本行业因灾损失情况并及时上报县防指。</w:t>
      </w:r>
    </w:p>
    <w:p w14:paraId="17222C6B">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10. </w:t>
      </w:r>
      <w:r>
        <w:rPr>
          <w:rFonts w:hint="eastAsia" w:ascii="仿宋_GB2312" w:hAnsi="仿宋_GB2312" w:eastAsia="仿宋_GB2312" w:cs="仿宋_GB2312"/>
          <w:sz w:val="32"/>
          <w:lang w:eastAsia="zh-CN"/>
        </w:rPr>
        <w:t>林业站</w:t>
      </w:r>
      <w:r>
        <w:rPr>
          <w:rFonts w:hint="eastAsia" w:ascii="仿宋_GB2312" w:hAnsi="仿宋_GB2312" w:eastAsia="仿宋_GB2312" w:cs="仿宋_GB2312"/>
          <w:sz w:val="32"/>
        </w:rPr>
        <w:t>：负责组织、指导林业防汛防台风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工作，收集、上报暴雨、洪水、台风灾害对林业生产造成的灾情信息。</w:t>
      </w:r>
    </w:p>
    <w:p w14:paraId="32F15CAE">
      <w:pPr>
        <w:spacing w:line="560" w:lineRule="exact"/>
        <w:ind w:firstLine="640" w:firstLineChars="20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11. 镇</w:t>
      </w:r>
      <w:r>
        <w:rPr>
          <w:rFonts w:hint="eastAsia" w:ascii="仿宋_GB2312" w:hAnsi="仿宋_GB2312" w:eastAsia="仿宋_GB2312" w:cs="仿宋_GB2312"/>
          <w:sz w:val="32"/>
          <w:lang w:eastAsia="zh-CN"/>
        </w:rPr>
        <w:t>武装</w:t>
      </w:r>
      <w:r>
        <w:rPr>
          <w:rFonts w:hint="eastAsia" w:ascii="仿宋_GB2312" w:hAnsi="仿宋_GB2312" w:eastAsia="仿宋_GB2312" w:cs="仿宋_GB2312"/>
          <w:sz w:val="32"/>
        </w:rPr>
        <w:t>部：根据</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防指的要求，组织民兵</w:t>
      </w:r>
      <w:r>
        <w:rPr>
          <w:rFonts w:hint="eastAsia" w:ascii="仿宋_GB2312" w:hAnsi="仿宋_GB2312" w:eastAsia="仿宋_GB2312" w:cs="仿宋_GB2312"/>
          <w:sz w:val="32"/>
          <w:lang w:eastAsia="zh-CN"/>
        </w:rPr>
        <w:t>应急排</w:t>
      </w:r>
      <w:r>
        <w:rPr>
          <w:rFonts w:hint="eastAsia" w:ascii="仿宋_GB2312" w:hAnsi="仿宋_GB2312" w:eastAsia="仿宋_GB2312" w:cs="仿宋_GB2312"/>
          <w:sz w:val="32"/>
        </w:rPr>
        <w:t>参加防汛抢险行动，协助转移、解救危险地带的群众。</w:t>
      </w:r>
    </w:p>
    <w:p w14:paraId="5E0FF017">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12. 中小学</w:t>
      </w:r>
      <w:r>
        <w:rPr>
          <w:rFonts w:hint="eastAsia" w:ascii="仿宋_GB2312" w:hAnsi="仿宋_GB2312" w:eastAsia="仿宋_GB2312" w:cs="仿宋_GB2312"/>
          <w:sz w:val="32"/>
        </w:rPr>
        <w:t>：负责</w:t>
      </w:r>
      <w:r>
        <w:rPr>
          <w:rFonts w:hint="eastAsia" w:ascii="仿宋_GB2312" w:hAnsi="仿宋_GB2312" w:eastAsia="仿宋_GB2312" w:cs="仿宋_GB2312"/>
          <w:sz w:val="32"/>
          <w:lang w:eastAsia="zh-CN"/>
        </w:rPr>
        <w:t>学校</w:t>
      </w:r>
      <w:r>
        <w:rPr>
          <w:rFonts w:hint="eastAsia" w:ascii="仿宋_GB2312" w:hAnsi="仿宋_GB2312" w:eastAsia="仿宋_GB2312" w:cs="仿宋_GB2312"/>
          <w:sz w:val="32"/>
        </w:rPr>
        <w:t>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工作，做好校舍加固和师生的安全防范工作。负责组织做好中高考等重大活动的防汛防台风安全工作，对在校学生进行防汛防台风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知识宣传。</w:t>
      </w:r>
    </w:p>
    <w:p w14:paraId="575D3D78">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13. 镇卫计办、卫生院</w:t>
      </w:r>
      <w:r>
        <w:rPr>
          <w:rFonts w:hint="eastAsia" w:ascii="仿宋_GB2312" w:hAnsi="仿宋_GB2312" w:eastAsia="仿宋_GB2312" w:cs="仿宋_GB2312"/>
          <w:sz w:val="32"/>
        </w:rPr>
        <w:t>：负责组建</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级医疗救护、疾病预防控制和卫生监督专业队伍，组织、协调和指导各</w:t>
      </w:r>
      <w:r>
        <w:rPr>
          <w:rFonts w:hint="eastAsia" w:ascii="仿宋_GB2312" w:hAnsi="仿宋_GB2312" w:eastAsia="仿宋_GB2312" w:cs="仿宋_GB2312"/>
          <w:sz w:val="32"/>
          <w:lang w:eastAsia="zh-CN"/>
        </w:rPr>
        <w:t>村</w:t>
      </w:r>
      <w:r>
        <w:rPr>
          <w:rFonts w:hint="eastAsia" w:ascii="仿宋_GB2312" w:hAnsi="仿宋_GB2312" w:eastAsia="仿宋_GB2312" w:cs="仿宋_GB2312"/>
          <w:sz w:val="32"/>
        </w:rPr>
        <w:t>做好抗灾期间的医疗救护和灾后的卫生消杀、疫病监测预防。对灾区重大突发公共卫生事件实施紧急处理，防止疫病的传播、蔓延。</w:t>
      </w:r>
    </w:p>
    <w:p w14:paraId="4D48B14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14. 飞竹派出所</w:t>
      </w:r>
      <w:r>
        <w:rPr>
          <w:rFonts w:hint="eastAsia" w:ascii="仿宋_GB2312" w:hAnsi="仿宋_GB2312" w:eastAsia="仿宋_GB2312" w:cs="仿宋_GB2312"/>
          <w:sz w:val="32"/>
        </w:rPr>
        <w:t>：负责维护抗灾期间的社会治安秩序，协助有关部门做好舆情监控与处置，及时疏导交通，保证防汛防台风抢险救灾车辆优先通行，负责实施交通管制。依法打击盗、抢防汛抢险物资和破坏、盗窃防灾设施的违法犯罪活动，妥善处置因防汛防台风引发的群体性事件。协助当地政府转移危险地带的群众。</w:t>
      </w:r>
    </w:p>
    <w:p w14:paraId="246E83CA">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15. </w:t>
      </w:r>
      <w:r>
        <w:rPr>
          <w:rFonts w:hint="eastAsia" w:ascii="仿宋_GB2312" w:hAnsi="仿宋_GB2312" w:eastAsia="仿宋_GB2312" w:cs="仿宋_GB2312"/>
          <w:sz w:val="32"/>
          <w:lang w:eastAsia="zh-CN"/>
        </w:rPr>
        <w:t>西竹供电所</w:t>
      </w:r>
      <w:r>
        <w:rPr>
          <w:rFonts w:hint="eastAsia" w:ascii="仿宋_GB2312" w:hAnsi="仿宋_GB2312" w:eastAsia="仿宋_GB2312" w:cs="仿宋_GB2312"/>
          <w:sz w:val="32"/>
        </w:rPr>
        <w:t>：负责做好防汛防台风期间用电保障工作，保障全</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防汛重要部门的工作用电。及时调度解决应急电源，解决防洪、排涝、工程抢险、救灾等方面的电力需要。及时抢修受损的电力设施，恢复正常供电。</w:t>
      </w:r>
    </w:p>
    <w:p w14:paraId="09696677">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各成员单位应结合各自行业特点编制防汛防台风</w:t>
      </w:r>
      <w:r>
        <w:rPr>
          <w:rFonts w:hint="eastAsia" w:ascii="仿宋_GB2312" w:hAnsi="仿宋_GB2312" w:eastAsia="仿宋_GB2312" w:cs="仿宋_GB2312"/>
          <w:sz w:val="32"/>
          <w:lang w:eastAsia="zh-CN"/>
        </w:rPr>
        <w:t>防山洪灾害</w:t>
      </w:r>
      <w:r>
        <w:rPr>
          <w:rFonts w:hint="eastAsia" w:ascii="仿宋_GB2312" w:hAnsi="仿宋_GB2312" w:eastAsia="仿宋_GB2312" w:cs="仿宋_GB2312"/>
          <w:sz w:val="32"/>
        </w:rPr>
        <w:t>专项工作预案,配备防汛联络人，负责与</w:t>
      </w:r>
      <w:r>
        <w:rPr>
          <w:rFonts w:hint="eastAsia" w:ascii="仿宋_GB2312" w:hAnsi="仿宋_GB2312" w:eastAsia="仿宋_GB2312" w:cs="仿宋_GB2312"/>
          <w:sz w:val="32"/>
          <w:lang w:eastAsia="zh-CN"/>
        </w:rPr>
        <w:t>镇</w:t>
      </w:r>
      <w:r>
        <w:rPr>
          <w:rFonts w:hint="eastAsia" w:ascii="仿宋_GB2312" w:hAnsi="仿宋_GB2312" w:eastAsia="仿宋_GB2312" w:cs="仿宋_GB2312"/>
          <w:sz w:val="32"/>
        </w:rPr>
        <w:t>防汛办的联络工作。</w:t>
      </w:r>
    </w:p>
    <w:p w14:paraId="7C2B0203">
      <w:pPr>
        <w:spacing w:line="560" w:lineRule="exact"/>
        <w:ind w:firstLine="640" w:firstLineChars="20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（四）镇防指工作组及职责</w:t>
      </w:r>
    </w:p>
    <w:p w14:paraId="1CAA1970">
      <w:pPr>
        <w:spacing w:line="560" w:lineRule="exact"/>
        <w:ind w:firstLine="640" w:firstLineChars="200"/>
        <w:rPr>
          <w:rFonts w:hint="eastAsia" w:ascii="楷体_GB2312" w:hAnsi="仿宋" w:eastAsia="楷体_GB2312"/>
          <w:b w:val="0"/>
          <w:bCs w:val="0"/>
          <w:color w:val="000000"/>
          <w:sz w:val="32"/>
          <w:szCs w:val="32"/>
        </w:rPr>
      </w:pPr>
      <w:r>
        <w:rPr>
          <w:rFonts w:hint="eastAsia" w:ascii="仿宋_GB2312" w:hAnsi="仿宋_GB2312" w:eastAsia="仿宋_GB2312" w:cs="仿宋_GB2312"/>
          <w:sz w:val="32"/>
          <w:lang w:eastAsia="zh-CN"/>
        </w:rPr>
        <w:t>镇防指</w:t>
      </w:r>
      <w:r>
        <w:rPr>
          <w:rFonts w:hint="eastAsia" w:ascii="仿宋_GB2312" w:hAnsi="仿宋_GB2312" w:eastAsia="仿宋_GB2312" w:cs="仿宋_GB2312"/>
          <w:sz w:val="32"/>
        </w:rPr>
        <w:t>下设8个组：会商组、协调联络组、后勤保障组、信息监测组、巡查转移组、应急抢险组、督查组、灾后重建组。各工作组要明确职责，落实措施，保证防汛</w:t>
      </w:r>
      <w:r>
        <w:rPr>
          <w:rFonts w:hint="eastAsia" w:ascii="仿宋_GB2312" w:hAnsi="仿宋_GB2312" w:eastAsia="仿宋_GB2312" w:cs="仿宋_GB2312"/>
          <w:sz w:val="32"/>
          <w:lang w:eastAsia="zh-CN"/>
        </w:rPr>
        <w:t>防台风</w:t>
      </w:r>
      <w:r>
        <w:rPr>
          <w:rFonts w:hint="eastAsia" w:ascii="仿宋_GB2312" w:hAnsi="仿宋_GB2312" w:eastAsia="仿宋_GB2312" w:cs="仿宋_GB2312"/>
          <w:sz w:val="32"/>
        </w:rPr>
        <w:t>防山洪</w:t>
      </w:r>
      <w:r>
        <w:rPr>
          <w:rFonts w:hint="eastAsia" w:ascii="仿宋_GB2312" w:hAnsi="仿宋_GB2312" w:eastAsia="仿宋_GB2312" w:cs="仿宋_GB2312"/>
          <w:sz w:val="32"/>
          <w:lang w:eastAsia="zh-CN"/>
        </w:rPr>
        <w:t>灾害</w:t>
      </w:r>
      <w:r>
        <w:rPr>
          <w:rFonts w:hint="eastAsia" w:ascii="仿宋_GB2312" w:hAnsi="仿宋_GB2312" w:eastAsia="仿宋_GB2312" w:cs="仿宋_GB2312"/>
          <w:sz w:val="32"/>
        </w:rPr>
        <w:t>工作有条不紊地开展。</w:t>
      </w:r>
    </w:p>
    <w:p w14:paraId="6585A3BA">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1</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会商组</w:t>
      </w:r>
    </w:p>
    <w:p w14:paraId="6920F2BC">
      <w:pPr>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 w:eastAsia="仿宋_GB2312"/>
          <w:color w:val="000000"/>
          <w:sz w:val="32"/>
          <w:szCs w:val="32"/>
        </w:rPr>
        <w:t>组</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长：</w:t>
      </w:r>
      <w:r>
        <w:rPr>
          <w:rFonts w:hint="eastAsia" w:ascii="仿宋_GB2312" w:hAnsi="仿宋_GB2312" w:eastAsia="仿宋_GB2312" w:cs="仿宋_GB2312"/>
          <w:color w:val="000000"/>
          <w:sz w:val="32"/>
          <w:szCs w:val="32"/>
          <w:lang w:eastAsia="zh-CN"/>
        </w:rPr>
        <w:t>周</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彦</w:t>
      </w:r>
    </w:p>
    <w:p w14:paraId="760FBC68">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常务副组长：林</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霞</w:t>
      </w:r>
    </w:p>
    <w:p w14:paraId="1C94648B">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成</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员：</w:t>
      </w:r>
      <w:r>
        <w:rPr>
          <w:rFonts w:hint="eastAsia" w:ascii="仿宋_GB2312" w:hAnsi="仿宋" w:eastAsia="仿宋_GB2312"/>
          <w:color w:val="000000"/>
          <w:sz w:val="32"/>
          <w:szCs w:val="32"/>
          <w:lang w:eastAsia="zh-CN"/>
        </w:rPr>
        <w:t>黄光金、吴彩桑、</w:t>
      </w:r>
      <w:r>
        <w:rPr>
          <w:rFonts w:hint="eastAsia" w:eastAsia="仿宋_GB2312"/>
          <w:sz w:val="32"/>
          <w:lang w:val="en-US" w:eastAsia="zh-CN"/>
        </w:rPr>
        <w:t>黄粦琛、陈犹灿</w:t>
      </w:r>
      <w:r>
        <w:rPr>
          <w:rFonts w:hint="eastAsia" w:ascii="仿宋_GB2312" w:hAnsi="仿宋" w:eastAsia="仿宋_GB2312"/>
          <w:color w:val="000000"/>
          <w:sz w:val="32"/>
          <w:szCs w:val="32"/>
        </w:rPr>
        <w:t>主要职责：对上级精神及气象等部门的信息进行分析、商讨、研判，为防汛</w:t>
      </w:r>
      <w:r>
        <w:rPr>
          <w:rFonts w:hint="eastAsia" w:ascii="仿宋_GB2312" w:hAnsi="仿宋" w:eastAsia="仿宋_GB2312"/>
          <w:color w:val="000000"/>
          <w:sz w:val="32"/>
          <w:szCs w:val="32"/>
          <w:lang w:eastAsia="zh-CN"/>
        </w:rPr>
        <w:t>防台风防山洪灾害</w:t>
      </w:r>
      <w:r>
        <w:rPr>
          <w:rFonts w:hint="eastAsia" w:ascii="仿宋_GB2312" w:hAnsi="仿宋" w:eastAsia="仿宋_GB2312"/>
          <w:color w:val="000000"/>
          <w:sz w:val="32"/>
          <w:szCs w:val="32"/>
        </w:rPr>
        <w:t>工作提供正确的指导意见，做到指挥零失误。</w:t>
      </w:r>
    </w:p>
    <w:p w14:paraId="005C89AB">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记录负责人：</w:t>
      </w:r>
      <w:r>
        <w:rPr>
          <w:rFonts w:hint="eastAsia" w:ascii="仿宋_GB2312" w:hAnsi="仿宋" w:eastAsia="仿宋_GB2312"/>
          <w:color w:val="000000"/>
          <w:sz w:val="32"/>
          <w:szCs w:val="32"/>
          <w:lang w:eastAsia="zh-CN"/>
        </w:rPr>
        <w:t>邓圣勇</w:t>
      </w:r>
    </w:p>
    <w:p w14:paraId="53E6E765">
      <w:pPr>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通知落实责任人：</w:t>
      </w:r>
      <w:r>
        <w:rPr>
          <w:rFonts w:hint="eastAsia" w:ascii="仿宋_GB2312" w:hAnsi="仿宋" w:eastAsia="仿宋_GB2312"/>
          <w:color w:val="000000"/>
          <w:sz w:val="32"/>
          <w:szCs w:val="32"/>
          <w:lang w:eastAsia="zh-CN"/>
        </w:rPr>
        <w:t>范海宁、朱秀明</w:t>
      </w:r>
    </w:p>
    <w:p w14:paraId="44265240">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2</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协调联络组</w:t>
      </w:r>
    </w:p>
    <w:p w14:paraId="21BBBC9F">
      <w:pPr>
        <w:spacing w:line="560" w:lineRule="exact"/>
        <w:ind w:firstLine="640" w:firstLineChars="200"/>
        <w:rPr>
          <w:rFonts w:hint="eastAsia" w:eastAsia="仿宋_GB2312"/>
          <w:sz w:val="32"/>
          <w:lang w:val="en-US" w:eastAsia="zh-CN"/>
        </w:rPr>
      </w:pPr>
      <w:r>
        <w:rPr>
          <w:rFonts w:hint="eastAsia" w:ascii="仿宋_GB2312" w:hAnsi="仿宋" w:eastAsia="仿宋_GB2312"/>
          <w:color w:val="000000"/>
          <w:sz w:val="32"/>
          <w:szCs w:val="32"/>
        </w:rPr>
        <w:t>组长：</w:t>
      </w:r>
      <w:r>
        <w:rPr>
          <w:rFonts w:hint="eastAsia" w:eastAsia="仿宋_GB2312"/>
          <w:sz w:val="32"/>
          <w:lang w:val="en-US" w:eastAsia="zh-CN"/>
        </w:rPr>
        <w:t>陈犹灿</w:t>
      </w:r>
    </w:p>
    <w:p w14:paraId="6B9479B3">
      <w:pPr>
        <w:spacing w:line="560" w:lineRule="exact"/>
        <w:ind w:left="1598" w:leftChars="304" w:hanging="960" w:hangingChars="3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成员：</w:t>
      </w:r>
      <w:r>
        <w:rPr>
          <w:rFonts w:hint="eastAsia" w:ascii="仿宋_GB2312" w:hAnsi="仿宋" w:eastAsia="仿宋_GB2312"/>
          <w:color w:val="000000"/>
          <w:sz w:val="32"/>
          <w:szCs w:val="32"/>
          <w:lang w:eastAsia="zh-CN"/>
        </w:rPr>
        <w:t>范海宁、林奇岚、朱秀明、郑昕璐、陈颖、</w:t>
      </w:r>
      <w:r>
        <w:rPr>
          <w:rFonts w:hint="eastAsia" w:ascii="仿宋_GB2312" w:hAnsi="仿宋" w:eastAsia="仿宋_GB2312"/>
          <w:color w:val="000000"/>
          <w:sz w:val="32"/>
          <w:szCs w:val="32"/>
          <w:lang w:val="en-US" w:eastAsia="zh-CN"/>
        </w:rPr>
        <w:t>周朋林</w:t>
      </w:r>
      <w:r>
        <w:rPr>
          <w:rFonts w:hint="eastAsia" w:ascii="仿宋_GB2312" w:hAnsi="仿宋" w:eastAsia="仿宋_GB2312"/>
          <w:color w:val="000000"/>
          <w:sz w:val="32"/>
          <w:szCs w:val="32"/>
          <w:lang w:eastAsia="zh-CN"/>
        </w:rPr>
        <w:t>。</w:t>
      </w:r>
    </w:p>
    <w:p w14:paraId="3CD1F9A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主要职责：信息上传下达，灾情汇总统计，联络通报风情雨情等。</w:t>
      </w:r>
    </w:p>
    <w:p w14:paraId="6640B290">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分工安排：</w:t>
      </w:r>
      <w:r>
        <w:rPr>
          <w:rFonts w:hint="eastAsia" w:ascii="仿宋_GB2312" w:hAnsi="仿宋" w:eastAsia="仿宋_GB2312"/>
          <w:color w:val="000000"/>
          <w:sz w:val="32"/>
          <w:szCs w:val="32"/>
          <w:lang w:eastAsia="zh-CN"/>
        </w:rPr>
        <w:t>范海宁</w:t>
      </w:r>
      <w:r>
        <w:rPr>
          <w:rFonts w:hint="eastAsia" w:ascii="仿宋_GB2312" w:hAnsi="仿宋" w:eastAsia="仿宋_GB2312"/>
          <w:color w:val="000000"/>
          <w:sz w:val="32"/>
          <w:szCs w:val="32"/>
        </w:rPr>
        <w:t>负责后勤人员值班安排</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防汛防山洪宣传安排，包括镇宣传车、</w:t>
      </w:r>
      <w:r>
        <w:rPr>
          <w:rFonts w:hint="eastAsia" w:ascii="仿宋_GB2312" w:hAnsi="仿宋" w:eastAsia="仿宋_GB2312"/>
          <w:color w:val="000000"/>
          <w:sz w:val="32"/>
          <w:szCs w:val="32"/>
          <w:lang w:eastAsia="zh-CN"/>
        </w:rPr>
        <w:t>应急视频、</w:t>
      </w:r>
      <w:r>
        <w:rPr>
          <w:rFonts w:hint="eastAsia" w:ascii="仿宋_GB2312" w:hAnsi="仿宋" w:eastAsia="仿宋_GB2312"/>
          <w:color w:val="000000"/>
          <w:sz w:val="32"/>
          <w:szCs w:val="32"/>
        </w:rPr>
        <w:t>短信、LED</w:t>
      </w:r>
      <w:r>
        <w:rPr>
          <w:rFonts w:hint="eastAsia" w:ascii="仿宋_GB2312" w:hAnsi="仿宋" w:eastAsia="仿宋_GB2312"/>
          <w:color w:val="000000"/>
          <w:sz w:val="32"/>
          <w:szCs w:val="32"/>
          <w:lang w:eastAsia="zh-CN"/>
        </w:rPr>
        <w:t>屏</w:t>
      </w:r>
      <w:r>
        <w:rPr>
          <w:rFonts w:hint="eastAsia" w:ascii="仿宋_GB2312" w:hAnsi="仿宋" w:eastAsia="仿宋_GB2312"/>
          <w:color w:val="000000"/>
          <w:sz w:val="32"/>
          <w:szCs w:val="32"/>
        </w:rPr>
        <w:t>、通告等，及领导交办的其他事项；</w:t>
      </w:r>
      <w:r>
        <w:rPr>
          <w:rFonts w:hint="eastAsia" w:ascii="仿宋_GB2312" w:hAnsi="仿宋" w:eastAsia="仿宋_GB2312"/>
          <w:color w:val="000000"/>
          <w:sz w:val="32"/>
          <w:szCs w:val="32"/>
          <w:lang w:eastAsia="zh-CN"/>
        </w:rPr>
        <w:t>郑昕璐、朱秀明</w:t>
      </w:r>
      <w:r>
        <w:rPr>
          <w:rFonts w:hint="eastAsia" w:ascii="仿宋_GB2312" w:hAnsi="仿宋" w:eastAsia="仿宋_GB2312"/>
          <w:color w:val="000000"/>
          <w:sz w:val="32"/>
          <w:szCs w:val="32"/>
        </w:rPr>
        <w:t>负责发布和解除台风警报、关注台风汛情动向</w:t>
      </w:r>
      <w:r>
        <w:rPr>
          <w:rFonts w:hint="eastAsia" w:ascii="仿宋_GB2312" w:hAnsi="仿宋" w:eastAsia="仿宋_GB2312"/>
          <w:color w:val="000000"/>
          <w:sz w:val="32"/>
          <w:szCs w:val="32"/>
          <w:lang w:eastAsia="zh-CN"/>
        </w:rPr>
        <w:t>和</w:t>
      </w:r>
      <w:r>
        <w:rPr>
          <w:rFonts w:hint="eastAsia" w:ascii="仿宋_GB2312" w:hAnsi="仿宋" w:eastAsia="仿宋_GB2312"/>
          <w:color w:val="000000"/>
          <w:sz w:val="32"/>
          <w:szCs w:val="32"/>
        </w:rPr>
        <w:t>受灾及人员转移等数据统计上报；</w:t>
      </w:r>
      <w:r>
        <w:rPr>
          <w:rFonts w:hint="eastAsia" w:ascii="仿宋_GB2312" w:hAnsi="仿宋" w:eastAsia="仿宋_GB2312"/>
          <w:color w:val="000000"/>
          <w:sz w:val="32"/>
          <w:szCs w:val="32"/>
          <w:lang w:val="en-US" w:eastAsia="zh-CN"/>
        </w:rPr>
        <w:t>周朋林、</w:t>
      </w:r>
      <w:r>
        <w:rPr>
          <w:rFonts w:hint="eastAsia" w:ascii="仿宋_GB2312" w:hAnsi="仿宋" w:eastAsia="仿宋_GB2312"/>
          <w:color w:val="000000"/>
          <w:sz w:val="32"/>
          <w:szCs w:val="32"/>
          <w:lang w:eastAsia="zh-CN"/>
        </w:rPr>
        <w:t>郑昕璐</w:t>
      </w:r>
      <w:r>
        <w:rPr>
          <w:rFonts w:hint="eastAsia" w:ascii="仿宋_GB2312" w:hAnsi="仿宋" w:eastAsia="仿宋_GB2312"/>
          <w:color w:val="000000"/>
          <w:sz w:val="32"/>
          <w:szCs w:val="32"/>
        </w:rPr>
        <w:t>负责草拟县“两办”、防汛办要求上报的文字材料，并负责</w:t>
      </w:r>
      <w:r>
        <w:rPr>
          <w:rFonts w:hint="eastAsia" w:ascii="仿宋_GB2312" w:hAnsi="仿宋" w:eastAsia="仿宋_GB2312"/>
          <w:color w:val="000000"/>
          <w:sz w:val="32"/>
          <w:szCs w:val="32"/>
          <w:lang w:eastAsia="zh-CN"/>
        </w:rPr>
        <w:t>制作美篇和</w:t>
      </w:r>
      <w:r>
        <w:rPr>
          <w:rFonts w:hint="eastAsia" w:ascii="仿宋_GB2312" w:hAnsi="仿宋" w:eastAsia="仿宋_GB2312"/>
          <w:color w:val="000000"/>
          <w:sz w:val="32"/>
          <w:szCs w:val="32"/>
        </w:rPr>
        <w:t>根据会议和会商的内容编辑信息且及时发布；</w:t>
      </w:r>
      <w:r>
        <w:rPr>
          <w:rFonts w:hint="eastAsia" w:ascii="仿宋_GB2312" w:hAnsi="仿宋" w:eastAsia="仿宋_GB2312"/>
          <w:color w:val="000000"/>
          <w:sz w:val="32"/>
          <w:szCs w:val="32"/>
          <w:lang w:eastAsia="zh-CN"/>
        </w:rPr>
        <w:t>陈颖</w:t>
      </w:r>
      <w:r>
        <w:rPr>
          <w:rFonts w:hint="eastAsia" w:ascii="仿宋_GB2312" w:hAnsi="仿宋" w:eastAsia="仿宋_GB2312"/>
          <w:color w:val="000000"/>
          <w:sz w:val="32"/>
          <w:szCs w:val="32"/>
        </w:rPr>
        <w:t>负责防台传真接收、电话接听、信息上传下达，并与值班人员做好工作对接。</w:t>
      </w:r>
    </w:p>
    <w:p w14:paraId="0EA88CC7">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3</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后勤保障组</w:t>
      </w:r>
    </w:p>
    <w:p w14:paraId="70DE5713">
      <w:pPr>
        <w:spacing w:line="560" w:lineRule="exact"/>
        <w:ind w:firstLine="640" w:firstLineChars="200"/>
        <w:rPr>
          <w:rFonts w:hint="eastAsia" w:eastAsia="仿宋_GB2312"/>
          <w:sz w:val="32"/>
          <w:lang w:val="en-US" w:eastAsia="zh-CN"/>
        </w:rPr>
      </w:pPr>
      <w:r>
        <w:rPr>
          <w:rFonts w:hint="eastAsia" w:ascii="仿宋_GB2312" w:hAnsi="仿宋" w:eastAsia="仿宋_GB2312"/>
          <w:color w:val="000000"/>
          <w:sz w:val="32"/>
          <w:szCs w:val="32"/>
        </w:rPr>
        <w:t>组</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长：</w:t>
      </w:r>
      <w:r>
        <w:rPr>
          <w:rFonts w:hint="eastAsia" w:eastAsia="仿宋_GB2312"/>
          <w:sz w:val="32"/>
          <w:lang w:val="en-US" w:eastAsia="zh-CN"/>
        </w:rPr>
        <w:t>陈大玲</w:t>
      </w:r>
    </w:p>
    <w:p w14:paraId="59F6D562">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副组长：范海宁</w:t>
      </w:r>
    </w:p>
    <w:p w14:paraId="5FE1A867">
      <w:pPr>
        <w:spacing w:line="560" w:lineRule="exact"/>
        <w:ind w:left="1918" w:leftChars="304" w:hanging="1280" w:hangingChars="4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成</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员：</w:t>
      </w:r>
      <w:r>
        <w:rPr>
          <w:rFonts w:hint="eastAsia" w:ascii="仿宋_GB2312" w:hAnsi="仿宋" w:eastAsia="仿宋_GB2312"/>
          <w:color w:val="000000"/>
          <w:sz w:val="32"/>
          <w:szCs w:val="32"/>
          <w:lang w:val="en-US" w:eastAsia="zh-CN"/>
        </w:rPr>
        <w:t>周朋林</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张达宝、汤逢锦、</w:t>
      </w:r>
      <w:r>
        <w:rPr>
          <w:rFonts w:hint="eastAsia" w:ascii="仿宋_GB2312" w:hAnsi="仿宋" w:eastAsia="仿宋_GB2312"/>
          <w:color w:val="000000"/>
          <w:sz w:val="32"/>
          <w:szCs w:val="32"/>
          <w:highlight w:val="none"/>
          <w:lang w:eastAsia="zh-CN"/>
        </w:rPr>
        <w:t>林显琛、林信盛、黄忠咪、李恒清、郭辉等（详细见附件</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lang w:eastAsia="zh-CN"/>
        </w:rPr>
        <w:t>）</w:t>
      </w:r>
    </w:p>
    <w:p w14:paraId="1E68F272">
      <w:pPr>
        <w:spacing w:line="560" w:lineRule="exact"/>
        <w:ind w:firstLine="640" w:firstLineChars="200"/>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主要职责：车辆调配、物资供应、后勤保障</w:t>
      </w:r>
      <w:r>
        <w:rPr>
          <w:rFonts w:hint="eastAsia" w:ascii="仿宋_GB2312" w:hAnsi="仿宋" w:eastAsia="仿宋_GB2312"/>
          <w:color w:val="000000"/>
          <w:sz w:val="32"/>
          <w:szCs w:val="32"/>
          <w:lang w:val="en-US" w:eastAsia="zh-CN"/>
        </w:rPr>
        <w:t xml:space="preserve">                    </w:t>
      </w:r>
    </w:p>
    <w:p w14:paraId="3B4DDEFD">
      <w:pPr>
        <w:spacing w:line="560" w:lineRule="exact"/>
        <w:ind w:firstLine="640" w:firstLineChars="200"/>
        <w:rPr>
          <w:rFonts w:hint="eastAsia" w:ascii="仿宋_GB2312" w:hAnsi="仿宋" w:eastAsia="仿宋_GB2312"/>
          <w:b/>
          <w:color w:val="000000"/>
          <w:sz w:val="32"/>
          <w:szCs w:val="32"/>
          <w:lang w:eastAsia="zh-CN"/>
        </w:rPr>
      </w:pPr>
      <w:r>
        <w:rPr>
          <w:rFonts w:hint="eastAsia" w:ascii="仿宋_GB2312" w:hAnsi="仿宋" w:eastAsia="仿宋_GB2312"/>
          <w:color w:val="000000"/>
          <w:sz w:val="32"/>
          <w:szCs w:val="32"/>
        </w:rPr>
        <w:t>分工安排：</w:t>
      </w:r>
      <w:r>
        <w:rPr>
          <w:rFonts w:hint="eastAsia" w:ascii="仿宋_GB2312" w:hAnsi="仿宋" w:eastAsia="仿宋_GB2312"/>
          <w:color w:val="000000"/>
          <w:sz w:val="32"/>
          <w:szCs w:val="32"/>
          <w:lang w:eastAsia="zh-CN"/>
        </w:rPr>
        <w:t>范海宁</w:t>
      </w:r>
      <w:r>
        <w:rPr>
          <w:rFonts w:hint="eastAsia" w:ascii="仿宋_GB2312" w:hAnsi="仿宋" w:eastAsia="仿宋_GB2312"/>
          <w:color w:val="000000"/>
          <w:sz w:val="32"/>
          <w:szCs w:val="32"/>
        </w:rPr>
        <w:t>负责车辆调配</w:t>
      </w:r>
      <w:r>
        <w:rPr>
          <w:rFonts w:hint="eastAsia" w:ascii="仿宋_GB2312" w:hAnsi="仿宋" w:eastAsia="仿宋_GB2312"/>
          <w:color w:val="000000"/>
          <w:sz w:val="32"/>
          <w:szCs w:val="32"/>
          <w:lang w:eastAsia="zh-CN"/>
        </w:rPr>
        <w:t>和</w:t>
      </w:r>
      <w:r>
        <w:rPr>
          <w:rFonts w:hint="eastAsia" w:ascii="仿宋_GB2312" w:hAnsi="仿宋" w:eastAsia="仿宋_GB2312"/>
          <w:color w:val="000000"/>
          <w:sz w:val="32"/>
          <w:szCs w:val="32"/>
        </w:rPr>
        <w:t>机关值班人员用餐、点心。</w:t>
      </w:r>
      <w:r>
        <w:rPr>
          <w:rFonts w:hint="eastAsia" w:ascii="仿宋_GB2312" w:hAnsi="仿宋" w:eastAsia="仿宋_GB2312"/>
          <w:color w:val="000000"/>
          <w:sz w:val="32"/>
          <w:szCs w:val="32"/>
          <w:lang w:eastAsia="zh-CN"/>
        </w:rPr>
        <w:t>县领导保障由范海宁、</w:t>
      </w:r>
      <w:r>
        <w:rPr>
          <w:rFonts w:hint="eastAsia" w:ascii="仿宋_GB2312" w:hAnsi="仿宋" w:eastAsia="仿宋_GB2312"/>
          <w:color w:val="000000"/>
          <w:sz w:val="32"/>
          <w:szCs w:val="32"/>
          <w:lang w:val="en-US" w:eastAsia="zh-CN"/>
        </w:rPr>
        <w:t>周朋林</w:t>
      </w:r>
      <w:r>
        <w:rPr>
          <w:rFonts w:hint="eastAsia" w:ascii="仿宋_GB2312" w:hAnsi="仿宋" w:eastAsia="仿宋_GB2312"/>
          <w:color w:val="000000"/>
          <w:sz w:val="32"/>
          <w:szCs w:val="32"/>
          <w:lang w:eastAsia="zh-CN"/>
        </w:rPr>
        <w:t>负责。</w:t>
      </w:r>
      <w:r>
        <w:rPr>
          <w:rFonts w:hint="eastAsia" w:ascii="仿宋_GB2312" w:hAnsi="仿宋" w:eastAsia="仿宋_GB2312"/>
          <w:color w:val="000000"/>
          <w:sz w:val="32"/>
          <w:szCs w:val="32"/>
          <w:lang w:val="en-US" w:eastAsia="zh-CN"/>
        </w:rPr>
        <w:t>郭辉</w:t>
      </w:r>
      <w:r>
        <w:rPr>
          <w:rFonts w:hint="eastAsia" w:ascii="仿宋_GB2312" w:hAnsi="仿宋" w:eastAsia="仿宋_GB2312"/>
          <w:color w:val="000000"/>
          <w:sz w:val="32"/>
          <w:szCs w:val="32"/>
        </w:rPr>
        <w:t>负责防台防汛</w:t>
      </w:r>
      <w:r>
        <w:rPr>
          <w:rFonts w:hint="eastAsia" w:ascii="仿宋_GB2312" w:hAnsi="仿宋" w:eastAsia="仿宋_GB2312"/>
          <w:color w:val="000000"/>
          <w:sz w:val="32"/>
          <w:szCs w:val="32"/>
          <w:lang w:eastAsia="zh-CN"/>
        </w:rPr>
        <w:t>防山洪灾害</w:t>
      </w:r>
      <w:r>
        <w:rPr>
          <w:rFonts w:hint="eastAsia" w:ascii="仿宋_GB2312" w:hAnsi="仿宋" w:eastAsia="仿宋_GB2312"/>
          <w:color w:val="000000"/>
          <w:sz w:val="32"/>
          <w:szCs w:val="32"/>
        </w:rPr>
        <w:t>物资调配、收发、补缺和</w:t>
      </w:r>
      <w:r>
        <w:rPr>
          <w:rFonts w:hint="eastAsia" w:ascii="仿宋_GB2312" w:hAnsi="仿宋" w:eastAsia="仿宋_GB2312"/>
          <w:color w:val="000000"/>
          <w:sz w:val="32"/>
          <w:szCs w:val="32"/>
          <w:lang w:eastAsia="zh-CN"/>
        </w:rPr>
        <w:t>应急视频、</w:t>
      </w:r>
      <w:r>
        <w:rPr>
          <w:rFonts w:hint="eastAsia" w:ascii="仿宋_GB2312" w:hAnsi="仿宋" w:eastAsia="仿宋_GB2312"/>
          <w:color w:val="000000"/>
          <w:sz w:val="32"/>
          <w:szCs w:val="32"/>
        </w:rPr>
        <w:t>卫星电话接听。</w:t>
      </w:r>
      <w:r>
        <w:rPr>
          <w:rFonts w:hint="eastAsia" w:ascii="仿宋_GB2312" w:hAnsi="仿宋" w:eastAsia="仿宋_GB2312"/>
          <w:color w:val="000000"/>
          <w:sz w:val="32"/>
          <w:szCs w:val="32"/>
          <w:lang w:val="en-US" w:eastAsia="zh-CN"/>
        </w:rPr>
        <w:t>林显琛、林信盛、李恒清</w:t>
      </w:r>
      <w:r>
        <w:rPr>
          <w:rFonts w:hint="eastAsia" w:ascii="仿宋_GB2312" w:hAnsi="仿宋" w:eastAsia="仿宋_GB2312"/>
          <w:color w:val="000000"/>
          <w:sz w:val="32"/>
          <w:szCs w:val="32"/>
          <w:highlight w:val="none"/>
        </w:rPr>
        <w:t>负责橡皮艇</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1</w:t>
      </w:r>
      <w:r>
        <w:rPr>
          <w:rFonts w:hint="eastAsia" w:ascii="仿宋_GB2312" w:hAnsi="仿宋" w:eastAsia="仿宋_GB2312"/>
          <w:color w:val="000000"/>
          <w:sz w:val="32"/>
          <w:szCs w:val="32"/>
          <w:highlight w:val="none"/>
          <w:lang w:eastAsia="zh-CN"/>
        </w:rPr>
        <w:t>艘）、</w:t>
      </w:r>
      <w:r>
        <w:rPr>
          <w:rFonts w:hint="eastAsia" w:ascii="仿宋_GB2312" w:hAnsi="仿宋" w:eastAsia="仿宋_GB2312"/>
          <w:color w:val="000000"/>
          <w:sz w:val="32"/>
          <w:szCs w:val="32"/>
          <w:highlight w:val="none"/>
        </w:rPr>
        <w:t>抽水机</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2台</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卫生保洁由蔡光英（15159623251）负责。</w:t>
      </w:r>
      <w:r>
        <w:rPr>
          <w:rFonts w:hint="eastAsia" w:ascii="仿宋_GB2312" w:hAnsi="仿宋" w:eastAsia="仿宋_GB2312"/>
          <w:color w:val="000000"/>
          <w:sz w:val="32"/>
          <w:szCs w:val="32"/>
        </w:rPr>
        <w:t>各村负责准备沙包、沙袋。</w:t>
      </w:r>
      <w:r>
        <w:rPr>
          <w:rFonts w:hint="eastAsia" w:ascii="仿宋_GB2312" w:hAnsi="仿宋" w:eastAsia="仿宋_GB2312"/>
          <w:color w:val="000000"/>
          <w:sz w:val="32"/>
          <w:szCs w:val="32"/>
          <w:lang w:eastAsia="zh-CN"/>
        </w:rPr>
        <w:t>李恒清</w:t>
      </w:r>
      <w:r>
        <w:rPr>
          <w:rFonts w:hint="eastAsia" w:ascii="仿宋_GB2312" w:hAnsi="仿宋" w:eastAsia="仿宋_GB2312"/>
          <w:color w:val="000000"/>
          <w:sz w:val="32"/>
          <w:szCs w:val="32"/>
        </w:rPr>
        <w:t>负责镇机关用电备电。</w:t>
      </w:r>
      <w:r>
        <w:rPr>
          <w:rFonts w:hint="eastAsia" w:ascii="仿宋_GB2312" w:hAnsi="仿宋" w:eastAsia="仿宋_GB2312"/>
          <w:color w:val="000000"/>
          <w:sz w:val="32"/>
          <w:szCs w:val="32"/>
          <w:lang w:eastAsia="zh-CN"/>
        </w:rPr>
        <w:t>黄忠咪负责防汛防台防山洪灾害宣传车。</w:t>
      </w:r>
    </w:p>
    <w:p w14:paraId="4CE7390A">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4</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信息监测组</w:t>
      </w:r>
    </w:p>
    <w:p w14:paraId="2493E337">
      <w:pPr>
        <w:spacing w:line="560" w:lineRule="exact"/>
        <w:ind w:firstLine="640" w:firstLineChars="200"/>
        <w:rPr>
          <w:rFonts w:hint="eastAsia" w:ascii="仿宋_GB2312" w:hAnsi="仿宋" w:eastAsia="仿宋_GB2312"/>
          <w:bCs/>
          <w:color w:val="000000"/>
          <w:sz w:val="32"/>
          <w:szCs w:val="32"/>
          <w:lang w:eastAsia="zh-CN"/>
        </w:rPr>
      </w:pPr>
      <w:r>
        <w:rPr>
          <w:rFonts w:hint="eastAsia" w:ascii="仿宋_GB2312" w:hAnsi="仿宋" w:eastAsia="仿宋_GB2312"/>
          <w:bCs/>
          <w:color w:val="000000"/>
          <w:sz w:val="32"/>
          <w:szCs w:val="32"/>
        </w:rPr>
        <w:t>组长：</w:t>
      </w:r>
      <w:r>
        <w:rPr>
          <w:rFonts w:hint="eastAsia" w:ascii="仿宋_GB2312" w:hAnsi="仿宋" w:eastAsia="仿宋_GB2312"/>
          <w:bCs/>
          <w:color w:val="000000"/>
          <w:sz w:val="32"/>
          <w:szCs w:val="32"/>
          <w:lang w:eastAsia="zh-CN"/>
        </w:rPr>
        <w:t>陈犹灿</w:t>
      </w:r>
    </w:p>
    <w:p w14:paraId="480B09E5">
      <w:pPr>
        <w:spacing w:line="560" w:lineRule="exact"/>
        <w:ind w:firstLine="640" w:firstLineChars="200"/>
        <w:rPr>
          <w:rFonts w:hint="eastAsia" w:ascii="仿宋_GB2312" w:hAnsi="仿宋" w:eastAsia="仿宋_GB2312"/>
          <w:bCs/>
          <w:color w:val="000000"/>
          <w:sz w:val="32"/>
          <w:szCs w:val="32"/>
          <w:lang w:eastAsia="zh-CN"/>
        </w:rPr>
      </w:pPr>
      <w:r>
        <w:rPr>
          <w:rFonts w:hint="eastAsia" w:ascii="仿宋_GB2312" w:hAnsi="仿宋" w:eastAsia="仿宋_GB2312"/>
          <w:bCs/>
          <w:color w:val="000000"/>
          <w:sz w:val="32"/>
          <w:szCs w:val="32"/>
        </w:rPr>
        <w:t>成员：各</w:t>
      </w:r>
      <w:r>
        <w:rPr>
          <w:rFonts w:hint="eastAsia" w:ascii="仿宋_GB2312" w:hAnsi="仿宋" w:eastAsia="仿宋_GB2312"/>
          <w:color w:val="000000"/>
          <w:sz w:val="32"/>
          <w:szCs w:val="32"/>
        </w:rPr>
        <w:t>驻村</w:t>
      </w:r>
      <w:r>
        <w:rPr>
          <w:rFonts w:hint="eastAsia" w:ascii="仿宋_GB2312" w:hAnsi="仿宋" w:eastAsia="仿宋_GB2312"/>
          <w:bCs/>
          <w:color w:val="000000"/>
          <w:sz w:val="32"/>
          <w:szCs w:val="32"/>
        </w:rPr>
        <w:t>干部</w:t>
      </w:r>
      <w:r>
        <w:rPr>
          <w:rFonts w:hint="eastAsia" w:ascii="仿宋_GB2312" w:hAnsi="仿宋" w:eastAsia="仿宋_GB2312"/>
          <w:bCs/>
          <w:color w:val="000000"/>
          <w:sz w:val="32"/>
          <w:szCs w:val="32"/>
          <w:lang w:eastAsia="zh-CN"/>
        </w:rPr>
        <w:t>、各村主干、河道专管员</w:t>
      </w:r>
    </w:p>
    <w:p w14:paraId="0BB9D249">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bCs/>
          <w:color w:val="000000"/>
          <w:sz w:val="32"/>
          <w:szCs w:val="32"/>
        </w:rPr>
        <w:t>主要职责：监测信息，发布预警通知</w:t>
      </w:r>
    </w:p>
    <w:p w14:paraId="343C7077">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分工安排：由</w:t>
      </w:r>
      <w:r>
        <w:rPr>
          <w:rFonts w:hint="eastAsia" w:ascii="仿宋_GB2312" w:hAnsi="仿宋" w:eastAsia="仿宋_GB2312"/>
          <w:bCs/>
          <w:color w:val="000000"/>
          <w:sz w:val="32"/>
          <w:szCs w:val="32"/>
        </w:rPr>
        <w:t>各</w:t>
      </w:r>
      <w:r>
        <w:rPr>
          <w:rFonts w:hint="eastAsia" w:ascii="仿宋_GB2312" w:hAnsi="仿宋" w:eastAsia="仿宋_GB2312"/>
          <w:color w:val="000000"/>
          <w:sz w:val="32"/>
          <w:szCs w:val="32"/>
        </w:rPr>
        <w:t>驻村</w:t>
      </w:r>
      <w:r>
        <w:rPr>
          <w:rFonts w:hint="eastAsia" w:ascii="仿宋_GB2312" w:hAnsi="仿宋" w:eastAsia="仿宋_GB2312"/>
          <w:bCs/>
          <w:color w:val="000000"/>
          <w:sz w:val="32"/>
          <w:szCs w:val="32"/>
        </w:rPr>
        <w:t>干部</w:t>
      </w:r>
      <w:r>
        <w:rPr>
          <w:rFonts w:hint="eastAsia" w:ascii="仿宋_GB2312" w:hAnsi="仿宋" w:eastAsia="仿宋_GB2312"/>
          <w:bCs/>
          <w:color w:val="000000"/>
          <w:sz w:val="32"/>
          <w:szCs w:val="32"/>
          <w:lang w:eastAsia="zh-CN"/>
        </w:rPr>
        <w:t>、各村主干</w:t>
      </w:r>
      <w:r>
        <w:rPr>
          <w:rFonts w:hint="eastAsia" w:ascii="仿宋_GB2312" w:hAnsi="仿宋" w:eastAsia="仿宋_GB2312"/>
          <w:color w:val="000000"/>
          <w:sz w:val="32"/>
          <w:szCs w:val="32"/>
        </w:rPr>
        <w:t>负责监测各村雨量和堤防、山塘水库、泥石流、山体滑坡等地灾点，</w:t>
      </w:r>
      <w:r>
        <w:rPr>
          <w:rFonts w:hint="eastAsia" w:ascii="仿宋_GB2312" w:hAnsi="仿宋" w:eastAsia="仿宋_GB2312"/>
          <w:color w:val="000000"/>
          <w:sz w:val="32"/>
          <w:szCs w:val="32"/>
          <w:lang w:eastAsia="zh-CN"/>
        </w:rPr>
        <w:t>各河道专管员负责监测</w:t>
      </w:r>
      <w:r>
        <w:rPr>
          <w:rFonts w:hint="eastAsia" w:ascii="仿宋_GB2312" w:hAnsi="仿宋" w:eastAsia="仿宋_GB2312"/>
          <w:color w:val="000000"/>
          <w:sz w:val="32"/>
          <w:szCs w:val="32"/>
        </w:rPr>
        <w:t>河流水位</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及时向镇分管领导和指挥部汇报，并向灾害点所在的村发布预警通知。</w:t>
      </w:r>
    </w:p>
    <w:p w14:paraId="57F6B4B3">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5</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巡查转移组</w:t>
      </w:r>
    </w:p>
    <w:p w14:paraId="2F26585B">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组长：各村挂点领导</w:t>
      </w:r>
    </w:p>
    <w:p w14:paraId="7CAF2391">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成员：驻村干部、各村两委成员</w:t>
      </w:r>
    </w:p>
    <w:p w14:paraId="7E344812">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主要职责：重点部位巡查，动员并组织群众转移</w:t>
      </w:r>
    </w:p>
    <w:p w14:paraId="53734FC6">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分工安排：</w:t>
      </w:r>
      <w:r>
        <w:rPr>
          <w:rFonts w:hint="eastAsia" w:ascii="仿宋_GB2312" w:hAnsi="仿宋" w:eastAsia="仿宋_GB2312"/>
          <w:b/>
          <w:bCs/>
          <w:color w:val="000000"/>
          <w:sz w:val="32"/>
          <w:szCs w:val="32"/>
        </w:rPr>
        <w:t>一是</w:t>
      </w:r>
      <w:r>
        <w:rPr>
          <w:rFonts w:hint="eastAsia" w:ascii="仿宋_GB2312" w:hAnsi="仿宋" w:eastAsia="仿宋_GB2312"/>
          <w:color w:val="000000"/>
          <w:sz w:val="32"/>
          <w:szCs w:val="32"/>
        </w:rPr>
        <w:t>加强巡查。对各村地质灾害点、低洼地、</w:t>
      </w:r>
      <w:r>
        <w:rPr>
          <w:rFonts w:hint="eastAsia" w:ascii="仿宋_GB2312" w:hAnsi="仿宋" w:eastAsia="仿宋_GB2312"/>
          <w:color w:val="000000"/>
          <w:sz w:val="32"/>
          <w:szCs w:val="32"/>
          <w:lang w:eastAsia="zh-CN"/>
        </w:rPr>
        <w:t>老旧房</w:t>
      </w:r>
      <w:r>
        <w:rPr>
          <w:rFonts w:hint="eastAsia" w:ascii="仿宋_GB2312" w:hAnsi="仿宋" w:eastAsia="仿宋_GB2312"/>
          <w:color w:val="000000"/>
          <w:sz w:val="32"/>
          <w:szCs w:val="32"/>
        </w:rPr>
        <w:t>及山塘（水库）、堤防、工地、水利工程等重点防御部位进行巡查，发现险情灾情快速报告指挥部。</w:t>
      </w:r>
      <w:r>
        <w:rPr>
          <w:rFonts w:hint="eastAsia" w:ascii="仿宋_GB2312" w:hAnsi="仿宋" w:eastAsia="仿宋_GB2312"/>
          <w:b/>
          <w:bCs/>
          <w:color w:val="000000"/>
          <w:sz w:val="32"/>
          <w:szCs w:val="32"/>
        </w:rPr>
        <w:t>二是</w:t>
      </w:r>
      <w:r>
        <w:rPr>
          <w:rFonts w:hint="eastAsia" w:ascii="仿宋_GB2312" w:hAnsi="仿宋" w:eastAsia="仿宋_GB2312"/>
          <w:color w:val="000000"/>
          <w:sz w:val="32"/>
          <w:szCs w:val="32"/>
        </w:rPr>
        <w:t>妥善安置。安置点及安置人员生活用品、饮食由村负责，并严防转移人员擅自回流，挂点领导和驻村干部负责监督落实到位</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邓圣勇</w:t>
      </w:r>
      <w:r>
        <w:rPr>
          <w:rFonts w:hint="eastAsia" w:ascii="仿宋_GB2312" w:hAnsi="仿宋" w:eastAsia="仿宋_GB2312"/>
          <w:color w:val="000000"/>
          <w:sz w:val="32"/>
          <w:szCs w:val="32"/>
          <w:highlight w:val="none"/>
        </w:rPr>
        <w:t>负责各避灾点设立统一标识，兰挺负责地灾点警示牌设置。</w:t>
      </w:r>
      <w:r>
        <w:rPr>
          <w:rFonts w:hint="eastAsia" w:ascii="仿宋_GB2312" w:hAnsi="仿宋" w:eastAsia="仿宋_GB2312"/>
          <w:b/>
          <w:bCs/>
          <w:color w:val="000000"/>
          <w:sz w:val="32"/>
          <w:szCs w:val="32"/>
        </w:rPr>
        <w:t>三是</w:t>
      </w:r>
      <w:r>
        <w:rPr>
          <w:rFonts w:hint="eastAsia" w:ascii="仿宋_GB2312" w:hAnsi="仿宋" w:eastAsia="仿宋_GB2312"/>
          <w:color w:val="000000"/>
          <w:sz w:val="32"/>
          <w:szCs w:val="32"/>
        </w:rPr>
        <w:t>动员组织群众转移。在各危险区域设立统一标识，明确转移地点、联系电话。按照指挥部的指令及预警通知，及时将雨情、风情通报给群众、教师和学生等人员，加强各项防范措施，按要求及时组织受威胁人员按预定的路线和地点转移，并确保转移途中和安置后的人员安全。</w:t>
      </w:r>
      <w:r>
        <w:rPr>
          <w:rFonts w:hint="eastAsia" w:ascii="仿宋_GB2312" w:hAnsi="仿宋" w:eastAsia="仿宋_GB2312"/>
          <w:color w:val="000000"/>
          <w:sz w:val="32"/>
          <w:szCs w:val="32"/>
          <w:lang w:eastAsia="zh-CN"/>
        </w:rPr>
        <w:t>各村主要领导、干部要及时做好危险区域人员转移，并汇总上报至飞竹镇人民政府（附件</w:t>
      </w:r>
      <w:r>
        <w:rPr>
          <w:rFonts w:hint="eastAsia" w:ascii="仿宋_GB2312" w:hAnsi="仿宋" w:eastAsia="仿宋_GB2312"/>
          <w:color w:val="000000"/>
          <w:sz w:val="32"/>
          <w:szCs w:val="32"/>
          <w:lang w:val="en-US" w:eastAsia="zh-CN"/>
        </w:rPr>
        <w:t>9：飞竹镇防汛防台风人员转移情况表</w:t>
      </w:r>
      <w:r>
        <w:rPr>
          <w:rFonts w:hint="eastAsia" w:ascii="仿宋_GB2312" w:hAnsi="仿宋" w:eastAsia="仿宋_GB2312"/>
          <w:color w:val="000000"/>
          <w:sz w:val="32"/>
          <w:szCs w:val="32"/>
          <w:lang w:eastAsia="zh-CN"/>
        </w:rPr>
        <w:t>）。</w:t>
      </w:r>
    </w:p>
    <w:p w14:paraId="333AF333">
      <w:pPr>
        <w:spacing w:line="560" w:lineRule="exact"/>
        <w:ind w:firstLine="640" w:firstLineChars="200"/>
        <w:rPr>
          <w:rFonts w:hint="eastAsia" w:ascii="楷体_GB2312" w:hAnsi="仿宋" w:eastAsia="楷体_GB2312"/>
          <w:b w:val="0"/>
          <w:bCs w:val="0"/>
          <w:color w:val="000000"/>
          <w:sz w:val="32"/>
          <w:szCs w:val="32"/>
          <w:lang w:val="en-US" w:eastAsia="zh-CN"/>
        </w:rPr>
      </w:pPr>
      <w:r>
        <w:rPr>
          <w:rFonts w:hint="eastAsia" w:ascii="楷体_GB2312" w:hAnsi="仿宋" w:eastAsia="楷体_GB2312"/>
          <w:b w:val="0"/>
          <w:bCs w:val="0"/>
          <w:color w:val="000000"/>
          <w:sz w:val="32"/>
          <w:szCs w:val="32"/>
        </w:rPr>
        <w:t>6</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应急抢险</w:t>
      </w:r>
      <w:r>
        <w:rPr>
          <w:rFonts w:hint="eastAsia" w:ascii="楷体_GB2312" w:hAnsi="仿宋" w:eastAsia="楷体_GB2312"/>
          <w:b w:val="0"/>
          <w:bCs w:val="0"/>
          <w:color w:val="000000"/>
          <w:sz w:val="32"/>
          <w:szCs w:val="32"/>
          <w:lang w:val="en-US" w:eastAsia="zh-CN"/>
        </w:rPr>
        <w:t>队</w:t>
      </w:r>
    </w:p>
    <w:p w14:paraId="3F99E53B">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镇政府：</w:t>
      </w:r>
      <w:r>
        <w:rPr>
          <w:rFonts w:hint="eastAsia" w:ascii="仿宋_GB2312" w:hAnsi="仿宋" w:eastAsia="仿宋_GB2312"/>
          <w:color w:val="000000"/>
          <w:sz w:val="32"/>
          <w:szCs w:val="32"/>
          <w:lang w:val="en-US" w:eastAsia="zh-CN"/>
        </w:rPr>
        <w:t>队</w:t>
      </w:r>
      <w:r>
        <w:rPr>
          <w:rFonts w:hint="eastAsia" w:ascii="仿宋_GB2312" w:hAnsi="仿宋" w:eastAsia="仿宋_GB2312"/>
          <w:color w:val="000000"/>
          <w:sz w:val="32"/>
          <w:szCs w:val="32"/>
          <w:lang w:eastAsia="zh-CN"/>
        </w:rPr>
        <w:t>长黄粦琛，副</w:t>
      </w:r>
      <w:r>
        <w:rPr>
          <w:rFonts w:hint="eastAsia" w:ascii="仿宋_GB2312" w:hAnsi="仿宋" w:eastAsia="仿宋_GB2312"/>
          <w:color w:val="000000"/>
          <w:sz w:val="32"/>
          <w:szCs w:val="32"/>
          <w:lang w:val="en-US" w:eastAsia="zh-CN"/>
        </w:rPr>
        <w:t>队</w:t>
      </w:r>
      <w:r>
        <w:rPr>
          <w:rFonts w:hint="eastAsia" w:ascii="仿宋_GB2312" w:hAnsi="仿宋" w:eastAsia="仿宋_GB2312"/>
          <w:color w:val="000000"/>
          <w:sz w:val="32"/>
          <w:szCs w:val="32"/>
          <w:lang w:eastAsia="zh-CN"/>
        </w:rPr>
        <w:t>长叶国强</w:t>
      </w:r>
      <w:r>
        <w:rPr>
          <w:rFonts w:hint="eastAsia" w:ascii="仿宋_GB2312" w:hAnsi="仿宋" w:eastAsia="仿宋_GB2312"/>
          <w:color w:val="000000"/>
          <w:sz w:val="32"/>
          <w:szCs w:val="32"/>
        </w:rPr>
        <w:t>成立</w:t>
      </w:r>
      <w:r>
        <w:rPr>
          <w:rFonts w:hint="eastAsia" w:ascii="仿宋_GB2312" w:hAnsi="仿宋" w:eastAsia="仿宋_GB2312"/>
          <w:color w:val="000000"/>
          <w:sz w:val="32"/>
          <w:szCs w:val="32"/>
          <w:lang w:val="en-US" w:eastAsia="zh-CN"/>
        </w:rPr>
        <w:t>1个应急队伍、2</w:t>
      </w:r>
      <w:r>
        <w:rPr>
          <w:rFonts w:hint="eastAsia" w:ascii="仿宋_GB2312" w:hAnsi="仿宋" w:eastAsia="仿宋_GB2312"/>
          <w:color w:val="000000"/>
          <w:sz w:val="32"/>
          <w:szCs w:val="32"/>
          <w:lang w:eastAsia="zh-CN"/>
        </w:rPr>
        <w:t>个</w:t>
      </w:r>
      <w:r>
        <w:rPr>
          <w:rFonts w:hint="eastAsia" w:ascii="仿宋_GB2312" w:hAnsi="仿宋" w:eastAsia="仿宋_GB2312"/>
          <w:color w:val="000000"/>
          <w:sz w:val="32"/>
          <w:szCs w:val="32"/>
        </w:rPr>
        <w:t>机动队伍</w:t>
      </w:r>
      <w:r>
        <w:rPr>
          <w:rFonts w:hint="eastAsia" w:ascii="仿宋_GB2312" w:hAnsi="仿宋" w:eastAsia="仿宋_GB2312"/>
          <w:color w:val="000000"/>
          <w:sz w:val="32"/>
          <w:szCs w:val="32"/>
          <w:lang w:eastAsia="zh-CN"/>
        </w:rPr>
        <w:t>和</w:t>
      </w:r>
      <w:r>
        <w:rPr>
          <w:rFonts w:hint="eastAsia" w:ascii="仿宋_GB2312" w:hAnsi="仿宋" w:eastAsia="仿宋_GB2312"/>
          <w:color w:val="000000"/>
          <w:sz w:val="32"/>
          <w:szCs w:val="32"/>
          <w:lang w:val="en-US" w:eastAsia="zh-CN"/>
        </w:rPr>
        <w:t>2个社会救援队伍</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各</w:t>
      </w:r>
      <w:r>
        <w:rPr>
          <w:rFonts w:hint="eastAsia" w:ascii="仿宋_GB2312" w:hAnsi="仿宋" w:eastAsia="仿宋_GB2312"/>
          <w:color w:val="000000"/>
          <w:sz w:val="32"/>
          <w:szCs w:val="32"/>
        </w:rPr>
        <w:t>队伍一旦接到指令，要在最短时间集合并到达抢险第一线。</w:t>
      </w:r>
    </w:p>
    <w:p w14:paraId="5C5165E3">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村</w:t>
      </w:r>
      <w:r>
        <w:rPr>
          <w:rFonts w:hint="eastAsia" w:ascii="仿宋_GB2312" w:hAnsi="仿宋" w:eastAsia="仿宋_GB2312"/>
          <w:color w:val="000000"/>
          <w:sz w:val="32"/>
          <w:szCs w:val="32"/>
          <w:lang w:val="en-US" w:eastAsia="zh-CN"/>
        </w:rPr>
        <w:t>级队伍</w:t>
      </w:r>
      <w:r>
        <w:rPr>
          <w:rFonts w:hint="eastAsia" w:ascii="仿宋_GB2312" w:hAnsi="仿宋" w:eastAsia="仿宋_GB2312"/>
          <w:color w:val="000000"/>
          <w:sz w:val="32"/>
          <w:szCs w:val="32"/>
        </w:rPr>
        <w:t>：每个村组建1个应急抢险队伍，并配备雨衣、雨鞋、手电等。</w:t>
      </w:r>
    </w:p>
    <w:p w14:paraId="71FA3D3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供电所：</w:t>
      </w:r>
      <w:r>
        <w:rPr>
          <w:rFonts w:hint="eastAsia" w:ascii="仿宋_GB2312" w:hAnsi="仿宋" w:eastAsia="仿宋_GB2312"/>
          <w:color w:val="000000"/>
          <w:sz w:val="32"/>
          <w:szCs w:val="32"/>
          <w:lang w:val="en-US" w:eastAsia="zh-CN"/>
        </w:rPr>
        <w:t>队</w:t>
      </w:r>
      <w:r>
        <w:rPr>
          <w:rFonts w:hint="eastAsia" w:ascii="仿宋_GB2312" w:hAnsi="仿宋" w:eastAsia="仿宋_GB2312"/>
          <w:color w:val="000000"/>
          <w:sz w:val="32"/>
          <w:szCs w:val="32"/>
        </w:rPr>
        <w:t>长</w:t>
      </w:r>
      <w:r>
        <w:rPr>
          <w:rFonts w:hint="eastAsia" w:ascii="仿宋_GB2312" w:hAnsi="仿宋" w:eastAsia="仿宋_GB2312"/>
          <w:color w:val="000000"/>
          <w:sz w:val="32"/>
          <w:szCs w:val="32"/>
          <w:lang w:eastAsia="zh-CN"/>
        </w:rPr>
        <w:t>由</w:t>
      </w:r>
      <w:r>
        <w:rPr>
          <w:rFonts w:hint="eastAsia" w:eastAsia="仿宋_GB2312"/>
          <w:sz w:val="32"/>
          <w:lang w:eastAsia="zh-CN"/>
        </w:rPr>
        <w:t>官国川</w:t>
      </w:r>
      <w:r>
        <w:rPr>
          <w:rFonts w:hint="eastAsia" w:ascii="仿宋_GB2312" w:hAnsi="仿宋" w:eastAsia="仿宋_GB2312"/>
          <w:color w:val="000000"/>
          <w:sz w:val="32"/>
          <w:szCs w:val="32"/>
          <w:lang w:eastAsia="zh-CN"/>
        </w:rPr>
        <w:t>担任</w:t>
      </w:r>
      <w:r>
        <w:rPr>
          <w:rFonts w:hint="eastAsia" w:ascii="仿宋_GB2312" w:hAnsi="仿宋" w:eastAsia="仿宋_GB2312"/>
          <w:color w:val="000000"/>
          <w:sz w:val="32"/>
          <w:szCs w:val="32"/>
        </w:rPr>
        <w:t>，供电所全体人员</w:t>
      </w:r>
      <w:r>
        <w:rPr>
          <w:rFonts w:hint="eastAsia" w:ascii="仿宋_GB2312" w:hAnsi="仿宋" w:eastAsia="仿宋_GB2312"/>
          <w:color w:val="000000"/>
          <w:sz w:val="32"/>
          <w:szCs w:val="32"/>
          <w:lang w:eastAsia="zh-CN"/>
        </w:rPr>
        <w:t>为</w:t>
      </w:r>
      <w:r>
        <w:rPr>
          <w:rFonts w:hint="eastAsia" w:ascii="仿宋_GB2312" w:hAnsi="仿宋" w:eastAsia="仿宋_GB2312"/>
          <w:color w:val="000000"/>
          <w:sz w:val="32"/>
          <w:szCs w:val="32"/>
        </w:rPr>
        <w:t>成员。负责辖区供电安全，电力设施抢修，恢复电力供应，特别要尽力保障镇机关供电。</w:t>
      </w:r>
    </w:p>
    <w:p w14:paraId="627F8AE6">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飞竹卫生院：</w:t>
      </w:r>
      <w:r>
        <w:rPr>
          <w:rFonts w:hint="eastAsia" w:ascii="仿宋_GB2312" w:hAnsi="仿宋" w:eastAsia="仿宋_GB2312"/>
          <w:color w:val="000000"/>
          <w:sz w:val="32"/>
          <w:szCs w:val="32"/>
          <w:lang w:val="en-US" w:eastAsia="zh-CN"/>
        </w:rPr>
        <w:t>队</w:t>
      </w:r>
      <w:r>
        <w:rPr>
          <w:rFonts w:hint="eastAsia" w:ascii="仿宋_GB2312" w:hAnsi="仿宋" w:eastAsia="仿宋_GB2312"/>
          <w:color w:val="000000"/>
          <w:sz w:val="32"/>
          <w:szCs w:val="32"/>
        </w:rPr>
        <w:t>长</w:t>
      </w:r>
      <w:r>
        <w:rPr>
          <w:rFonts w:hint="eastAsia" w:ascii="仿宋_GB2312" w:hAnsi="仿宋" w:eastAsia="仿宋_GB2312"/>
          <w:color w:val="000000"/>
          <w:sz w:val="32"/>
          <w:szCs w:val="32"/>
          <w:lang w:eastAsia="zh-CN"/>
        </w:rPr>
        <w:t>由郑新夏担任</w:t>
      </w:r>
      <w:r>
        <w:rPr>
          <w:rFonts w:hint="eastAsia" w:ascii="仿宋_GB2312" w:hAnsi="仿宋" w:eastAsia="仿宋_GB2312"/>
          <w:color w:val="000000"/>
          <w:sz w:val="32"/>
          <w:szCs w:val="32"/>
        </w:rPr>
        <w:t>，卫生院全体人员</w:t>
      </w:r>
      <w:r>
        <w:rPr>
          <w:rFonts w:hint="eastAsia" w:ascii="仿宋_GB2312" w:hAnsi="仿宋" w:eastAsia="仿宋_GB2312"/>
          <w:color w:val="000000"/>
          <w:sz w:val="32"/>
          <w:szCs w:val="32"/>
          <w:lang w:eastAsia="zh-CN"/>
        </w:rPr>
        <w:t>为</w:t>
      </w:r>
      <w:r>
        <w:rPr>
          <w:rFonts w:hint="eastAsia" w:ascii="仿宋_GB2312" w:hAnsi="仿宋" w:eastAsia="仿宋_GB2312"/>
          <w:color w:val="000000"/>
          <w:sz w:val="32"/>
          <w:szCs w:val="32"/>
        </w:rPr>
        <w:t>成员。负责人员救治工作。</w:t>
      </w:r>
    </w:p>
    <w:p w14:paraId="351180B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道路抢修：</w:t>
      </w:r>
      <w:r>
        <w:rPr>
          <w:rFonts w:hint="eastAsia" w:ascii="仿宋_GB2312" w:hAnsi="仿宋" w:eastAsia="仿宋_GB2312"/>
          <w:color w:val="000000"/>
          <w:sz w:val="32"/>
          <w:szCs w:val="32"/>
          <w:lang w:val="en-US" w:eastAsia="zh-CN"/>
        </w:rPr>
        <w:t>队长</w:t>
      </w:r>
      <w:r>
        <w:rPr>
          <w:rFonts w:hint="eastAsia" w:ascii="仿宋_GB2312" w:hAnsi="仿宋" w:eastAsia="仿宋_GB2312"/>
          <w:color w:val="000000"/>
          <w:sz w:val="32"/>
          <w:szCs w:val="32"/>
          <w:lang w:eastAsia="zh-CN"/>
        </w:rPr>
        <w:t>由李恒星担任</w:t>
      </w:r>
      <w:r>
        <w:rPr>
          <w:rFonts w:hint="eastAsia" w:ascii="仿宋_GB2312" w:hAnsi="仿宋" w:eastAsia="仿宋_GB2312"/>
          <w:color w:val="000000"/>
          <w:sz w:val="32"/>
          <w:szCs w:val="32"/>
        </w:rPr>
        <w:t>，公路站工作人员</w:t>
      </w:r>
      <w:r>
        <w:rPr>
          <w:rFonts w:hint="eastAsia" w:ascii="仿宋_GB2312" w:hAnsi="仿宋" w:eastAsia="仿宋_GB2312"/>
          <w:color w:val="000000"/>
          <w:sz w:val="32"/>
          <w:szCs w:val="32"/>
          <w:lang w:eastAsia="zh-CN"/>
        </w:rPr>
        <w:t>为</w:t>
      </w:r>
      <w:r>
        <w:rPr>
          <w:rFonts w:hint="eastAsia" w:ascii="仿宋_GB2312" w:hAnsi="仿宋" w:eastAsia="仿宋_GB2312"/>
          <w:color w:val="000000"/>
          <w:sz w:val="32"/>
          <w:szCs w:val="32"/>
        </w:rPr>
        <w:t>成员。负责道路滑坡、塌方、拦路树木抢险。</w:t>
      </w:r>
    </w:p>
    <w:p w14:paraId="2E820E5B">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飞竹派出所：</w:t>
      </w:r>
      <w:r>
        <w:rPr>
          <w:rFonts w:hint="eastAsia" w:ascii="仿宋_GB2312" w:hAnsi="仿宋" w:eastAsia="仿宋_GB2312"/>
          <w:color w:val="000000"/>
          <w:sz w:val="32"/>
          <w:szCs w:val="32"/>
          <w:lang w:val="en-US" w:eastAsia="zh-CN"/>
        </w:rPr>
        <w:t>队长</w:t>
      </w:r>
      <w:r>
        <w:rPr>
          <w:rFonts w:hint="eastAsia" w:ascii="仿宋_GB2312" w:hAnsi="仿宋" w:eastAsia="仿宋_GB2312"/>
          <w:color w:val="000000"/>
          <w:sz w:val="32"/>
          <w:szCs w:val="32"/>
          <w:lang w:eastAsia="zh-CN"/>
        </w:rPr>
        <w:t>由郑跃松担任</w:t>
      </w:r>
      <w:r>
        <w:rPr>
          <w:rFonts w:hint="eastAsia" w:ascii="仿宋_GB2312" w:hAnsi="仿宋" w:eastAsia="仿宋_GB2312"/>
          <w:color w:val="000000"/>
          <w:sz w:val="32"/>
          <w:szCs w:val="32"/>
        </w:rPr>
        <w:t>，飞竹派出所干警</w:t>
      </w:r>
      <w:r>
        <w:rPr>
          <w:rFonts w:hint="eastAsia" w:ascii="仿宋_GB2312" w:hAnsi="仿宋" w:eastAsia="仿宋_GB2312"/>
          <w:color w:val="000000"/>
          <w:sz w:val="32"/>
          <w:szCs w:val="32"/>
          <w:lang w:eastAsia="zh-CN"/>
        </w:rPr>
        <w:t>为成员</w:t>
      </w:r>
      <w:r>
        <w:rPr>
          <w:rFonts w:hint="eastAsia" w:ascii="仿宋_GB2312" w:hAnsi="仿宋" w:eastAsia="仿宋_GB2312"/>
          <w:color w:val="000000"/>
          <w:sz w:val="32"/>
          <w:szCs w:val="32"/>
        </w:rPr>
        <w:t>成员。负责治安保卫</w:t>
      </w:r>
      <w:r>
        <w:rPr>
          <w:rFonts w:hint="eastAsia" w:ascii="仿宋_GB2312" w:hAnsi="仿宋" w:eastAsia="仿宋_GB2312"/>
          <w:color w:val="000000"/>
          <w:sz w:val="32"/>
          <w:szCs w:val="32"/>
          <w:lang w:eastAsia="zh-CN"/>
        </w:rPr>
        <w:t>及参与应急抢险有关</w:t>
      </w:r>
      <w:r>
        <w:rPr>
          <w:rFonts w:hint="eastAsia" w:ascii="仿宋_GB2312" w:hAnsi="仿宋" w:eastAsia="仿宋_GB2312"/>
          <w:color w:val="000000"/>
          <w:sz w:val="32"/>
          <w:szCs w:val="32"/>
        </w:rPr>
        <w:t>工作，确保防汛抢险正常秩序。</w:t>
      </w:r>
    </w:p>
    <w:p w14:paraId="7D541A2F">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7</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督查组</w:t>
      </w:r>
    </w:p>
    <w:p w14:paraId="00E82986">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组</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长：</w:t>
      </w:r>
      <w:r>
        <w:rPr>
          <w:rFonts w:hint="eastAsia" w:ascii="仿宋_GB2312" w:hAnsi="仿宋" w:eastAsia="仿宋_GB2312"/>
          <w:color w:val="000000"/>
          <w:sz w:val="32"/>
          <w:szCs w:val="32"/>
          <w:lang w:eastAsia="zh-CN"/>
        </w:rPr>
        <w:t>林</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霞</w:t>
      </w:r>
    </w:p>
    <w:p w14:paraId="3B61BD40">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副组长：</w:t>
      </w:r>
      <w:r>
        <w:rPr>
          <w:rFonts w:hint="eastAsia" w:ascii="仿宋_GB2312" w:hAnsi="仿宋" w:eastAsia="仿宋_GB2312"/>
          <w:color w:val="000000"/>
          <w:sz w:val="32"/>
          <w:szCs w:val="32"/>
          <w:lang w:eastAsia="zh-CN"/>
        </w:rPr>
        <w:t>吴彩桑、雷丽斌</w:t>
      </w:r>
    </w:p>
    <w:p w14:paraId="63C01174">
      <w:pPr>
        <w:spacing w:line="56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成</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rPr>
        <w:t>员：</w:t>
      </w:r>
      <w:r>
        <w:rPr>
          <w:rFonts w:hint="eastAsia" w:ascii="仿宋_GB2312" w:hAnsi="仿宋" w:eastAsia="仿宋_GB2312"/>
          <w:color w:val="000000"/>
          <w:sz w:val="32"/>
          <w:szCs w:val="32"/>
          <w:lang w:val="en-US" w:eastAsia="zh-CN"/>
        </w:rPr>
        <w:t>范海宁、魏  威</w:t>
      </w:r>
    </w:p>
    <w:p w14:paraId="7E8DFE79">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主要职责：督查防台防汛措施落实</w:t>
      </w:r>
    </w:p>
    <w:p w14:paraId="7BDDE6E0">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分工安排：镇防台防汛会议部署后，</w:t>
      </w:r>
      <w:r>
        <w:rPr>
          <w:rFonts w:hint="eastAsia" w:ascii="仿宋_GB2312" w:hAnsi="仿宋" w:eastAsia="仿宋_GB2312"/>
          <w:color w:val="000000"/>
          <w:sz w:val="32"/>
          <w:szCs w:val="32"/>
          <w:lang w:eastAsia="zh-CN"/>
        </w:rPr>
        <w:t>吴彩桑、雷丽斌</w:t>
      </w:r>
    </w:p>
    <w:p w14:paraId="024A5AD7">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负责对村、有关部门防汛防山洪工作部署及落实情况开展督查。台风临近时，镇主要领导负责对村、有关部门重点部位防御措施落实情况开展督查</w:t>
      </w:r>
      <w:r>
        <w:rPr>
          <w:rFonts w:hint="eastAsia" w:ascii="仿宋_GB2312" w:hAnsi="仿宋" w:eastAsia="仿宋_GB2312"/>
          <w:color w:val="000000"/>
          <w:sz w:val="32"/>
          <w:szCs w:val="32"/>
          <w:lang w:eastAsia="zh-CN"/>
        </w:rPr>
        <w:t>，由范海宁负责陪同</w:t>
      </w:r>
      <w:r>
        <w:rPr>
          <w:rFonts w:hint="eastAsia" w:ascii="仿宋_GB2312" w:hAnsi="仿宋" w:eastAsia="仿宋_GB2312"/>
          <w:color w:val="000000"/>
          <w:sz w:val="32"/>
          <w:szCs w:val="32"/>
        </w:rPr>
        <w:t>。</w:t>
      </w:r>
    </w:p>
    <w:p w14:paraId="5E534905">
      <w:pPr>
        <w:spacing w:line="560" w:lineRule="exact"/>
        <w:ind w:firstLine="640" w:firstLineChars="200"/>
        <w:rPr>
          <w:rFonts w:hint="eastAsia" w:ascii="楷体_GB2312" w:hAnsi="仿宋" w:eastAsia="楷体_GB2312"/>
          <w:b w:val="0"/>
          <w:bCs w:val="0"/>
          <w:color w:val="000000"/>
          <w:sz w:val="32"/>
          <w:szCs w:val="32"/>
        </w:rPr>
      </w:pPr>
      <w:r>
        <w:rPr>
          <w:rFonts w:hint="eastAsia" w:ascii="楷体_GB2312" w:hAnsi="仿宋" w:eastAsia="楷体_GB2312"/>
          <w:b w:val="0"/>
          <w:bCs w:val="0"/>
          <w:color w:val="000000"/>
          <w:sz w:val="32"/>
          <w:szCs w:val="32"/>
        </w:rPr>
        <w:t>8</w:t>
      </w:r>
      <w:r>
        <w:rPr>
          <w:rFonts w:hint="eastAsia" w:ascii="楷体_GB2312" w:hAnsi="仿宋" w:eastAsia="楷体_GB2312"/>
          <w:b w:val="0"/>
          <w:bCs w:val="0"/>
          <w:color w:val="000000"/>
          <w:sz w:val="32"/>
          <w:szCs w:val="32"/>
          <w:lang w:eastAsia="zh-CN"/>
        </w:rPr>
        <w:t xml:space="preserve">. </w:t>
      </w:r>
      <w:r>
        <w:rPr>
          <w:rFonts w:hint="eastAsia" w:ascii="楷体_GB2312" w:hAnsi="仿宋" w:eastAsia="楷体_GB2312"/>
          <w:b w:val="0"/>
          <w:bCs w:val="0"/>
          <w:color w:val="000000"/>
          <w:sz w:val="32"/>
          <w:szCs w:val="32"/>
        </w:rPr>
        <w:t>灾后重建组</w:t>
      </w:r>
    </w:p>
    <w:p w14:paraId="50F819D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组长：各村挂点领导</w:t>
      </w:r>
    </w:p>
    <w:p w14:paraId="7CF064E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成员：驻村干部、村两委成员</w:t>
      </w:r>
    </w:p>
    <w:p w14:paraId="2EE361B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主要职责：灾后重建，生产自救，生活保障，善后处理</w:t>
      </w:r>
    </w:p>
    <w:p w14:paraId="334F671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分工安排：挂点领导、驻村干部、村两委成员负责做好本村灾后重建等各项工作，并将受灾情况汇总上报镇党政办。</w:t>
      </w:r>
      <w:r>
        <w:rPr>
          <w:rFonts w:hint="eastAsia" w:ascii="仿宋_GB2312" w:eastAsia="仿宋_GB2312"/>
          <w:sz w:val="32"/>
          <w:szCs w:val="32"/>
          <w:lang w:eastAsia="zh-CN"/>
        </w:rPr>
        <w:t>陈犹灿</w:t>
      </w:r>
      <w:r>
        <w:rPr>
          <w:rFonts w:hint="eastAsia" w:ascii="仿宋_GB2312" w:eastAsia="仿宋_GB2312"/>
          <w:sz w:val="32"/>
          <w:szCs w:val="32"/>
        </w:rPr>
        <w:t>负责救灾资金、捐赠款物的分配工作。</w:t>
      </w:r>
      <w:r>
        <w:rPr>
          <w:rFonts w:hint="eastAsia" w:ascii="仿宋_GB2312" w:eastAsia="仿宋_GB2312"/>
          <w:sz w:val="32"/>
          <w:szCs w:val="32"/>
          <w:lang w:eastAsia="zh-CN"/>
        </w:rPr>
        <w:t>李恒星</w:t>
      </w:r>
      <w:r>
        <w:rPr>
          <w:rFonts w:hint="eastAsia" w:ascii="仿宋_GB2312" w:eastAsia="仿宋_GB2312"/>
          <w:sz w:val="32"/>
          <w:szCs w:val="32"/>
        </w:rPr>
        <w:t>负责道路抢修，恢复道路正常通行</w:t>
      </w:r>
      <w:r>
        <w:rPr>
          <w:rFonts w:hint="eastAsia" w:ascii="仿宋_GB2312" w:eastAsia="仿宋_GB2312"/>
          <w:sz w:val="32"/>
          <w:szCs w:val="32"/>
          <w:lang w:eastAsia="zh-CN"/>
        </w:rPr>
        <w:t>，陈犹灿负责</w:t>
      </w:r>
      <w:r>
        <w:rPr>
          <w:rFonts w:hint="eastAsia" w:ascii="仿宋_GB2312" w:eastAsia="仿宋_GB2312"/>
          <w:sz w:val="32"/>
          <w:szCs w:val="32"/>
        </w:rPr>
        <w:t>水利水毁工程修复。</w:t>
      </w:r>
      <w:r>
        <w:rPr>
          <w:rFonts w:hint="eastAsia" w:ascii="仿宋_GB2312" w:eastAsia="仿宋_GB2312"/>
          <w:sz w:val="32"/>
          <w:szCs w:val="32"/>
          <w:lang w:eastAsia="zh-CN"/>
        </w:rPr>
        <w:t>各村主要领导、干部要及时对灾后经济损失进行定损评估并做好受灾人员安抚工作，尽早落实灾后重建。（详见附件</w:t>
      </w:r>
      <w:r>
        <w:rPr>
          <w:rFonts w:hint="eastAsia" w:ascii="仿宋_GB2312" w:eastAsia="仿宋_GB2312"/>
          <w:sz w:val="32"/>
          <w:szCs w:val="32"/>
          <w:lang w:val="en-US" w:eastAsia="zh-CN"/>
        </w:rPr>
        <w:t>10</w:t>
      </w:r>
      <w:r>
        <w:rPr>
          <w:rFonts w:hint="eastAsia" w:ascii="仿宋_GB2312" w:eastAsia="仿宋_GB2312"/>
          <w:sz w:val="32"/>
          <w:szCs w:val="32"/>
          <w:lang w:eastAsia="zh-CN"/>
        </w:rPr>
        <w:t>）。</w:t>
      </w:r>
    </w:p>
    <w:p w14:paraId="51CDD534">
      <w:pPr>
        <w:spacing w:line="560" w:lineRule="exact"/>
        <w:ind w:firstLine="640" w:firstLineChars="200"/>
        <w:rPr>
          <w:rFonts w:hint="eastAsia" w:eastAsia="黑体"/>
          <w:sz w:val="32"/>
          <w:lang w:eastAsia="zh-CN"/>
        </w:rPr>
      </w:pPr>
      <w:r>
        <w:rPr>
          <w:rFonts w:hint="eastAsia" w:eastAsia="黑体"/>
          <w:sz w:val="32"/>
          <w:lang w:eastAsia="zh-CN"/>
        </w:rPr>
        <w:t>四</w:t>
      </w:r>
      <w:r>
        <w:rPr>
          <w:rFonts w:hint="eastAsia" w:eastAsia="黑体"/>
          <w:sz w:val="32"/>
        </w:rPr>
        <w:t>、</w:t>
      </w:r>
      <w:r>
        <w:rPr>
          <w:rFonts w:hint="eastAsia" w:eastAsia="黑体"/>
          <w:sz w:val="32"/>
          <w:lang w:eastAsia="zh-CN"/>
        </w:rPr>
        <w:t>应急响应行动</w:t>
      </w:r>
    </w:p>
    <w:p w14:paraId="4BD0AF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rPr>
        <w:t>Ⅰ</w:t>
      </w:r>
      <w:r>
        <w:rPr>
          <w:rFonts w:hint="eastAsia" w:ascii="仿宋_GB2312" w:hAnsi="仿宋_GB2312" w:eastAsia="仿宋_GB2312" w:cs="仿宋_GB2312"/>
          <w:sz w:val="32"/>
          <w:lang w:eastAsia="zh-CN"/>
        </w:rPr>
        <w:t>级应急响应为最高级别响应，其次是</w:t>
      </w:r>
      <w:r>
        <w:rPr>
          <w:rFonts w:hint="eastAsia" w:ascii="仿宋_GB2312" w:hAnsi="仿宋_GB2312" w:eastAsia="仿宋_GB2312" w:cs="仿宋_GB2312"/>
          <w:sz w:val="32"/>
        </w:rPr>
        <w:t>Ⅱ</w:t>
      </w:r>
      <w:r>
        <w:rPr>
          <w:rFonts w:hint="eastAsia" w:ascii="仿宋_GB2312" w:hAnsi="仿宋_GB2312" w:eastAsia="仿宋_GB2312" w:cs="仿宋_GB2312"/>
          <w:sz w:val="32"/>
          <w:lang w:eastAsia="zh-CN"/>
        </w:rPr>
        <w:t>级、</w:t>
      </w:r>
      <w:r>
        <w:rPr>
          <w:rFonts w:hint="eastAsia" w:ascii="仿宋_GB2312" w:hAnsi="仿宋_GB2312" w:eastAsia="仿宋_GB2312" w:cs="仿宋_GB2312"/>
          <w:sz w:val="32"/>
        </w:rPr>
        <w:t>Ⅲ</w:t>
      </w:r>
      <w:r>
        <w:rPr>
          <w:rFonts w:hint="eastAsia" w:ascii="仿宋_GB2312" w:hAnsi="仿宋_GB2312" w:eastAsia="仿宋_GB2312" w:cs="仿宋_GB2312"/>
          <w:sz w:val="32"/>
          <w:lang w:eastAsia="zh-CN"/>
        </w:rPr>
        <w:t>级，</w:t>
      </w:r>
      <w:r>
        <w:rPr>
          <w:rFonts w:hint="eastAsia" w:ascii="仿宋_GB2312" w:hAnsi="仿宋_GB2312" w:eastAsia="仿宋_GB2312" w:cs="仿宋_GB2312"/>
          <w:sz w:val="32"/>
        </w:rPr>
        <w:t>Ⅳ</w:t>
      </w:r>
      <w:r>
        <w:rPr>
          <w:rFonts w:hint="eastAsia" w:ascii="仿宋_GB2312" w:hAnsi="仿宋_GB2312" w:eastAsia="仿宋_GB2312" w:cs="仿宋_GB2312"/>
          <w:sz w:val="32"/>
          <w:lang w:eastAsia="zh-CN"/>
        </w:rPr>
        <w:t>级为最低级响应。每级响应行动包含低级别应急响应的所有内容，响应行动内容包括指挥与调度、信息报送与处理、群众转移与安置、抢险与救灾、安全防范与医疗救护、社会力量动员与参与等。</w:t>
      </w:r>
    </w:p>
    <w:p w14:paraId="188838A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lang w:val="en-US" w:eastAsia="zh-CN"/>
        </w:rPr>
      </w:pPr>
      <w:r>
        <w:rPr>
          <w:rFonts w:hint="eastAsia" w:ascii="楷体_GB2312" w:hAnsi="楷体_GB2312" w:eastAsia="楷体_GB2312" w:cs="楷体_GB2312"/>
          <w:b/>
          <w:bCs/>
          <w:sz w:val="32"/>
          <w:lang w:eastAsia="zh-CN"/>
        </w:rPr>
        <w:t>（一）</w:t>
      </w:r>
      <w:r>
        <w:rPr>
          <w:rFonts w:hint="eastAsia" w:ascii="楷体_GB2312" w:hAnsi="楷体_GB2312" w:eastAsia="楷体_GB2312" w:cs="楷体_GB2312"/>
          <w:b/>
          <w:bCs/>
          <w:sz w:val="32"/>
        </w:rPr>
        <w:t>Ⅳ</w:t>
      </w:r>
      <w:r>
        <w:rPr>
          <w:rFonts w:hint="eastAsia" w:ascii="楷体_GB2312" w:hAnsi="楷体_GB2312" w:eastAsia="楷体_GB2312" w:cs="楷体_GB2312"/>
          <w:b/>
          <w:bCs/>
          <w:sz w:val="32"/>
          <w:lang w:eastAsia="zh-CN"/>
        </w:rPr>
        <w:t>级应急响应</w:t>
      </w:r>
    </w:p>
    <w:p w14:paraId="2776AD9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镇防指研究分析台风、汛情可能影响情况，及时发布预测预报信息。</w:t>
      </w:r>
    </w:p>
    <w:p w14:paraId="44D16D9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lang w:eastAsia="zh-CN"/>
        </w:rPr>
        <w:t>（二）</w:t>
      </w:r>
      <w:r>
        <w:rPr>
          <w:rFonts w:hint="eastAsia" w:ascii="楷体_GB2312" w:hAnsi="楷体_GB2312" w:eastAsia="楷体_GB2312" w:cs="楷体_GB2312"/>
          <w:b/>
          <w:bCs/>
          <w:sz w:val="32"/>
        </w:rPr>
        <w:t>Ⅲ级</w:t>
      </w:r>
      <w:r>
        <w:rPr>
          <w:rFonts w:hint="eastAsia" w:ascii="楷体_GB2312" w:hAnsi="楷体_GB2312" w:eastAsia="楷体_GB2312" w:cs="楷体_GB2312"/>
          <w:b/>
          <w:bCs/>
          <w:sz w:val="32"/>
          <w:lang w:eastAsia="zh-CN"/>
        </w:rPr>
        <w:t>应急响应</w:t>
      </w:r>
    </w:p>
    <w:p w14:paraId="2FE4E1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 xml:space="preserve">1. </w:t>
      </w:r>
      <w:r>
        <w:rPr>
          <w:rFonts w:hint="eastAsia" w:ascii="仿宋_GB2312" w:hAnsi="仿宋_GB2312" w:eastAsia="仿宋_GB2312" w:cs="仿宋_GB2312"/>
          <w:sz w:val="32"/>
          <w:lang w:eastAsia="zh-CN"/>
        </w:rPr>
        <w:t>镇防指常务副指挥坐镇指挥，密切关注台风、暴雨、洪水的发展趋势，相应启动应急预案。</w:t>
      </w:r>
    </w:p>
    <w:p w14:paraId="63DA8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 镇机关、镇直有关单位要加强值班值守，保持通讯畅通，密切关注</w:t>
      </w:r>
      <w:r>
        <w:rPr>
          <w:rFonts w:hint="eastAsia" w:ascii="仿宋_GB2312" w:hAnsi="仿宋_GB2312" w:eastAsia="仿宋_GB2312" w:cs="仿宋_GB2312"/>
          <w:sz w:val="32"/>
          <w:lang w:eastAsia="zh-CN"/>
        </w:rPr>
        <w:t>台风、暴雨、洪水的发展趋势，</w:t>
      </w:r>
      <w:r>
        <w:rPr>
          <w:rFonts w:hint="eastAsia" w:ascii="仿宋_GB2312" w:hAnsi="仿宋_GB2312" w:eastAsia="仿宋_GB2312" w:cs="仿宋_GB2312"/>
          <w:sz w:val="32"/>
          <w:lang w:val="en-US" w:eastAsia="zh-CN"/>
        </w:rPr>
        <w:t>挂点领导、驻村干部、各村主干立即入村，</w:t>
      </w:r>
      <w:r>
        <w:rPr>
          <w:rFonts w:hint="eastAsia" w:ascii="仿宋_GB2312" w:hAnsi="仿宋_GB2312" w:eastAsia="仿宋_GB2312" w:cs="仿宋_GB2312"/>
          <w:sz w:val="32"/>
          <w:lang w:eastAsia="zh-CN"/>
        </w:rPr>
        <w:t>做好危险地带巡查和人员转移准备工作。</w:t>
      </w:r>
    </w:p>
    <w:p w14:paraId="2F93E8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lang w:eastAsia="zh-CN"/>
        </w:rPr>
        <w:t>（三）</w:t>
      </w:r>
      <w:r>
        <w:rPr>
          <w:rFonts w:hint="eastAsia" w:ascii="仿宋_GB2312" w:hAnsi="仿宋_GB2312" w:eastAsia="仿宋_GB2312" w:cs="仿宋_GB2312"/>
          <w:b/>
          <w:bCs/>
          <w:sz w:val="32"/>
        </w:rPr>
        <w:t>Ⅱ</w:t>
      </w:r>
      <w:r>
        <w:rPr>
          <w:rFonts w:hint="eastAsia" w:ascii="仿宋_GB2312" w:hAnsi="仿宋_GB2312" w:eastAsia="仿宋_GB2312" w:cs="仿宋_GB2312"/>
          <w:b/>
          <w:bCs/>
          <w:sz w:val="32"/>
          <w:lang w:eastAsia="zh-CN"/>
        </w:rPr>
        <w:t>级</w:t>
      </w:r>
      <w:r>
        <w:rPr>
          <w:rFonts w:hint="eastAsia" w:ascii="楷体_GB2312" w:hAnsi="楷体_GB2312" w:eastAsia="楷体_GB2312" w:cs="楷体_GB2312"/>
          <w:b/>
          <w:bCs/>
          <w:sz w:val="32"/>
          <w:lang w:eastAsia="zh-CN"/>
        </w:rPr>
        <w:t>应急响应</w:t>
      </w:r>
    </w:p>
    <w:p w14:paraId="57158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 xml:space="preserve">1. </w:t>
      </w:r>
      <w:r>
        <w:rPr>
          <w:rFonts w:hint="eastAsia" w:ascii="仿宋_GB2312" w:hAnsi="仿宋_GB2312" w:eastAsia="仿宋_GB2312" w:cs="仿宋_GB2312"/>
          <w:sz w:val="32"/>
          <w:lang w:eastAsia="zh-CN"/>
        </w:rPr>
        <w:t>镇防指总指挥坐镇指挥，启动应急预案，及时发布预警信息，做好宣传，动员各村立即转移危险地带人员，紧急部署防汛抗洪救灾工作。</w:t>
      </w:r>
    </w:p>
    <w:p w14:paraId="47D977C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 镇机关、镇直有关单位立即全员到岗，挂点领导、驻村干部、各村两委立即到村投入应急抢险工作，做好预警宣传，按照预案要求组织人员提前做好危险地带人员转移工作。</w:t>
      </w:r>
    </w:p>
    <w:p w14:paraId="075385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lang w:eastAsia="zh-CN"/>
        </w:rPr>
        <w:t>（四）</w:t>
      </w:r>
      <w:r>
        <w:rPr>
          <w:rFonts w:hint="eastAsia" w:ascii="仿宋_GB2312" w:hAnsi="仿宋_GB2312" w:eastAsia="仿宋_GB2312" w:cs="仿宋_GB2312"/>
          <w:b/>
          <w:bCs/>
          <w:sz w:val="32"/>
        </w:rPr>
        <w:t>Ⅰ</w:t>
      </w:r>
      <w:r>
        <w:rPr>
          <w:rFonts w:hint="eastAsia" w:ascii="仿宋_GB2312" w:hAnsi="仿宋_GB2312" w:eastAsia="仿宋_GB2312" w:cs="仿宋_GB2312"/>
          <w:b/>
          <w:bCs/>
          <w:sz w:val="32"/>
          <w:lang w:eastAsia="zh-CN"/>
        </w:rPr>
        <w:t>级</w:t>
      </w:r>
      <w:r>
        <w:rPr>
          <w:rFonts w:hint="eastAsia" w:ascii="楷体_GB2312" w:hAnsi="楷体_GB2312" w:eastAsia="楷体_GB2312" w:cs="楷体_GB2312"/>
          <w:b/>
          <w:bCs/>
          <w:sz w:val="32"/>
          <w:lang w:eastAsia="zh-CN"/>
        </w:rPr>
        <w:t>应急响应</w:t>
      </w:r>
    </w:p>
    <w:p w14:paraId="11E4CD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 镇防指总指挥主持会商，部署应急抢险工作，组织各方力量投入应急抢险工作。</w:t>
      </w:r>
    </w:p>
    <w:p w14:paraId="6E6E53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 各相关单位加强危险地带检查，落实各项抢险措施，及时修复基础设施，防范暴雨、地质灾害等次生灾害。</w:t>
      </w:r>
    </w:p>
    <w:p w14:paraId="6CAA437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仿宋" w:eastAsia="黑体"/>
          <w:color w:val="000000"/>
          <w:sz w:val="32"/>
          <w:szCs w:val="32"/>
        </w:rPr>
      </w:pPr>
      <w:r>
        <w:rPr>
          <w:rFonts w:hint="eastAsia" w:ascii="仿宋_GB2312" w:hAnsi="仿宋_GB2312" w:eastAsia="仿宋_GB2312" w:cs="仿宋_GB2312"/>
          <w:sz w:val="32"/>
          <w:lang w:val="en-US" w:eastAsia="zh-CN"/>
        </w:rPr>
        <w:t>3. 动员和组织广大干部群众投入到应急抢险工作，落实各项应急措施，全力做好防止危险地带人员的转移避险回流和救助工作。</w:t>
      </w:r>
    </w:p>
    <w:p w14:paraId="41F4A52C">
      <w:pPr>
        <w:spacing w:line="560" w:lineRule="exact"/>
        <w:ind w:firstLine="640" w:firstLineChars="200"/>
        <w:rPr>
          <w:rFonts w:hint="eastAsia" w:ascii="黑体" w:hAnsi="仿宋" w:eastAsia="黑体"/>
          <w:color w:val="000000"/>
          <w:sz w:val="32"/>
          <w:szCs w:val="32"/>
          <w:highlight w:val="none"/>
        </w:rPr>
      </w:pPr>
      <w:r>
        <w:rPr>
          <w:rFonts w:hint="eastAsia" w:ascii="黑体" w:hAnsi="仿宋" w:eastAsia="黑体"/>
          <w:color w:val="000000"/>
          <w:sz w:val="32"/>
          <w:szCs w:val="32"/>
          <w:highlight w:val="none"/>
        </w:rPr>
        <w:t>五、防汛防台</w:t>
      </w:r>
      <w:r>
        <w:rPr>
          <w:rFonts w:hint="eastAsia" w:ascii="黑体" w:hAnsi="仿宋" w:eastAsia="黑体"/>
          <w:color w:val="000000"/>
          <w:sz w:val="32"/>
          <w:szCs w:val="32"/>
          <w:highlight w:val="none"/>
          <w:lang w:eastAsia="zh-CN"/>
        </w:rPr>
        <w:t>防山洪灾害</w:t>
      </w:r>
      <w:r>
        <w:rPr>
          <w:rFonts w:hint="eastAsia" w:ascii="黑体" w:hAnsi="仿宋" w:eastAsia="黑体"/>
          <w:color w:val="000000"/>
          <w:sz w:val="32"/>
          <w:szCs w:val="32"/>
          <w:highlight w:val="none"/>
        </w:rPr>
        <w:t>抢险救灾措施</w:t>
      </w:r>
    </w:p>
    <w:p w14:paraId="05A40CE4">
      <w:pPr>
        <w:spacing w:line="560" w:lineRule="exact"/>
        <w:ind w:firstLine="640" w:firstLineChars="200"/>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根据可能发生的台风、暴雨的量级，确定各种情况下有关部门、责任人等应该采取的相应措施。</w:t>
      </w:r>
    </w:p>
    <w:p w14:paraId="650B0DFB">
      <w:pPr>
        <w:spacing w:line="560" w:lineRule="exact"/>
        <w:ind w:firstLine="643" w:firstLineChars="200"/>
        <w:rPr>
          <w:rFonts w:hint="eastAsia" w:ascii="楷体_GB2312" w:hAnsi="黑体" w:eastAsia="楷体_GB2312"/>
          <w:b/>
          <w:bCs w:val="0"/>
          <w:color w:val="000000"/>
          <w:sz w:val="32"/>
          <w:szCs w:val="32"/>
        </w:rPr>
      </w:pPr>
      <w:r>
        <w:rPr>
          <w:rFonts w:hint="eastAsia" w:ascii="楷体_GB2312" w:hAnsi="黑体" w:eastAsia="楷体_GB2312"/>
          <w:b/>
          <w:bCs w:val="0"/>
          <w:color w:val="000000"/>
          <w:sz w:val="32"/>
          <w:szCs w:val="32"/>
        </w:rPr>
        <w:t>（一）可能出现的灾害影响概述</w:t>
      </w:r>
    </w:p>
    <w:p w14:paraId="3196457F">
      <w:pPr>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 xml:space="preserve">. </w:t>
      </w:r>
      <w:r>
        <w:rPr>
          <w:rFonts w:hint="eastAsia" w:ascii="仿宋_GB2312" w:hAnsi="仿宋_GB2312" w:eastAsia="仿宋_GB2312" w:cs="仿宋_GB2312"/>
          <w:b/>
          <w:bCs/>
          <w:color w:val="000000"/>
          <w:sz w:val="32"/>
          <w:szCs w:val="32"/>
          <w:highlight w:val="none"/>
        </w:rPr>
        <w:t>易滑坡、地质灾害、</w:t>
      </w:r>
      <w:r>
        <w:rPr>
          <w:rFonts w:hint="eastAsia" w:ascii="仿宋_GB2312" w:hAnsi="仿宋_GB2312" w:eastAsia="仿宋_GB2312" w:cs="仿宋_GB2312"/>
          <w:b/>
          <w:bCs/>
          <w:color w:val="000000"/>
          <w:sz w:val="32"/>
          <w:szCs w:val="32"/>
          <w:highlight w:val="none"/>
          <w:lang w:eastAsia="zh-CN"/>
        </w:rPr>
        <w:t>危旧房屋及</w:t>
      </w:r>
      <w:r>
        <w:rPr>
          <w:rFonts w:hint="eastAsia" w:ascii="仿宋_GB2312" w:hAnsi="仿宋_GB2312" w:eastAsia="仿宋_GB2312" w:cs="仿宋_GB2312"/>
          <w:b/>
          <w:bCs/>
          <w:color w:val="000000"/>
          <w:sz w:val="32"/>
          <w:szCs w:val="32"/>
          <w:highlight w:val="none"/>
        </w:rPr>
        <w:t>泥石流可能造成的影响共</w:t>
      </w:r>
      <w:r>
        <w:rPr>
          <w:rFonts w:hint="eastAsia" w:ascii="仿宋_GB2312" w:hAnsi="仿宋_GB2312" w:eastAsia="仿宋_GB2312" w:cs="仿宋_GB2312"/>
          <w:b/>
          <w:bCs/>
          <w:color w:val="000000"/>
          <w:sz w:val="32"/>
          <w:szCs w:val="32"/>
          <w:highlight w:val="none"/>
          <w:lang w:val="en-US" w:eastAsia="zh-CN"/>
        </w:rPr>
        <w:t>53处73</w:t>
      </w:r>
      <w:r>
        <w:rPr>
          <w:rFonts w:hint="eastAsia" w:ascii="仿宋_GB2312" w:hAnsi="仿宋_GB2312" w:eastAsia="仿宋_GB2312" w:cs="仿宋_GB2312"/>
          <w:b/>
          <w:bCs/>
          <w:color w:val="000000"/>
          <w:sz w:val="32"/>
          <w:szCs w:val="32"/>
          <w:highlight w:val="none"/>
        </w:rPr>
        <w:t>户</w:t>
      </w:r>
      <w:r>
        <w:rPr>
          <w:rFonts w:hint="eastAsia" w:ascii="仿宋_GB2312" w:hAnsi="仿宋_GB2312" w:eastAsia="仿宋_GB2312" w:cs="仿宋_GB2312"/>
          <w:b/>
          <w:bCs/>
          <w:color w:val="000000"/>
          <w:sz w:val="32"/>
          <w:szCs w:val="32"/>
          <w:highlight w:val="none"/>
          <w:lang w:val="en-US" w:eastAsia="zh-CN"/>
        </w:rPr>
        <w:t>360</w:t>
      </w:r>
      <w:r>
        <w:rPr>
          <w:rFonts w:hint="eastAsia" w:ascii="仿宋_GB2312" w:hAnsi="仿宋_GB2312" w:eastAsia="仿宋_GB2312" w:cs="仿宋_GB2312"/>
          <w:b/>
          <w:bCs/>
          <w:color w:val="000000"/>
          <w:sz w:val="32"/>
          <w:szCs w:val="32"/>
          <w:highlight w:val="none"/>
        </w:rPr>
        <w:t>人（</w:t>
      </w:r>
      <w:r>
        <w:rPr>
          <w:rFonts w:hint="eastAsia" w:ascii="仿宋_GB2312" w:hAnsi="仿宋_GB2312" w:eastAsia="仿宋_GB2312" w:cs="仿宋_GB2312"/>
          <w:b/>
          <w:bCs/>
          <w:color w:val="000000"/>
          <w:sz w:val="32"/>
          <w:szCs w:val="32"/>
          <w:highlight w:val="none"/>
          <w:lang w:eastAsia="zh-CN"/>
        </w:rPr>
        <w:t>外出或已整改</w:t>
      </w:r>
      <w:r>
        <w:rPr>
          <w:rFonts w:hint="eastAsia" w:ascii="仿宋_GB2312" w:hAnsi="仿宋_GB2312" w:eastAsia="仿宋_GB2312" w:cs="仿宋_GB2312"/>
          <w:b/>
          <w:bCs/>
          <w:color w:val="000000"/>
          <w:sz w:val="32"/>
          <w:szCs w:val="32"/>
          <w:highlight w:val="none"/>
          <w:lang w:val="en-US" w:eastAsia="zh-CN"/>
        </w:rPr>
        <w:t>202</w:t>
      </w:r>
      <w:r>
        <w:rPr>
          <w:rFonts w:hint="eastAsia" w:ascii="仿宋_GB2312" w:hAnsi="仿宋_GB2312" w:eastAsia="仿宋_GB2312" w:cs="仿宋_GB2312"/>
          <w:b/>
          <w:bCs/>
          <w:color w:val="000000"/>
          <w:sz w:val="32"/>
          <w:szCs w:val="32"/>
          <w:highlight w:val="none"/>
          <w:lang w:eastAsia="zh-CN"/>
        </w:rPr>
        <w:t>人，应转移</w:t>
      </w:r>
      <w:r>
        <w:rPr>
          <w:rFonts w:hint="eastAsia" w:ascii="仿宋_GB2312" w:hAnsi="仿宋_GB2312" w:eastAsia="仿宋_GB2312" w:cs="仿宋_GB2312"/>
          <w:b/>
          <w:bCs/>
          <w:color w:val="000000"/>
          <w:sz w:val="32"/>
          <w:szCs w:val="32"/>
          <w:highlight w:val="none"/>
          <w:lang w:val="en-US" w:eastAsia="zh-CN"/>
        </w:rPr>
        <w:t>158</w:t>
      </w:r>
      <w:r>
        <w:rPr>
          <w:rFonts w:hint="eastAsia" w:ascii="仿宋_GB2312" w:hAnsi="仿宋_GB2312" w:eastAsia="仿宋_GB2312" w:cs="仿宋_GB2312"/>
          <w:b/>
          <w:bCs/>
          <w:color w:val="000000"/>
          <w:sz w:val="32"/>
          <w:szCs w:val="32"/>
          <w:highlight w:val="none"/>
          <w:lang w:eastAsia="zh-CN"/>
        </w:rPr>
        <w:t>人，其中飞竹小学1</w:t>
      </w:r>
      <w:r>
        <w:rPr>
          <w:rFonts w:hint="eastAsia" w:ascii="仿宋_GB2312" w:hAnsi="仿宋_GB2312" w:eastAsia="仿宋_GB2312" w:cs="仿宋_GB2312"/>
          <w:b/>
          <w:bCs/>
          <w:color w:val="000000"/>
          <w:sz w:val="32"/>
          <w:szCs w:val="32"/>
          <w:highlight w:val="none"/>
          <w:lang w:val="en-US" w:eastAsia="zh-CN"/>
        </w:rPr>
        <w:t>24</w:t>
      </w:r>
      <w:r>
        <w:rPr>
          <w:rFonts w:hint="eastAsia" w:ascii="仿宋_GB2312" w:hAnsi="仿宋_GB2312" w:eastAsia="仿宋_GB2312" w:cs="仿宋_GB2312"/>
          <w:b/>
          <w:bCs/>
          <w:color w:val="000000"/>
          <w:sz w:val="32"/>
          <w:szCs w:val="32"/>
          <w:highlight w:val="none"/>
          <w:lang w:eastAsia="zh-CN"/>
        </w:rPr>
        <w:t>人如在假期无需转移，</w:t>
      </w:r>
      <w:r>
        <w:rPr>
          <w:rFonts w:hint="eastAsia" w:ascii="仿宋_GB2312" w:hAnsi="仿宋_GB2312" w:eastAsia="仿宋_GB2312" w:cs="仿宋_GB2312"/>
          <w:b/>
          <w:bCs/>
          <w:color w:val="000000"/>
          <w:sz w:val="32"/>
          <w:szCs w:val="32"/>
          <w:highlight w:val="none"/>
          <w:lang w:val="en-US" w:eastAsia="zh-CN"/>
        </w:rPr>
        <w:t>实际应转移34人</w:t>
      </w:r>
      <w:r>
        <w:rPr>
          <w:rFonts w:hint="eastAsia" w:ascii="仿宋_GB2312" w:hAnsi="仿宋_GB2312" w:eastAsia="仿宋_GB2312" w:cs="仿宋_GB2312"/>
          <w:b/>
          <w:bCs/>
          <w:color w:val="000000"/>
          <w:sz w:val="32"/>
          <w:szCs w:val="32"/>
          <w:highlight w:val="none"/>
        </w:rPr>
        <w:t>）</w:t>
      </w:r>
      <w:r>
        <w:rPr>
          <w:rFonts w:hint="eastAsia" w:ascii="楷体_GB2312" w:hAnsi="楷体_GB2312" w:eastAsia="楷体_GB2312" w:cs="楷体_GB2312"/>
          <w:b/>
          <w:bCs/>
          <w:sz w:val="32"/>
          <w:lang w:val="en-US" w:eastAsia="zh-CN"/>
        </w:rPr>
        <w:t>A.县级</w:t>
      </w:r>
      <w:r>
        <w:rPr>
          <w:rFonts w:hint="eastAsia" w:ascii="楷体_GB2312" w:hAnsi="楷体_GB2312" w:eastAsia="楷体_GB2312" w:cs="楷体_GB2312"/>
          <w:b/>
          <w:bCs/>
          <w:sz w:val="32"/>
        </w:rPr>
        <w:t>地质灾害点</w:t>
      </w:r>
      <w:r>
        <w:rPr>
          <w:rFonts w:hint="eastAsia" w:ascii="楷体_GB2312" w:hAnsi="楷体_GB2312" w:eastAsia="楷体_GB2312" w:cs="楷体_GB2312"/>
          <w:b/>
          <w:bCs/>
          <w:sz w:val="32"/>
          <w:lang w:val="en-US" w:eastAsia="zh-CN"/>
        </w:rPr>
        <w:t>15</w:t>
      </w:r>
      <w:r>
        <w:rPr>
          <w:rFonts w:hint="eastAsia" w:ascii="楷体_GB2312" w:hAnsi="楷体_GB2312" w:eastAsia="楷体_GB2312" w:cs="楷体_GB2312"/>
          <w:b/>
          <w:bCs/>
          <w:sz w:val="32"/>
        </w:rPr>
        <w:t>处</w:t>
      </w:r>
      <w:r>
        <w:rPr>
          <w:rFonts w:hint="eastAsia" w:ascii="楷体_GB2312" w:hAnsi="楷体_GB2312" w:eastAsia="楷体_GB2312" w:cs="楷体_GB2312"/>
          <w:b/>
          <w:bCs/>
          <w:sz w:val="32"/>
          <w:lang w:val="en-US" w:eastAsia="zh-CN"/>
        </w:rPr>
        <w:t>29</w:t>
      </w:r>
      <w:r>
        <w:rPr>
          <w:rFonts w:hint="eastAsia" w:ascii="楷体_GB2312" w:hAnsi="楷体_GB2312" w:eastAsia="楷体_GB2312" w:cs="楷体_GB2312"/>
          <w:b/>
          <w:bCs/>
          <w:sz w:val="32"/>
        </w:rPr>
        <w:t>户</w:t>
      </w:r>
      <w:r>
        <w:rPr>
          <w:rFonts w:hint="eastAsia" w:ascii="楷体_GB2312" w:hAnsi="楷体_GB2312" w:eastAsia="楷体_GB2312" w:cs="楷体_GB2312"/>
          <w:b/>
          <w:bCs/>
          <w:sz w:val="32"/>
          <w:lang w:val="en-US" w:eastAsia="zh-CN"/>
        </w:rPr>
        <w:t>222</w:t>
      </w:r>
      <w:r>
        <w:rPr>
          <w:rFonts w:hint="eastAsia" w:ascii="楷体_GB2312" w:hAnsi="楷体_GB2312" w:eastAsia="楷体_GB2312" w:cs="楷体_GB2312"/>
          <w:b/>
          <w:bCs/>
          <w:sz w:val="32"/>
        </w:rPr>
        <w:t>人（外出</w:t>
      </w:r>
      <w:r>
        <w:rPr>
          <w:rFonts w:hint="eastAsia" w:ascii="楷体_GB2312" w:hAnsi="楷体_GB2312" w:eastAsia="楷体_GB2312" w:cs="楷体_GB2312"/>
          <w:b/>
          <w:bCs/>
          <w:sz w:val="32"/>
          <w:lang w:eastAsia="zh-CN"/>
        </w:rPr>
        <w:t>或已整改</w:t>
      </w:r>
      <w:r>
        <w:rPr>
          <w:rFonts w:hint="eastAsia" w:ascii="楷体_GB2312" w:hAnsi="楷体_GB2312" w:eastAsia="楷体_GB2312" w:cs="楷体_GB2312"/>
          <w:b/>
          <w:bCs/>
          <w:sz w:val="32"/>
          <w:lang w:val="en-US" w:eastAsia="zh-CN"/>
        </w:rPr>
        <w:t>79</w:t>
      </w:r>
      <w:r>
        <w:rPr>
          <w:rFonts w:hint="eastAsia" w:ascii="楷体_GB2312" w:hAnsi="楷体_GB2312" w:eastAsia="楷体_GB2312" w:cs="楷体_GB2312"/>
          <w:b/>
          <w:bCs/>
          <w:sz w:val="32"/>
        </w:rPr>
        <w:t>人，应转移</w:t>
      </w:r>
      <w:r>
        <w:rPr>
          <w:rFonts w:hint="eastAsia" w:ascii="楷体_GB2312" w:hAnsi="楷体_GB2312" w:eastAsia="楷体_GB2312" w:cs="楷体_GB2312"/>
          <w:b/>
          <w:bCs/>
          <w:sz w:val="32"/>
          <w:lang w:val="en-US" w:eastAsia="zh-CN"/>
        </w:rPr>
        <w:t>143</w:t>
      </w:r>
      <w:r>
        <w:rPr>
          <w:rFonts w:hint="eastAsia" w:ascii="楷体_GB2312" w:hAnsi="楷体_GB2312" w:eastAsia="楷体_GB2312" w:cs="楷体_GB2312"/>
          <w:b/>
          <w:bCs/>
          <w:sz w:val="32"/>
        </w:rPr>
        <w:t>人</w:t>
      </w:r>
      <w:r>
        <w:rPr>
          <w:rFonts w:hint="eastAsia" w:ascii="楷体_GB2312" w:hAnsi="楷体_GB2312" w:eastAsia="楷体_GB2312" w:cs="楷体_GB2312"/>
          <w:b/>
          <w:bCs/>
          <w:sz w:val="32"/>
          <w:lang w:eastAsia="zh-CN"/>
        </w:rPr>
        <w:t>，其中飞竹小学</w:t>
      </w:r>
      <w:r>
        <w:rPr>
          <w:rFonts w:hint="eastAsia" w:ascii="楷体_GB2312" w:hAnsi="楷体_GB2312" w:eastAsia="楷体_GB2312" w:cs="楷体_GB2312"/>
          <w:b/>
          <w:bCs/>
          <w:sz w:val="32"/>
          <w:lang w:val="en-US" w:eastAsia="zh-CN"/>
        </w:rPr>
        <w:t>124人如在假期无需转移，实际应转移19人</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B.</w:t>
      </w:r>
      <w:r>
        <w:rPr>
          <w:rFonts w:hint="eastAsia" w:ascii="楷体_GB2312" w:hAnsi="楷体_GB2312" w:eastAsia="楷体_GB2312" w:cs="楷体_GB2312"/>
          <w:b/>
          <w:bCs/>
          <w:sz w:val="32"/>
        </w:rPr>
        <w:t>县级高陡边坡</w:t>
      </w:r>
      <w:r>
        <w:rPr>
          <w:rFonts w:hint="eastAsia" w:ascii="楷体_GB2312" w:hAnsi="楷体_GB2312" w:eastAsia="楷体_GB2312" w:cs="楷体_GB2312"/>
          <w:b/>
          <w:bCs/>
          <w:sz w:val="32"/>
          <w:lang w:val="en-US" w:eastAsia="zh-CN"/>
        </w:rPr>
        <w:t>36</w:t>
      </w:r>
      <w:r>
        <w:rPr>
          <w:rFonts w:hint="eastAsia" w:ascii="楷体_GB2312" w:hAnsi="楷体_GB2312" w:eastAsia="楷体_GB2312" w:cs="楷体_GB2312"/>
          <w:b/>
          <w:bCs/>
          <w:sz w:val="32"/>
        </w:rPr>
        <w:t>处</w:t>
      </w:r>
      <w:r>
        <w:rPr>
          <w:rFonts w:hint="eastAsia" w:ascii="楷体_GB2312" w:hAnsi="楷体_GB2312" w:eastAsia="楷体_GB2312" w:cs="楷体_GB2312"/>
          <w:b/>
          <w:bCs/>
          <w:sz w:val="32"/>
          <w:lang w:val="en-US" w:eastAsia="zh-CN"/>
        </w:rPr>
        <w:t>42</w:t>
      </w:r>
      <w:r>
        <w:rPr>
          <w:rFonts w:hint="eastAsia" w:ascii="楷体_GB2312" w:hAnsi="楷体_GB2312" w:eastAsia="楷体_GB2312" w:cs="楷体_GB2312"/>
          <w:b/>
          <w:bCs/>
          <w:sz w:val="32"/>
        </w:rPr>
        <w:t>户</w:t>
      </w:r>
      <w:r>
        <w:rPr>
          <w:rFonts w:hint="eastAsia" w:ascii="楷体_GB2312" w:hAnsi="楷体_GB2312" w:eastAsia="楷体_GB2312" w:cs="楷体_GB2312"/>
          <w:b/>
          <w:bCs/>
          <w:sz w:val="32"/>
          <w:lang w:val="en-US" w:eastAsia="zh-CN"/>
        </w:rPr>
        <w:t>136</w:t>
      </w:r>
      <w:r>
        <w:rPr>
          <w:rFonts w:hint="eastAsia" w:ascii="楷体_GB2312" w:hAnsi="楷体_GB2312" w:eastAsia="楷体_GB2312" w:cs="楷体_GB2312"/>
          <w:b/>
          <w:bCs/>
          <w:sz w:val="32"/>
        </w:rPr>
        <w:t>人（外出</w:t>
      </w:r>
      <w:r>
        <w:rPr>
          <w:rFonts w:hint="eastAsia" w:ascii="楷体_GB2312" w:hAnsi="楷体_GB2312" w:eastAsia="楷体_GB2312" w:cs="楷体_GB2312"/>
          <w:b/>
          <w:bCs/>
          <w:sz w:val="32"/>
          <w:lang w:eastAsia="zh-CN"/>
        </w:rPr>
        <w:t>或已整改</w:t>
      </w:r>
      <w:r>
        <w:rPr>
          <w:rFonts w:hint="eastAsia" w:ascii="楷体_GB2312" w:hAnsi="楷体_GB2312" w:eastAsia="楷体_GB2312" w:cs="楷体_GB2312"/>
          <w:b/>
          <w:bCs/>
          <w:sz w:val="32"/>
          <w:lang w:val="en-US" w:eastAsia="zh-CN"/>
        </w:rPr>
        <w:t>124</w:t>
      </w:r>
      <w:r>
        <w:rPr>
          <w:rFonts w:hint="eastAsia" w:ascii="楷体_GB2312" w:hAnsi="楷体_GB2312" w:eastAsia="楷体_GB2312" w:cs="楷体_GB2312"/>
          <w:b/>
          <w:bCs/>
          <w:sz w:val="32"/>
        </w:rPr>
        <w:t>人，应转移</w:t>
      </w:r>
      <w:r>
        <w:rPr>
          <w:rFonts w:hint="eastAsia" w:ascii="楷体_GB2312" w:hAnsi="楷体_GB2312" w:eastAsia="楷体_GB2312" w:cs="楷体_GB2312"/>
          <w:b/>
          <w:bCs/>
          <w:sz w:val="32"/>
          <w:lang w:val="en-US" w:eastAsia="zh-CN"/>
        </w:rPr>
        <w:t>13</w:t>
      </w:r>
      <w:r>
        <w:rPr>
          <w:rFonts w:hint="eastAsia" w:ascii="楷体_GB2312" w:hAnsi="楷体_GB2312" w:eastAsia="楷体_GB2312" w:cs="楷体_GB2312"/>
          <w:b/>
          <w:bCs/>
          <w:sz w:val="32"/>
        </w:rPr>
        <w:t>人），</w:t>
      </w:r>
      <w:r>
        <w:rPr>
          <w:rFonts w:hint="eastAsia" w:ascii="楷体_GB2312" w:hAnsi="楷体_GB2312" w:eastAsia="楷体_GB2312" w:cs="楷体_GB2312"/>
          <w:b/>
          <w:bCs/>
          <w:sz w:val="32"/>
          <w:lang w:val="en-US" w:eastAsia="zh-CN"/>
        </w:rPr>
        <w:t>C.镇级危旧房屋2</w:t>
      </w:r>
      <w:r>
        <w:rPr>
          <w:rFonts w:hint="eastAsia" w:ascii="楷体_GB2312" w:hAnsi="楷体_GB2312" w:eastAsia="楷体_GB2312" w:cs="楷体_GB2312"/>
          <w:b/>
          <w:bCs/>
          <w:sz w:val="32"/>
        </w:rPr>
        <w:t>处</w:t>
      </w:r>
      <w:r>
        <w:rPr>
          <w:rFonts w:hint="eastAsia" w:ascii="楷体_GB2312" w:hAnsi="楷体_GB2312" w:eastAsia="楷体_GB2312" w:cs="楷体_GB2312"/>
          <w:b/>
          <w:bCs/>
          <w:sz w:val="32"/>
          <w:lang w:val="en-US" w:eastAsia="zh-CN"/>
        </w:rPr>
        <w:t>2</w:t>
      </w:r>
      <w:r>
        <w:rPr>
          <w:rFonts w:hint="eastAsia" w:ascii="楷体_GB2312" w:hAnsi="楷体_GB2312" w:eastAsia="楷体_GB2312" w:cs="楷体_GB2312"/>
          <w:b/>
          <w:bCs/>
          <w:sz w:val="32"/>
        </w:rPr>
        <w:t>户</w:t>
      </w:r>
      <w:r>
        <w:rPr>
          <w:rFonts w:hint="eastAsia" w:ascii="楷体_GB2312" w:hAnsi="楷体_GB2312" w:eastAsia="楷体_GB2312" w:cs="楷体_GB2312"/>
          <w:b/>
          <w:bCs/>
          <w:sz w:val="32"/>
          <w:lang w:val="en-US" w:eastAsia="zh-CN"/>
        </w:rPr>
        <w:t>2</w:t>
      </w:r>
      <w:r>
        <w:rPr>
          <w:rFonts w:hint="eastAsia" w:ascii="楷体_GB2312" w:hAnsi="楷体_GB2312" w:eastAsia="楷体_GB2312" w:cs="楷体_GB2312"/>
          <w:b/>
          <w:bCs/>
          <w:sz w:val="32"/>
        </w:rPr>
        <w:t>人（应转移</w:t>
      </w:r>
      <w:r>
        <w:rPr>
          <w:rFonts w:hint="eastAsia" w:ascii="楷体_GB2312" w:hAnsi="楷体_GB2312" w:eastAsia="楷体_GB2312" w:cs="楷体_GB2312"/>
          <w:b/>
          <w:bCs/>
          <w:sz w:val="32"/>
          <w:lang w:val="en-US" w:eastAsia="zh-CN"/>
        </w:rPr>
        <w:t>2</w:t>
      </w:r>
      <w:r>
        <w:rPr>
          <w:rFonts w:hint="eastAsia" w:ascii="楷体_GB2312" w:hAnsi="楷体_GB2312" w:eastAsia="楷体_GB2312" w:cs="楷体_GB2312"/>
          <w:b/>
          <w:bCs/>
          <w:sz w:val="32"/>
        </w:rPr>
        <w:t>人）。</w:t>
      </w:r>
    </w:p>
    <w:p w14:paraId="257EF9AE">
      <w:pPr>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（1）蛤蟆石村：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lang w:val="en-US" w:eastAsia="zh-CN"/>
        </w:rPr>
        <w:t>1人。</w:t>
      </w:r>
      <w:r>
        <w:rPr>
          <w:rFonts w:hint="eastAsia" w:ascii="仿宋_GB2312" w:hAnsi="仿宋_GB2312" w:eastAsia="仿宋_GB2312" w:cs="仿宋_GB2312"/>
          <w:color w:val="000000"/>
          <w:sz w:val="32"/>
          <w:szCs w:val="32"/>
          <w:highlight w:val="none"/>
          <w:lang w:eastAsia="zh-CN"/>
        </w:rPr>
        <w:t>其中：</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lang w:val="en-US" w:eastAsia="zh-CN"/>
        </w:rPr>
        <w:t>溪下1号兰国忠</w:t>
      </w:r>
      <w:r>
        <w:rPr>
          <w:rFonts w:hint="eastAsia" w:ascii="仿宋_GB2312" w:hAnsi="仿宋_GB2312" w:eastAsia="仿宋_GB2312" w:cs="仿宋_GB2312"/>
          <w:color w:val="000000"/>
          <w:sz w:val="32"/>
          <w:szCs w:val="32"/>
          <w:highlight w:val="none"/>
        </w:rPr>
        <w:t>1户</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rPr>
        <w:t>1人）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高陡边坡点；</w:t>
      </w:r>
      <w:r>
        <w:rPr>
          <w:rFonts w:hint="eastAsia" w:ascii="仿宋_GB2312" w:hAnsi="仿宋_GB2312" w:eastAsia="仿宋_GB2312" w:cs="仿宋_GB2312"/>
          <w:color w:val="000000"/>
          <w:sz w:val="32"/>
          <w:szCs w:val="32"/>
          <w:highlight w:val="none"/>
          <w:lang w:val="en-US" w:eastAsia="zh-CN"/>
        </w:rPr>
        <w:t>溪下6号兰秀元1户1人已搬迁新房蛤蟆石溪下125号安全</w:t>
      </w:r>
      <w:r>
        <w:rPr>
          <w:rFonts w:hint="eastAsia" w:ascii="仿宋_GB2312" w:hAnsi="仿宋_GB2312" w:eastAsia="仿宋_GB2312" w:cs="仿宋_GB2312"/>
          <w:color w:val="000000"/>
          <w:sz w:val="32"/>
          <w:szCs w:val="32"/>
          <w:highlight w:val="none"/>
        </w:rPr>
        <w:t>。</w:t>
      </w:r>
    </w:p>
    <w:p w14:paraId="2AF26680">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rPr>
        <w:t>）洋柄村：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户1</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lang w:eastAsia="zh-CN"/>
        </w:rPr>
        <w:t>上</w:t>
      </w:r>
      <w:r>
        <w:rPr>
          <w:rFonts w:hint="eastAsia" w:ascii="仿宋_GB2312" w:hAnsi="仿宋_GB2312" w:eastAsia="仿宋_GB2312" w:cs="仿宋_GB2312"/>
          <w:color w:val="000000"/>
          <w:sz w:val="32"/>
          <w:szCs w:val="32"/>
          <w:highlight w:val="none"/>
        </w:rPr>
        <w:t>洋柄自然村</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5号1户2人（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2人</w:t>
      </w:r>
      <w:r>
        <w:rPr>
          <w:rFonts w:hint="eastAsia" w:ascii="仿宋_GB2312" w:hAnsi="仿宋_GB2312" w:eastAsia="仿宋_GB2312" w:cs="仿宋_GB2312"/>
          <w:color w:val="000000"/>
          <w:sz w:val="32"/>
          <w:szCs w:val="32"/>
          <w:highlight w:val="none"/>
          <w:lang w:eastAsia="zh-CN"/>
        </w:rPr>
        <w:t>，已整改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高陡边坡点；</w:t>
      </w:r>
      <w:r>
        <w:rPr>
          <w:rFonts w:hint="eastAsia" w:ascii="仿宋_GB2312" w:hAnsi="仿宋_GB2312" w:eastAsia="仿宋_GB2312" w:cs="仿宋_GB2312"/>
          <w:color w:val="000000"/>
          <w:sz w:val="32"/>
          <w:szCs w:val="32"/>
          <w:highlight w:val="none"/>
        </w:rPr>
        <w:t>下洋柄自然村7号1户8人（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7人，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rPr>
        <w:t>1人）。</w:t>
      </w:r>
    </w:p>
    <w:p w14:paraId="141009FA">
      <w:pPr>
        <w:pStyle w:val="7"/>
        <w:spacing w:beforeAutospacing="0" w:afterAutospacing="0" w:line="360" w:lineRule="auto"/>
        <w:ind w:firstLine="56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rPr>
        <w:t>）陶洋村：</w:t>
      </w:r>
      <w:r>
        <w:rPr>
          <w:rFonts w:hint="eastAsia" w:ascii="仿宋_GB2312" w:hAnsi="仿宋_GB2312" w:eastAsia="仿宋_GB2312" w:cs="仿宋_GB2312"/>
          <w:color w:val="000000"/>
          <w:kern w:val="2"/>
          <w:sz w:val="32"/>
          <w:szCs w:val="32"/>
          <w:highlight w:val="none"/>
          <w:lang w:val="en-US" w:eastAsia="zh-CN" w:bidi="ar-SA"/>
        </w:rPr>
        <w:t>共6处16户51人（应转移9人），其中</w:t>
      </w:r>
      <w:r>
        <w:rPr>
          <w:rFonts w:hint="eastAsia" w:ascii="仿宋_GB2312" w:hAnsi="仿宋_GB2312" w:eastAsia="仿宋_GB2312" w:cs="仿宋_GB2312"/>
          <w:b/>
          <w:bCs/>
          <w:color w:val="000000"/>
          <w:kern w:val="2"/>
          <w:sz w:val="32"/>
          <w:szCs w:val="32"/>
          <w:highlight w:val="none"/>
          <w:lang w:val="en-US" w:eastAsia="zh-CN" w:bidi="ar-SA"/>
        </w:rPr>
        <w:t>地</w:t>
      </w:r>
      <w:r>
        <w:rPr>
          <w:rFonts w:hint="eastAsia" w:ascii="仿宋_GB2312" w:hAnsi="仿宋_GB2312" w:eastAsia="仿宋_GB2312" w:cs="仿宋_GB2312"/>
          <w:b/>
          <w:bCs/>
          <w:color w:val="auto"/>
          <w:sz w:val="32"/>
          <w:szCs w:val="32"/>
        </w:rPr>
        <w:t>质灾害：</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处，</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人</w:t>
      </w:r>
      <w:r>
        <w:rPr>
          <w:rFonts w:hint="eastAsia" w:ascii="仿宋" w:hAnsi="仿宋" w:eastAsia="仿宋" w:cs="仿宋"/>
          <w:color w:val="auto"/>
          <w:kern w:val="0"/>
          <w:sz w:val="32"/>
          <w:szCs w:val="32"/>
          <w:lang w:val="en-US" w:eastAsia="zh-CN"/>
        </w:rPr>
        <w:t>（常住8人、不常住37人）</w:t>
      </w:r>
      <w:r>
        <w:rPr>
          <w:rFonts w:hint="eastAsia" w:ascii="仿宋" w:hAnsi="仿宋" w:eastAsia="仿宋" w:cs="仿宋"/>
          <w:b/>
          <w:bCs/>
          <w:color w:val="auto"/>
          <w:kern w:val="0"/>
          <w:sz w:val="32"/>
          <w:szCs w:val="32"/>
          <w:lang w:val="en-US" w:eastAsia="zh-CN"/>
        </w:rPr>
        <w:t>高陡边坡：</w:t>
      </w:r>
      <w:r>
        <w:rPr>
          <w:rFonts w:hint="eastAsia" w:ascii="仿宋_GB2312" w:hAnsi="仿宋_GB2312" w:eastAsia="仿宋_GB2312" w:cs="仿宋_GB2312"/>
          <w:color w:val="auto"/>
          <w:sz w:val="32"/>
          <w:szCs w:val="32"/>
        </w:rPr>
        <w:t>共</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w:t>
      </w:r>
      <w:r>
        <w:rPr>
          <w:rFonts w:hint="eastAsia" w:ascii="仿宋" w:hAnsi="仿宋" w:eastAsia="仿宋" w:cs="仿宋"/>
          <w:color w:val="auto"/>
          <w:kern w:val="0"/>
          <w:sz w:val="32"/>
          <w:szCs w:val="32"/>
          <w:lang w:val="en-US" w:eastAsia="zh-CN"/>
        </w:rPr>
        <w:t>（常住1人、不常住5人）</w:t>
      </w:r>
    </w:p>
    <w:p w14:paraId="0DDB1839">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4</w:t>
      </w:r>
      <w:r>
        <w:rPr>
          <w:rFonts w:hint="eastAsia" w:ascii="仿宋_GB2312" w:hAnsi="仿宋_GB2312" w:eastAsia="仿宋_GB2312" w:cs="仿宋_GB2312"/>
          <w:b/>
          <w:bCs/>
          <w:color w:val="000000"/>
          <w:sz w:val="32"/>
          <w:szCs w:val="32"/>
          <w:highlight w:val="none"/>
        </w:rPr>
        <w:t>）官路下村：</w:t>
      </w:r>
      <w:r>
        <w:rPr>
          <w:rFonts w:hint="eastAsia" w:ascii="仿宋_GB2312" w:hAnsi="仿宋_GB2312" w:eastAsia="仿宋_GB2312" w:cs="仿宋_GB2312"/>
          <w:color w:val="000000"/>
          <w:sz w:val="32"/>
          <w:szCs w:val="32"/>
          <w:highlight w:val="none"/>
        </w:rPr>
        <w:t>共1处1户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外湾厝自然村</w:t>
      </w:r>
      <w:r>
        <w:rPr>
          <w:rFonts w:hint="eastAsia" w:ascii="仿宋_GB2312" w:hAnsi="仿宋_GB2312" w:eastAsia="仿宋_GB2312" w:cs="仿宋_GB2312"/>
          <w:color w:val="000000"/>
          <w:sz w:val="32"/>
          <w:szCs w:val="32"/>
          <w:highlight w:val="none"/>
          <w:lang w:val="en-US" w:eastAsia="zh-CN"/>
        </w:rPr>
        <w:t>20号</w:t>
      </w:r>
      <w:r>
        <w:rPr>
          <w:rFonts w:hint="eastAsia" w:ascii="仿宋_GB2312" w:hAnsi="仿宋_GB2312" w:eastAsia="仿宋_GB2312" w:cs="仿宋_GB2312"/>
          <w:color w:val="000000"/>
          <w:sz w:val="32"/>
          <w:szCs w:val="32"/>
          <w:highlight w:val="none"/>
        </w:rPr>
        <w:t>1户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p>
    <w:p w14:paraId="4C5F60A2">
      <w:pPr>
        <w:numPr>
          <w:ilvl w:val="0"/>
          <w:numId w:val="0"/>
        </w:numPr>
        <w:suppressAutoHyphens/>
        <w:spacing w:line="60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5</w:t>
      </w:r>
      <w:r>
        <w:rPr>
          <w:rFonts w:hint="eastAsia" w:ascii="仿宋_GB2312" w:hAnsi="仿宋_GB2312" w:eastAsia="仿宋_GB2312" w:cs="仿宋_GB2312"/>
          <w:b/>
          <w:bCs/>
          <w:color w:val="000000"/>
          <w:sz w:val="32"/>
          <w:szCs w:val="32"/>
          <w:highlight w:val="none"/>
        </w:rPr>
        <w:t>）梧桐村：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15</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2人</w:t>
      </w:r>
      <w:r>
        <w:rPr>
          <w:rFonts w:hint="eastAsia" w:ascii="仿宋_GB2312" w:hAnsi="仿宋_GB2312" w:eastAsia="仿宋_GB2312" w:cs="仿宋_GB2312"/>
          <w:color w:val="auto"/>
          <w:sz w:val="32"/>
          <w:szCs w:val="32"/>
          <w:highlight w:val="none"/>
        </w:rPr>
        <w:t>。</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ascii="楷体_GB2312" w:hAnsi="楷体_GB2312" w:eastAsia="楷体_GB2312" w:cs="楷体_GB2312"/>
          <w:sz w:val="32"/>
          <w:szCs w:val="24"/>
        </w:rPr>
        <w:t>1</w:t>
      </w:r>
      <w:r>
        <w:rPr>
          <w:rFonts w:hint="eastAsia" w:ascii="楷体_GB2312" w:hAnsi="楷体_GB2312" w:eastAsia="楷体_GB2312" w:cs="楷体_GB2312"/>
          <w:sz w:val="32"/>
          <w:szCs w:val="24"/>
        </w:rPr>
        <w:t>处共1户</w:t>
      </w:r>
      <w:r>
        <w:rPr>
          <w:rFonts w:ascii="楷体_GB2312" w:hAnsi="楷体_GB2312" w:eastAsia="楷体_GB2312" w:cs="楷体_GB2312"/>
          <w:sz w:val="32"/>
          <w:szCs w:val="24"/>
        </w:rPr>
        <w:t>3</w:t>
      </w:r>
      <w:r>
        <w:rPr>
          <w:rFonts w:hint="eastAsia" w:ascii="楷体_GB2312" w:hAnsi="楷体_GB2312" w:eastAsia="楷体_GB2312" w:cs="楷体_GB2312"/>
          <w:sz w:val="32"/>
          <w:szCs w:val="24"/>
        </w:rPr>
        <w:t>人</w:t>
      </w:r>
      <w:r>
        <w:rPr>
          <w:rFonts w:hint="eastAsia" w:ascii="仿宋" w:hAnsi="仿宋" w:eastAsia="仿宋" w:cs="仿宋"/>
          <w:sz w:val="32"/>
          <w:szCs w:val="32"/>
        </w:rPr>
        <w:t>已整改安全</w:t>
      </w:r>
      <w:r>
        <w:rPr>
          <w:rFonts w:hint="eastAsia" w:ascii="楷体_GB2312" w:hAnsi="楷体_GB2312" w:eastAsia="楷体_GB2312" w:cs="楷体_GB2312"/>
          <w:sz w:val="32"/>
          <w:szCs w:val="24"/>
        </w:rPr>
        <w:t xml:space="preserve">。（位于梧桐村下梧桐9号，常住人口无）。 </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ascii="楷体_GB2312" w:hAnsi="楷体_GB2312" w:eastAsia="楷体_GB2312" w:cs="楷体_GB2312"/>
          <w:sz w:val="32"/>
          <w:szCs w:val="24"/>
        </w:rPr>
        <w:t>4</w:t>
      </w:r>
      <w:r>
        <w:rPr>
          <w:rFonts w:hint="eastAsia" w:ascii="楷体_GB2312" w:hAnsi="楷体_GB2312" w:eastAsia="楷体_GB2312" w:cs="楷体_GB2312"/>
          <w:sz w:val="32"/>
          <w:szCs w:val="24"/>
        </w:rPr>
        <w:t>处</w:t>
      </w:r>
      <w:r>
        <w:rPr>
          <w:rFonts w:ascii="楷体_GB2312" w:hAnsi="楷体_GB2312" w:eastAsia="楷体_GB2312" w:cs="楷体_GB2312"/>
          <w:sz w:val="32"/>
          <w:szCs w:val="24"/>
        </w:rPr>
        <w:t>4</w:t>
      </w:r>
      <w:r>
        <w:rPr>
          <w:rFonts w:hint="eastAsia" w:ascii="楷体_GB2312" w:hAnsi="楷体_GB2312" w:eastAsia="楷体_GB2312" w:cs="楷体_GB2312"/>
          <w:sz w:val="32"/>
          <w:szCs w:val="24"/>
        </w:rPr>
        <w:t>户</w:t>
      </w:r>
      <w:r>
        <w:rPr>
          <w:rFonts w:ascii="楷体_GB2312" w:hAnsi="楷体_GB2312" w:eastAsia="楷体_GB2312" w:cs="楷体_GB2312"/>
          <w:sz w:val="32"/>
          <w:szCs w:val="24"/>
        </w:rPr>
        <w:t>12</w:t>
      </w:r>
      <w:r>
        <w:rPr>
          <w:rFonts w:hint="eastAsia" w:ascii="楷体_GB2312" w:hAnsi="楷体_GB2312" w:eastAsia="楷体_GB2312" w:cs="楷体_GB2312"/>
          <w:sz w:val="32"/>
          <w:szCs w:val="24"/>
        </w:rPr>
        <w:t>人</w:t>
      </w:r>
      <w:r>
        <w:rPr>
          <w:rFonts w:hint="eastAsia" w:ascii="楷体_GB2312" w:hAnsi="楷体_GB2312" w:eastAsia="楷体_GB2312" w:cs="楷体_GB2312"/>
          <w:sz w:val="32"/>
          <w:szCs w:val="24"/>
          <w:lang w:eastAsia="zh-CN"/>
        </w:rPr>
        <w:t>，应转移</w:t>
      </w:r>
      <w:r>
        <w:rPr>
          <w:rFonts w:hint="eastAsia" w:ascii="楷体_GB2312" w:hAnsi="楷体_GB2312" w:eastAsia="楷体_GB2312" w:cs="楷体_GB2312"/>
          <w:sz w:val="32"/>
          <w:szCs w:val="24"/>
          <w:lang w:val="en-US" w:eastAsia="zh-CN"/>
        </w:rPr>
        <w:t>2人</w:t>
      </w:r>
      <w:r>
        <w:rPr>
          <w:rFonts w:hint="eastAsia" w:ascii="楷体_GB2312" w:hAnsi="楷体_GB2312" w:eastAsia="楷体_GB2312" w:cs="楷体_GB2312"/>
          <w:sz w:val="32"/>
          <w:szCs w:val="24"/>
        </w:rPr>
        <w:t>。（其中</w:t>
      </w:r>
      <w:r>
        <w:rPr>
          <w:rFonts w:hint="eastAsia" w:ascii="仿宋" w:hAnsi="仿宋" w:eastAsia="仿宋" w:cs="仿宋"/>
          <w:sz w:val="32"/>
          <w:szCs w:val="32"/>
        </w:rPr>
        <w:t>有3户6人</w:t>
      </w:r>
      <w:r>
        <w:rPr>
          <w:rFonts w:hint="eastAsia" w:ascii="仿宋" w:hAnsi="仿宋" w:eastAsia="仿宋" w:cs="仿宋"/>
          <w:sz w:val="32"/>
          <w:szCs w:val="32"/>
          <w:lang w:eastAsia="zh-CN"/>
        </w:rPr>
        <w:t>常住</w:t>
      </w:r>
      <w:r>
        <w:rPr>
          <w:rFonts w:hint="eastAsia" w:ascii="仿宋" w:hAnsi="仿宋" w:eastAsia="仿宋" w:cs="仿宋"/>
          <w:sz w:val="32"/>
          <w:szCs w:val="32"/>
          <w:lang w:val="en-US" w:eastAsia="zh-CN"/>
        </w:rPr>
        <w:t>2人，</w:t>
      </w:r>
      <w:r>
        <w:rPr>
          <w:rFonts w:hint="eastAsia" w:ascii="仿宋" w:hAnsi="仿宋" w:eastAsia="仿宋" w:cs="仿宋"/>
          <w:sz w:val="32"/>
          <w:szCs w:val="32"/>
        </w:rPr>
        <w:t>已降坡整改安全</w:t>
      </w:r>
      <w:r>
        <w:rPr>
          <w:rFonts w:hint="eastAsia" w:ascii="仿宋" w:hAnsi="仿宋" w:eastAsia="仿宋" w:cs="仿宋"/>
          <w:sz w:val="32"/>
          <w:szCs w:val="32"/>
          <w:lang w:eastAsia="zh-CN"/>
        </w:rPr>
        <w:t>。</w:t>
      </w:r>
      <w:r>
        <w:rPr>
          <w:rFonts w:hint="eastAsia" w:ascii="楷体_GB2312" w:hAnsi="楷体_GB2312" w:eastAsia="楷体_GB2312" w:cs="楷体_GB2312"/>
          <w:sz w:val="32"/>
          <w:szCs w:val="24"/>
        </w:rPr>
        <w:t>分别位于下梧桐9号1户2人，常住人口无；下梧桐1</w:t>
      </w:r>
      <w:r>
        <w:rPr>
          <w:rFonts w:ascii="楷体_GB2312" w:hAnsi="楷体_GB2312" w:eastAsia="楷体_GB2312" w:cs="楷体_GB2312"/>
          <w:sz w:val="32"/>
          <w:szCs w:val="24"/>
        </w:rPr>
        <w:t>6</w:t>
      </w:r>
      <w:r>
        <w:rPr>
          <w:rFonts w:hint="eastAsia" w:ascii="楷体_GB2312" w:hAnsi="楷体_GB2312" w:eastAsia="楷体_GB2312" w:cs="楷体_GB2312"/>
          <w:sz w:val="32"/>
          <w:szCs w:val="24"/>
        </w:rPr>
        <w:t>号1户2人，常住人口无；上梧桐3</w:t>
      </w:r>
      <w:r>
        <w:rPr>
          <w:rFonts w:ascii="楷体_GB2312" w:hAnsi="楷体_GB2312" w:eastAsia="楷体_GB2312" w:cs="楷体_GB2312"/>
          <w:sz w:val="32"/>
          <w:szCs w:val="24"/>
        </w:rPr>
        <w:t>1</w:t>
      </w:r>
      <w:r>
        <w:rPr>
          <w:rFonts w:hint="eastAsia" w:ascii="楷体_GB2312" w:hAnsi="楷体_GB2312" w:eastAsia="楷体_GB2312" w:cs="楷体_GB2312"/>
          <w:sz w:val="32"/>
          <w:szCs w:val="24"/>
        </w:rPr>
        <w:t>号</w:t>
      </w:r>
      <w:r>
        <w:rPr>
          <w:rFonts w:ascii="楷体_GB2312" w:hAnsi="楷体_GB2312" w:eastAsia="楷体_GB2312" w:cs="楷体_GB2312"/>
          <w:sz w:val="32"/>
          <w:szCs w:val="24"/>
        </w:rPr>
        <w:t>1</w:t>
      </w:r>
      <w:r>
        <w:rPr>
          <w:rFonts w:hint="eastAsia" w:ascii="楷体_GB2312" w:hAnsi="楷体_GB2312" w:eastAsia="楷体_GB2312" w:cs="楷体_GB2312"/>
          <w:sz w:val="32"/>
          <w:szCs w:val="24"/>
        </w:rPr>
        <w:t>户</w:t>
      </w:r>
      <w:r>
        <w:rPr>
          <w:rFonts w:hint="eastAsia" w:ascii="楷体_GB2312" w:hAnsi="楷体_GB2312" w:eastAsia="楷体_GB2312" w:cs="楷体_GB2312"/>
          <w:sz w:val="32"/>
          <w:szCs w:val="24"/>
          <w:lang w:val="en-US" w:eastAsia="zh-CN"/>
        </w:rPr>
        <w:t>2</w:t>
      </w:r>
      <w:r>
        <w:rPr>
          <w:rFonts w:hint="eastAsia" w:ascii="楷体_GB2312" w:hAnsi="楷体_GB2312" w:eastAsia="楷体_GB2312" w:cs="楷体_GB2312"/>
          <w:sz w:val="32"/>
          <w:szCs w:val="24"/>
        </w:rPr>
        <w:t>人，常住人口</w:t>
      </w:r>
      <w:r>
        <w:rPr>
          <w:rFonts w:hint="eastAsia" w:ascii="楷体_GB2312" w:hAnsi="楷体_GB2312" w:eastAsia="楷体_GB2312" w:cs="楷体_GB2312"/>
          <w:sz w:val="32"/>
          <w:szCs w:val="24"/>
          <w:lang w:val="en-US" w:eastAsia="zh-CN"/>
        </w:rPr>
        <w:t>2</w:t>
      </w:r>
      <w:r>
        <w:rPr>
          <w:rFonts w:hint="eastAsia" w:ascii="楷体_GB2312" w:hAnsi="楷体_GB2312" w:eastAsia="楷体_GB2312" w:cs="楷体_GB2312"/>
          <w:sz w:val="32"/>
          <w:szCs w:val="24"/>
        </w:rPr>
        <w:t>人</w:t>
      </w:r>
      <w:r>
        <w:rPr>
          <w:rFonts w:hint="eastAsia" w:ascii="楷体_GB2312" w:hAnsi="楷体_GB2312" w:eastAsia="楷体_GB2312" w:cs="楷体_GB2312"/>
          <w:sz w:val="32"/>
          <w:szCs w:val="24"/>
          <w:lang w:eastAsia="zh-CN"/>
        </w:rPr>
        <w:t>，</w:t>
      </w:r>
      <w:r>
        <w:rPr>
          <w:rFonts w:hint="eastAsia" w:ascii="楷体_GB2312" w:hAnsi="楷体_GB2312" w:eastAsia="楷体_GB2312" w:cs="楷体_GB2312"/>
          <w:sz w:val="32"/>
          <w:szCs w:val="24"/>
        </w:rPr>
        <w:t>已降坡整改安全；</w:t>
      </w:r>
      <w:r>
        <w:rPr>
          <w:rFonts w:hint="eastAsia" w:ascii="仿宋" w:hAnsi="仿宋" w:eastAsia="仿宋" w:cs="仿宋"/>
          <w:sz w:val="32"/>
          <w:szCs w:val="32"/>
        </w:rPr>
        <w:t>还有1户6人</w:t>
      </w:r>
      <w:r>
        <w:rPr>
          <w:rFonts w:hint="eastAsia" w:ascii="仿宋" w:hAnsi="仿宋" w:eastAsia="仿宋" w:cs="仿宋"/>
          <w:sz w:val="32"/>
          <w:szCs w:val="32"/>
          <w:lang w:eastAsia="zh-CN"/>
        </w:rPr>
        <w:t>，常住</w:t>
      </w:r>
      <w:r>
        <w:rPr>
          <w:rFonts w:hint="eastAsia" w:ascii="仿宋" w:hAnsi="仿宋" w:eastAsia="仿宋" w:cs="仿宋"/>
          <w:sz w:val="32"/>
          <w:szCs w:val="32"/>
          <w:lang w:val="en-US" w:eastAsia="zh-CN"/>
        </w:rPr>
        <w:t>2人（</w:t>
      </w:r>
      <w:r>
        <w:rPr>
          <w:rFonts w:hint="eastAsia" w:ascii="楷体_GB2312" w:hAnsi="楷体_GB2312" w:eastAsia="楷体_GB2312" w:cs="楷体_GB2312"/>
          <w:sz w:val="32"/>
          <w:szCs w:val="24"/>
        </w:rPr>
        <w:t>上梧桐4</w:t>
      </w:r>
      <w:r>
        <w:rPr>
          <w:rFonts w:ascii="楷体_GB2312" w:hAnsi="楷体_GB2312" w:eastAsia="楷体_GB2312" w:cs="楷体_GB2312"/>
          <w:sz w:val="32"/>
          <w:szCs w:val="24"/>
        </w:rPr>
        <w:t>5</w:t>
      </w:r>
      <w:r>
        <w:rPr>
          <w:rFonts w:hint="eastAsia" w:ascii="楷体_GB2312" w:hAnsi="楷体_GB2312" w:eastAsia="楷体_GB2312" w:cs="楷体_GB2312"/>
          <w:sz w:val="32"/>
          <w:szCs w:val="24"/>
        </w:rPr>
        <w:t>号</w:t>
      </w:r>
      <w:r>
        <w:rPr>
          <w:rFonts w:ascii="楷体_GB2312" w:hAnsi="楷体_GB2312" w:eastAsia="楷体_GB2312" w:cs="楷体_GB2312"/>
          <w:sz w:val="32"/>
          <w:szCs w:val="24"/>
        </w:rPr>
        <w:t>1</w:t>
      </w:r>
      <w:r>
        <w:rPr>
          <w:rFonts w:hint="eastAsia" w:ascii="楷体_GB2312" w:hAnsi="楷体_GB2312" w:eastAsia="楷体_GB2312" w:cs="楷体_GB2312"/>
          <w:sz w:val="32"/>
          <w:szCs w:val="24"/>
        </w:rPr>
        <w:t>户</w:t>
      </w:r>
      <w:r>
        <w:rPr>
          <w:rFonts w:ascii="楷体_GB2312" w:hAnsi="楷体_GB2312" w:eastAsia="楷体_GB2312" w:cs="楷体_GB2312"/>
          <w:sz w:val="32"/>
          <w:szCs w:val="24"/>
        </w:rPr>
        <w:t>6</w:t>
      </w:r>
      <w:r>
        <w:rPr>
          <w:rFonts w:hint="eastAsia" w:ascii="楷体_GB2312" w:hAnsi="楷体_GB2312" w:eastAsia="楷体_GB2312" w:cs="楷体_GB2312"/>
          <w:sz w:val="32"/>
          <w:szCs w:val="24"/>
        </w:rPr>
        <w:t>人，常住人口</w:t>
      </w:r>
      <w:r>
        <w:rPr>
          <w:rFonts w:hint="eastAsia" w:ascii="楷体_GB2312" w:hAnsi="楷体_GB2312" w:eastAsia="楷体_GB2312" w:cs="楷体_GB2312"/>
          <w:sz w:val="32"/>
          <w:szCs w:val="24"/>
          <w:lang w:val="en-US" w:eastAsia="zh-CN"/>
        </w:rPr>
        <w:t>2</w:t>
      </w:r>
      <w:r>
        <w:rPr>
          <w:rFonts w:hint="eastAsia" w:ascii="楷体_GB2312" w:hAnsi="楷体_GB2312" w:eastAsia="楷体_GB2312" w:cs="楷体_GB2312"/>
          <w:sz w:val="32"/>
          <w:szCs w:val="24"/>
        </w:rPr>
        <w:t>人。）</w:t>
      </w:r>
    </w:p>
    <w:p w14:paraId="03BD006D">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）飞竹村：</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户</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外出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应转移</w:t>
      </w:r>
      <w:r>
        <w:rPr>
          <w:rFonts w:hint="eastAsia" w:ascii="仿宋_GB2312" w:hAnsi="仿宋_GB2312" w:eastAsia="仿宋_GB2312" w:cs="仿宋_GB2312"/>
          <w:color w:val="auto"/>
          <w:sz w:val="32"/>
          <w:szCs w:val="32"/>
          <w:highlight w:val="none"/>
          <w:lang w:val="en-US" w:eastAsia="zh-CN"/>
        </w:rPr>
        <w:t>129</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，其中飞竹小学如是假期无需转移</w:t>
      </w:r>
      <w:r>
        <w:rPr>
          <w:rFonts w:hint="eastAsia" w:ascii="仿宋_GB2312" w:hAnsi="仿宋_GB2312" w:eastAsia="仿宋_GB2312" w:cs="仿宋_GB2312"/>
          <w:color w:val="auto"/>
          <w:sz w:val="32"/>
          <w:szCs w:val="32"/>
          <w:highlight w:val="none"/>
        </w:rPr>
        <w:t>）。其中：</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auto"/>
          <w:sz w:val="32"/>
          <w:szCs w:val="32"/>
          <w:highlight w:val="none"/>
        </w:rPr>
        <w:t>飞竹小学1</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飞竹村</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号1户</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应转移</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auto"/>
          <w:sz w:val="32"/>
          <w:szCs w:val="32"/>
          <w:highlight w:val="none"/>
        </w:rPr>
        <w:t>飞竹村11号1户2人（</w:t>
      </w:r>
      <w:r>
        <w:rPr>
          <w:rFonts w:hint="eastAsia" w:ascii="仿宋_GB2312" w:hAnsi="仿宋_GB2312" w:eastAsia="仿宋_GB2312" w:cs="仿宋_GB2312"/>
          <w:color w:val="auto"/>
          <w:sz w:val="32"/>
          <w:szCs w:val="32"/>
          <w:highlight w:val="none"/>
          <w:lang w:eastAsia="zh-CN"/>
        </w:rPr>
        <w:t>外出</w:t>
      </w:r>
      <w:r>
        <w:rPr>
          <w:rFonts w:hint="eastAsia" w:ascii="仿宋_GB2312" w:hAnsi="仿宋_GB2312" w:eastAsia="仿宋_GB2312" w:cs="仿宋_GB2312"/>
          <w:color w:val="auto"/>
          <w:sz w:val="32"/>
          <w:szCs w:val="32"/>
          <w:highlight w:val="none"/>
        </w:rPr>
        <w:t>2人）</w:t>
      </w:r>
    </w:p>
    <w:p w14:paraId="52DFDE1D">
      <w:pPr>
        <w:spacing w:line="56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塔里洋</w:t>
      </w:r>
      <w:r>
        <w:rPr>
          <w:rFonts w:hint="eastAsia" w:ascii="仿宋_GB2312" w:hAnsi="仿宋_GB2312" w:eastAsia="仿宋_GB2312" w:cs="仿宋_GB2312"/>
          <w:b/>
          <w:bCs/>
          <w:color w:val="auto"/>
          <w:sz w:val="32"/>
          <w:szCs w:val="32"/>
          <w:highlight w:val="none"/>
        </w:rPr>
        <w:t>村：</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户</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p>
    <w:p w14:paraId="0A94CC01">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）马洋村：</w:t>
      </w:r>
      <w:r>
        <w:rPr>
          <w:rFonts w:hint="eastAsia" w:ascii="仿宋_GB2312" w:hAnsi="仿宋_GB2312" w:eastAsia="仿宋_GB2312" w:cs="仿宋_GB2312"/>
          <w:color w:val="auto"/>
          <w:sz w:val="32"/>
          <w:szCs w:val="32"/>
          <w:highlight w:val="none"/>
        </w:rPr>
        <w:t>共</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处5户2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，应转移</w:t>
      </w:r>
      <w:r>
        <w:rPr>
          <w:rFonts w:hint="eastAsia" w:ascii="仿宋_GB2312" w:hAnsi="仿宋_GB2312" w:eastAsia="仿宋_GB2312" w:cs="仿宋_GB2312"/>
          <w:color w:val="auto"/>
          <w:sz w:val="32"/>
          <w:szCs w:val="32"/>
          <w:highlight w:val="none"/>
          <w:lang w:val="en-US" w:eastAsia="zh-CN"/>
        </w:rPr>
        <w:t>2人。</w:t>
      </w:r>
      <w:r>
        <w:rPr>
          <w:rFonts w:hint="eastAsia" w:ascii="仿宋_GB2312" w:hAnsi="仿宋_GB2312" w:eastAsia="仿宋_GB2312" w:cs="仿宋_GB2312"/>
          <w:color w:val="000000"/>
          <w:sz w:val="32"/>
          <w:szCs w:val="32"/>
          <w:highlight w:val="none"/>
        </w:rPr>
        <w:t>其中：</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马洋村19号</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国土在册已整改安全</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马洋村</w:t>
      </w:r>
      <w:r>
        <w:rPr>
          <w:rFonts w:hint="eastAsia" w:ascii="仿宋_GB2312" w:hAnsi="仿宋_GB2312" w:eastAsia="仿宋_GB2312" w:cs="仿宋_GB2312"/>
          <w:color w:val="000000"/>
          <w:sz w:val="32"/>
          <w:szCs w:val="32"/>
          <w:highlight w:val="none"/>
          <w:lang w:val="en-US" w:eastAsia="zh-CN"/>
        </w:rPr>
        <w:t>59</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国土在册已整改安全</w:t>
      </w:r>
      <w:r>
        <w:rPr>
          <w:rFonts w:hint="eastAsia" w:ascii="仿宋_GB2312" w:hAnsi="仿宋_GB2312" w:eastAsia="仿宋_GB2312" w:cs="仿宋_GB2312"/>
          <w:color w:val="000000"/>
          <w:sz w:val="32"/>
          <w:szCs w:val="32"/>
          <w:highlight w:val="none"/>
        </w:rPr>
        <w:t>）。</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马洋村14号1户</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4人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lang w:val="en-US" w:eastAsia="zh-CN"/>
        </w:rPr>
        <w:t>1人，国土在册已整改安全</w:t>
      </w:r>
      <w:r>
        <w:rPr>
          <w:rFonts w:hint="eastAsia" w:ascii="仿宋_GB2312" w:hAnsi="仿宋_GB2312" w:eastAsia="仿宋_GB2312" w:cs="仿宋_GB2312"/>
          <w:color w:val="000000"/>
          <w:sz w:val="32"/>
          <w:szCs w:val="32"/>
          <w:highlight w:val="none"/>
        </w:rPr>
        <w:t>），马洋村44号2户9人（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8人，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rPr>
        <w:t>1人）</w:t>
      </w:r>
      <w:r>
        <w:rPr>
          <w:rFonts w:hint="eastAsia" w:ascii="仿宋_GB2312" w:hAnsi="仿宋_GB2312" w:eastAsia="仿宋_GB2312" w:cs="仿宋_GB2312"/>
          <w:color w:val="000000"/>
          <w:sz w:val="32"/>
          <w:szCs w:val="32"/>
          <w:highlight w:val="none"/>
          <w:lang w:eastAsia="zh-CN"/>
        </w:rPr>
        <w:t>，</w:t>
      </w:r>
    </w:p>
    <w:p w14:paraId="3AC31F1D">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9</w:t>
      </w:r>
      <w:r>
        <w:rPr>
          <w:rFonts w:hint="eastAsia" w:ascii="仿宋_GB2312" w:hAnsi="仿宋_GB2312" w:eastAsia="仿宋_GB2312" w:cs="仿宋_GB2312"/>
          <w:b/>
          <w:bCs/>
          <w:color w:val="000000"/>
          <w:sz w:val="32"/>
          <w:szCs w:val="32"/>
          <w:highlight w:val="none"/>
        </w:rPr>
        <w:t>）刘洋村：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人。</w:t>
      </w:r>
    </w:p>
    <w:p w14:paraId="5013E904">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10</w:t>
      </w:r>
      <w:r>
        <w:rPr>
          <w:rFonts w:hint="eastAsia" w:ascii="仿宋_GB2312" w:hAnsi="仿宋_GB2312" w:eastAsia="仿宋_GB2312" w:cs="仿宋_GB2312"/>
          <w:b/>
          <w:bCs/>
          <w:color w:val="000000"/>
          <w:sz w:val="32"/>
          <w:szCs w:val="32"/>
          <w:highlight w:val="none"/>
        </w:rPr>
        <w:t>）潘洋村：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19</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17</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lang w:eastAsia="zh-CN"/>
        </w:rPr>
        <w:t>潘洋村</w:t>
      </w:r>
      <w:r>
        <w:rPr>
          <w:rFonts w:hint="eastAsia" w:ascii="仿宋_GB2312" w:hAnsi="仿宋_GB2312" w:eastAsia="仿宋_GB2312" w:cs="仿宋_GB2312"/>
          <w:color w:val="000000"/>
          <w:sz w:val="32"/>
          <w:szCs w:val="32"/>
          <w:highlight w:val="none"/>
          <w:lang w:val="en-US" w:eastAsia="zh-CN"/>
        </w:rPr>
        <w:t>15号1户4人（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 xml:space="preserve">新洋自然村 </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color w:val="000000"/>
          <w:sz w:val="32"/>
          <w:szCs w:val="32"/>
          <w:highlight w:val="none"/>
        </w:rPr>
        <w:t>号1户</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人），廷洋自然村</w:t>
      </w:r>
      <w:r>
        <w:rPr>
          <w:rFonts w:hint="eastAsia" w:ascii="仿宋_GB2312" w:hAnsi="仿宋_GB2312" w:eastAsia="仿宋_GB2312" w:cs="仿宋_GB2312"/>
          <w:color w:val="000000"/>
          <w:sz w:val="32"/>
          <w:szCs w:val="32"/>
          <w:highlight w:val="none"/>
          <w:lang w:val="en-US" w:eastAsia="zh-CN"/>
        </w:rPr>
        <w:t>38</w:t>
      </w:r>
      <w:r>
        <w:rPr>
          <w:rFonts w:hint="eastAsia" w:ascii="仿宋_GB2312" w:hAnsi="仿宋_GB2312" w:eastAsia="仿宋_GB2312" w:cs="仿宋_GB2312"/>
          <w:color w:val="000000"/>
          <w:sz w:val="32"/>
          <w:szCs w:val="32"/>
          <w:highlight w:val="none"/>
        </w:rPr>
        <w:t>号1户</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xml:space="preserve">廷洋自然村 </w:t>
      </w:r>
      <w:r>
        <w:rPr>
          <w:rFonts w:hint="eastAsia" w:ascii="仿宋_GB2312" w:hAnsi="仿宋_GB2312" w:eastAsia="仿宋_GB2312" w:cs="仿宋_GB2312"/>
          <w:color w:val="000000"/>
          <w:sz w:val="32"/>
          <w:szCs w:val="32"/>
          <w:highlight w:val="none"/>
          <w:lang w:val="en-US" w:eastAsia="zh-CN"/>
        </w:rPr>
        <w:t>14</w:t>
      </w:r>
      <w:r>
        <w:rPr>
          <w:rFonts w:hint="eastAsia" w:ascii="仿宋_GB2312" w:hAnsi="仿宋_GB2312" w:eastAsia="仿宋_GB2312" w:cs="仿宋_GB2312"/>
          <w:color w:val="000000"/>
          <w:sz w:val="32"/>
          <w:szCs w:val="32"/>
          <w:highlight w:val="none"/>
        </w:rPr>
        <w:t xml:space="preserve"> 号1户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p>
    <w:p w14:paraId="788D9E8A">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11</w:t>
      </w:r>
      <w:r>
        <w:rPr>
          <w:rFonts w:hint="eastAsia" w:ascii="仿宋_GB2312" w:hAnsi="仿宋_GB2312" w:eastAsia="仿宋_GB2312" w:cs="仿宋_GB2312"/>
          <w:b/>
          <w:bCs/>
          <w:color w:val="000000"/>
          <w:sz w:val="32"/>
          <w:szCs w:val="32"/>
          <w:highlight w:val="none"/>
        </w:rPr>
        <w:t>）上地村：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上地自然村</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1号1户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上地自然村4</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人）。</w:t>
      </w:r>
    </w:p>
    <w:p w14:paraId="732114C1">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12</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洋头村</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人。</w:t>
      </w:r>
    </w:p>
    <w:p w14:paraId="59FFB77F">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3</w:t>
      </w:r>
      <w:r>
        <w:rPr>
          <w:rFonts w:hint="eastAsia" w:ascii="仿宋_GB2312" w:hAnsi="仿宋_GB2312" w:eastAsia="仿宋_GB2312" w:cs="仿宋_GB2312"/>
          <w:b/>
          <w:bCs/>
          <w:color w:val="000000"/>
          <w:sz w:val="32"/>
          <w:szCs w:val="32"/>
          <w:highlight w:val="none"/>
        </w:rPr>
        <w:t>）仓前村：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14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14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已整改</w:t>
      </w:r>
      <w:r>
        <w:rPr>
          <w:rFonts w:hint="eastAsia" w:ascii="仿宋_GB2312" w:hAnsi="仿宋_GB2312" w:eastAsia="仿宋_GB2312" w:cs="仿宋_GB2312"/>
          <w:color w:val="000000"/>
          <w:sz w:val="32"/>
          <w:szCs w:val="32"/>
          <w:highlight w:val="none"/>
          <w:lang w:val="en-US" w:eastAsia="zh-CN"/>
        </w:rPr>
        <w:t>1户，</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仓前村39号</w:t>
      </w:r>
      <w:r>
        <w:rPr>
          <w:rFonts w:hint="eastAsia" w:ascii="仿宋_GB2312" w:hAnsi="仿宋_GB2312" w:eastAsia="仿宋_GB2312" w:cs="仿宋_GB2312"/>
          <w:color w:val="000000"/>
          <w:sz w:val="32"/>
          <w:szCs w:val="32"/>
          <w:highlight w:val="none"/>
          <w:lang w:val="en-US" w:eastAsia="zh-CN"/>
        </w:rPr>
        <w:t>1处</w:t>
      </w:r>
      <w:r>
        <w:rPr>
          <w:rFonts w:hint="eastAsia" w:ascii="仿宋_GB2312" w:hAnsi="仿宋_GB2312" w:eastAsia="仿宋_GB2312" w:cs="仿宋_GB2312"/>
          <w:color w:val="000000"/>
          <w:sz w:val="32"/>
          <w:szCs w:val="32"/>
          <w:highlight w:val="none"/>
        </w:rPr>
        <w:t>1户3人（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3人）</w:t>
      </w:r>
      <w:r>
        <w:rPr>
          <w:rFonts w:hint="eastAsia" w:ascii="仿宋_GB2312" w:hAnsi="仿宋_GB2312" w:eastAsia="仿宋_GB2312" w:cs="仿宋_GB2312"/>
          <w:color w:val="000000"/>
          <w:sz w:val="32"/>
          <w:szCs w:val="32"/>
          <w:highlight w:val="none"/>
          <w:lang w:eastAsia="zh-CN"/>
        </w:rPr>
        <w:t>。</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仓前村11号1户</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1人，</w:t>
      </w:r>
      <w:r>
        <w:rPr>
          <w:rFonts w:hint="eastAsia" w:ascii="仿宋_GB2312" w:hAnsi="仿宋_GB2312" w:eastAsia="仿宋_GB2312" w:cs="仿宋_GB2312"/>
          <w:color w:val="000000"/>
          <w:sz w:val="32"/>
          <w:szCs w:val="32"/>
          <w:highlight w:val="none"/>
          <w:lang w:eastAsia="zh-CN"/>
        </w:rPr>
        <w:t>已整改到位安全无需转移</w:t>
      </w:r>
      <w:r>
        <w:rPr>
          <w:rFonts w:hint="eastAsia" w:ascii="仿宋_GB2312" w:hAnsi="仿宋_GB2312" w:eastAsia="仿宋_GB2312" w:cs="仿宋_GB2312"/>
          <w:color w:val="000000"/>
          <w:sz w:val="32"/>
          <w:szCs w:val="32"/>
          <w:highlight w:val="none"/>
        </w:rPr>
        <w:t>），守善自然村27号4户8人（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8人），下坪自然村4号1户2人（</w:t>
      </w:r>
      <w:r>
        <w:rPr>
          <w:rFonts w:hint="eastAsia" w:ascii="仿宋_GB2312" w:hAnsi="仿宋_GB2312" w:eastAsia="仿宋_GB2312" w:cs="仿宋_GB2312"/>
          <w:color w:val="000000"/>
          <w:sz w:val="32"/>
          <w:szCs w:val="32"/>
          <w:highlight w:val="none"/>
          <w:lang w:val="en-US" w:eastAsia="zh-CN"/>
        </w:rPr>
        <w:t>2人不常住</w:t>
      </w:r>
      <w:r>
        <w:rPr>
          <w:rFonts w:hint="eastAsia" w:ascii="仿宋_GB2312" w:hAnsi="仿宋_GB2312" w:eastAsia="仿宋_GB2312" w:cs="仿宋_GB2312"/>
          <w:color w:val="000000"/>
          <w:sz w:val="32"/>
          <w:szCs w:val="32"/>
          <w:highlight w:val="none"/>
        </w:rPr>
        <w:t>）。</w:t>
      </w:r>
    </w:p>
    <w:p w14:paraId="04054A8A">
      <w:pPr>
        <w:spacing w:line="560" w:lineRule="exact"/>
        <w:ind w:firstLine="643"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4</w:t>
      </w:r>
      <w:r>
        <w:rPr>
          <w:rFonts w:hint="eastAsia" w:ascii="仿宋_GB2312" w:hAnsi="仿宋_GB2312" w:eastAsia="仿宋_GB2312" w:cs="仿宋_GB2312"/>
          <w:b/>
          <w:bCs/>
          <w:color w:val="000000"/>
          <w:sz w:val="32"/>
          <w:szCs w:val="32"/>
          <w:highlight w:val="none"/>
        </w:rPr>
        <w:t>）外坂村：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9人</w:t>
      </w:r>
      <w:r>
        <w:rPr>
          <w:rFonts w:hint="eastAsia" w:ascii="仿宋_GB2312" w:hAnsi="仿宋_GB2312" w:eastAsia="仿宋_GB2312" w:cs="仿宋_GB2312"/>
          <w:color w:val="000000"/>
          <w:sz w:val="32"/>
          <w:szCs w:val="32"/>
          <w:highlight w:val="none"/>
        </w:rPr>
        <w:t>）。其中：</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果山自然村9号1户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人），果山自然村17号1户</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人），外坂村28号</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val="en-US" w:eastAsia="zh-CN"/>
        </w:rPr>
        <w:t>.</w:t>
      </w:r>
    </w:p>
    <w:p w14:paraId="66F479D9">
      <w:pPr>
        <w:spacing w:line="560" w:lineRule="exact"/>
        <w:ind w:firstLine="643"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15</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大湖村</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危房</w:t>
      </w:r>
      <w:r>
        <w:rPr>
          <w:rFonts w:hint="eastAsia" w:ascii="仿宋_GB2312" w:hAnsi="仿宋_GB2312" w:eastAsia="仿宋_GB2312" w:cs="仿宋_GB2312"/>
          <w:color w:val="000000"/>
          <w:sz w:val="32"/>
          <w:szCs w:val="32"/>
          <w:highlight w:val="none"/>
          <w:lang w:eastAsia="zh-CN"/>
        </w:rPr>
        <w:t>共</w:t>
      </w:r>
      <w:r>
        <w:rPr>
          <w:rFonts w:hint="eastAsia" w:ascii="仿宋_GB2312" w:hAnsi="仿宋_GB2312" w:eastAsia="仿宋_GB2312" w:cs="仿宋_GB2312"/>
          <w:color w:val="000000"/>
          <w:sz w:val="32"/>
          <w:szCs w:val="32"/>
          <w:highlight w:val="none"/>
          <w:lang w:val="en-US" w:eastAsia="zh-CN"/>
        </w:rPr>
        <w:t>2处2户2人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应转移2人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w:t>
      </w:r>
    </w:p>
    <w:p w14:paraId="1EF262D7">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6</w:t>
      </w:r>
      <w:r>
        <w:rPr>
          <w:rFonts w:hint="eastAsia" w:ascii="仿宋_GB2312" w:hAnsi="仿宋_GB2312" w:eastAsia="仿宋_GB2312" w:cs="仿宋_GB2312"/>
          <w:b/>
          <w:bCs/>
          <w:color w:val="000000"/>
          <w:sz w:val="32"/>
          <w:szCs w:val="32"/>
          <w:highlight w:val="none"/>
        </w:rPr>
        <w:t>）丰余村：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35</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丰余村</w:t>
      </w:r>
      <w:r>
        <w:rPr>
          <w:rFonts w:hint="eastAsia" w:ascii="仿宋_GB2312" w:hAnsi="仿宋_GB2312" w:eastAsia="仿宋_GB2312" w:cs="仿宋_GB2312"/>
          <w:color w:val="000000"/>
          <w:sz w:val="32"/>
          <w:szCs w:val="32"/>
          <w:highlight w:val="none"/>
          <w:lang w:val="en-US" w:eastAsia="zh-CN"/>
        </w:rPr>
        <w:t>52</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人），丰余村</w:t>
      </w:r>
      <w:r>
        <w:rPr>
          <w:rFonts w:hint="eastAsia" w:ascii="仿宋_GB2312" w:hAnsi="仿宋_GB2312" w:eastAsia="仿宋_GB2312" w:cs="仿宋_GB2312"/>
          <w:color w:val="000000"/>
          <w:sz w:val="32"/>
          <w:szCs w:val="32"/>
          <w:highlight w:val="none"/>
          <w:lang w:val="en-US" w:eastAsia="zh-CN"/>
        </w:rPr>
        <w:t>33</w:t>
      </w:r>
      <w:r>
        <w:rPr>
          <w:rFonts w:hint="eastAsia" w:ascii="仿宋_GB2312" w:hAnsi="仿宋_GB2312" w:eastAsia="仿宋_GB2312" w:cs="仿宋_GB2312"/>
          <w:color w:val="000000"/>
          <w:sz w:val="32"/>
          <w:szCs w:val="32"/>
          <w:highlight w:val="none"/>
        </w:rPr>
        <w:t>号1户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lang w:val="en-US" w:eastAsia="zh-CN"/>
        </w:rPr>
        <w:t>3人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丰余村37号1户</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人），丰余村47号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人），丰余村53号</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lang w:val="en-US" w:eastAsia="zh-CN"/>
        </w:rPr>
        <w:t>1人</w:t>
      </w:r>
      <w:r>
        <w:rPr>
          <w:rFonts w:hint="eastAsia" w:ascii="仿宋_GB2312" w:hAnsi="仿宋_GB2312" w:eastAsia="仿宋_GB2312" w:cs="仿宋_GB2312"/>
          <w:color w:val="000000"/>
          <w:sz w:val="32"/>
          <w:szCs w:val="32"/>
          <w:highlight w:val="none"/>
        </w:rPr>
        <w:t>），丰余村54号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rPr>
        <w:t>1人）。</w:t>
      </w:r>
    </w:p>
    <w:p w14:paraId="00798CE3">
      <w:pPr>
        <w:spacing w:line="560" w:lineRule="exact"/>
        <w:ind w:firstLine="643"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7</w:t>
      </w:r>
      <w:r>
        <w:rPr>
          <w:rFonts w:hint="eastAsia" w:ascii="仿宋_GB2312" w:hAnsi="仿宋_GB2312" w:eastAsia="仿宋_GB2312" w:cs="仿宋_GB2312"/>
          <w:b/>
          <w:bCs/>
          <w:color w:val="000000"/>
          <w:sz w:val="32"/>
          <w:szCs w:val="32"/>
          <w:highlight w:val="none"/>
        </w:rPr>
        <w:t>）斌溪村：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人）。其中：</w:t>
      </w:r>
      <w:r>
        <w:rPr>
          <w:rFonts w:hint="eastAsia" w:ascii="楷体_GB2312" w:hAnsi="楷体_GB2312" w:eastAsia="楷体_GB2312" w:cs="楷体_GB2312"/>
          <w:b/>
          <w:bCs/>
          <w:sz w:val="32"/>
          <w:szCs w:val="24"/>
        </w:rPr>
        <w:t>地质灾害隐患点</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六坵自然村2号2户8人（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8人），斌溪村</w:t>
      </w:r>
      <w:r>
        <w:rPr>
          <w:rFonts w:hint="eastAsia" w:ascii="仿宋_GB2312" w:hAnsi="仿宋_GB2312" w:eastAsia="仿宋_GB2312" w:cs="仿宋_GB2312"/>
          <w:color w:val="000000"/>
          <w:sz w:val="32"/>
          <w:szCs w:val="32"/>
          <w:highlight w:val="none"/>
          <w:lang w:val="en-US" w:eastAsia="zh-CN"/>
        </w:rPr>
        <w:t>66</w:t>
      </w:r>
      <w:r>
        <w:rPr>
          <w:rFonts w:hint="eastAsia" w:ascii="仿宋_GB2312" w:hAnsi="仿宋_GB2312" w:eastAsia="仿宋_GB2312" w:cs="仿宋_GB2312"/>
          <w:color w:val="000000"/>
          <w:sz w:val="32"/>
          <w:szCs w:val="32"/>
          <w:highlight w:val="none"/>
        </w:rPr>
        <w:t>号</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rPr>
        <w:t>1人）。</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六坵自然村10号1户4人（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4人），六坵自然村18号1户5人（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4人，</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rPr>
        <w:t>1人），斌溪村16号1户4人（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4人）</w:t>
      </w:r>
      <w:r>
        <w:rPr>
          <w:rFonts w:hint="eastAsia" w:ascii="仿宋_GB2312" w:hAnsi="仿宋_GB2312" w:eastAsia="仿宋_GB2312" w:cs="仿宋_GB2312"/>
          <w:color w:val="000000"/>
          <w:sz w:val="32"/>
          <w:szCs w:val="32"/>
          <w:highlight w:val="none"/>
          <w:lang w:eastAsia="zh-CN"/>
        </w:rPr>
        <w:t>。</w:t>
      </w:r>
    </w:p>
    <w:p w14:paraId="58F2D7E9">
      <w:pPr>
        <w:spacing w:line="56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18</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eastAsia="zh-CN"/>
        </w:rPr>
        <w:t>西禄</w:t>
      </w:r>
      <w:r>
        <w:rPr>
          <w:rFonts w:hint="eastAsia" w:ascii="仿宋_GB2312" w:hAnsi="仿宋_GB2312" w:eastAsia="仿宋_GB2312" w:cs="仿宋_GB2312"/>
          <w:b/>
          <w:bCs/>
          <w:color w:val="000000"/>
          <w:sz w:val="32"/>
          <w:szCs w:val="32"/>
          <w:highlight w:val="none"/>
        </w:rPr>
        <w:t>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处</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户</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人。</w:t>
      </w:r>
    </w:p>
    <w:p w14:paraId="649DF25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w:t>
      </w:r>
      <w:r>
        <w:rPr>
          <w:rFonts w:hint="eastAsia" w:ascii="仿宋_GB2312" w:hAnsi="仿宋_GB2312" w:eastAsia="仿宋_GB2312" w:cs="仿宋_GB2312"/>
          <w:b/>
          <w:bCs/>
          <w:color w:val="000000"/>
          <w:sz w:val="32"/>
          <w:szCs w:val="32"/>
          <w:highlight w:val="none"/>
          <w:lang w:val="en-US" w:eastAsia="zh-CN"/>
        </w:rPr>
        <w:t>9</w:t>
      </w:r>
      <w:r>
        <w:rPr>
          <w:rFonts w:hint="eastAsia" w:ascii="仿宋_GB2312" w:hAnsi="仿宋_GB2312" w:eastAsia="仿宋_GB2312" w:cs="仿宋_GB2312"/>
          <w:b/>
          <w:bCs/>
          <w:color w:val="000000"/>
          <w:sz w:val="32"/>
          <w:szCs w:val="32"/>
          <w:highlight w:val="none"/>
        </w:rPr>
        <w:t>）安后村：</w:t>
      </w:r>
      <w:r>
        <w:rPr>
          <w:rFonts w:hint="eastAsia" w:ascii="仿宋_GB2312" w:hAnsi="仿宋_GB2312" w:eastAsia="仿宋_GB2312" w:cs="仿宋_GB2312"/>
          <w:color w:val="000000"/>
          <w:sz w:val="32"/>
          <w:szCs w:val="32"/>
          <w:highlight w:val="none"/>
        </w:rPr>
        <w:t>共</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处4户12人（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已整改边坡</w:t>
      </w:r>
      <w:r>
        <w:rPr>
          <w:rFonts w:hint="eastAsia" w:ascii="仿宋_GB2312" w:hAnsi="仿宋_GB2312" w:eastAsia="仿宋_GB2312" w:cs="仿宋_GB2312"/>
          <w:color w:val="000000"/>
          <w:sz w:val="32"/>
          <w:szCs w:val="32"/>
          <w:highlight w:val="none"/>
          <w:lang w:val="en-US" w:eastAsia="zh-CN"/>
        </w:rPr>
        <w:t>3户5人（在家无需转移）实际</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。其中：</w:t>
      </w:r>
      <w:r>
        <w:rPr>
          <w:rFonts w:hint="eastAsia" w:ascii="楷体_GB2312" w:hAnsi="楷体_GB2312" w:eastAsia="楷体_GB2312" w:cs="楷体_GB2312"/>
          <w:b/>
          <w:bCs/>
          <w:sz w:val="32"/>
          <w:szCs w:val="24"/>
        </w:rPr>
        <w:t>高陡边坡</w:t>
      </w:r>
      <w:r>
        <w:rPr>
          <w:rFonts w:hint="eastAsia" w:ascii="楷体_GB2312" w:hAnsi="楷体_GB2312" w:eastAsia="楷体_GB2312" w:cs="楷体_GB2312"/>
          <w:b/>
          <w:bCs/>
          <w:sz w:val="32"/>
          <w:szCs w:val="24"/>
          <w:lang w:eastAsia="zh-CN"/>
        </w:rPr>
        <w:t>：</w:t>
      </w:r>
      <w:r>
        <w:rPr>
          <w:rFonts w:hint="eastAsia" w:ascii="仿宋_GB2312" w:hAnsi="仿宋_GB2312" w:eastAsia="仿宋_GB2312" w:cs="仿宋_GB2312"/>
          <w:color w:val="000000"/>
          <w:sz w:val="32"/>
          <w:szCs w:val="32"/>
          <w:highlight w:val="none"/>
        </w:rPr>
        <w:t>安后村1号1户2人（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lang w:val="en-US" w:eastAsia="zh-CN"/>
        </w:rPr>
        <w:t>1人，</w:t>
      </w:r>
      <w:r>
        <w:rPr>
          <w:rFonts w:hint="eastAsia" w:ascii="仿宋_GB2312" w:hAnsi="仿宋_GB2312" w:eastAsia="仿宋_GB2312" w:cs="仿宋_GB2312"/>
          <w:color w:val="000000"/>
          <w:sz w:val="32"/>
          <w:szCs w:val="32"/>
          <w:highlight w:val="none"/>
          <w:lang w:eastAsia="zh-CN"/>
        </w:rPr>
        <w:t>已整改无需转移</w:t>
      </w:r>
      <w:r>
        <w:rPr>
          <w:rFonts w:hint="eastAsia" w:ascii="仿宋_GB2312" w:hAnsi="仿宋_GB2312" w:eastAsia="仿宋_GB2312" w:cs="仿宋_GB2312"/>
          <w:color w:val="000000"/>
          <w:sz w:val="32"/>
          <w:szCs w:val="32"/>
          <w:highlight w:val="none"/>
        </w:rPr>
        <w:t>），安后村17号1户4人（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rPr>
        <w:t>2人，</w:t>
      </w:r>
      <w:r>
        <w:rPr>
          <w:rFonts w:hint="eastAsia" w:ascii="仿宋_GB2312" w:hAnsi="仿宋_GB2312" w:eastAsia="仿宋_GB2312" w:cs="仿宋_GB2312"/>
          <w:color w:val="000000"/>
          <w:sz w:val="32"/>
          <w:szCs w:val="32"/>
          <w:highlight w:val="none"/>
          <w:lang w:eastAsia="zh-CN"/>
        </w:rPr>
        <w:t>房子已改造也已改平坡安全，常住</w:t>
      </w:r>
      <w:r>
        <w:rPr>
          <w:rFonts w:hint="eastAsia" w:ascii="仿宋_GB2312" w:hAnsi="仿宋_GB2312" w:eastAsia="仿宋_GB2312" w:cs="仿宋_GB2312"/>
          <w:color w:val="000000"/>
          <w:sz w:val="32"/>
          <w:szCs w:val="32"/>
          <w:highlight w:val="none"/>
        </w:rPr>
        <w:t>2人</w:t>
      </w:r>
      <w:r>
        <w:rPr>
          <w:rFonts w:hint="eastAsia" w:ascii="仿宋_GB2312" w:hAnsi="仿宋_GB2312" w:eastAsia="仿宋_GB2312" w:cs="仿宋_GB2312"/>
          <w:color w:val="000000"/>
          <w:sz w:val="32"/>
          <w:szCs w:val="32"/>
          <w:highlight w:val="none"/>
          <w:lang w:eastAsia="zh-CN"/>
        </w:rPr>
        <w:t>无需转移</w:t>
      </w:r>
      <w:r>
        <w:rPr>
          <w:rFonts w:hint="eastAsia" w:ascii="仿宋_GB2312" w:hAnsi="仿宋_GB2312" w:eastAsia="仿宋_GB2312" w:cs="仿宋_GB2312"/>
          <w:color w:val="000000"/>
          <w:sz w:val="32"/>
          <w:szCs w:val="32"/>
          <w:highlight w:val="none"/>
        </w:rPr>
        <w:t>），安后村23号1户2人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已整改边坡（</w:t>
      </w:r>
      <w:r>
        <w:rPr>
          <w:rFonts w:hint="eastAsia" w:ascii="仿宋_GB2312" w:hAnsi="仿宋_GB2312" w:eastAsia="仿宋_GB2312" w:cs="仿宋_GB2312"/>
          <w:color w:val="000000"/>
          <w:sz w:val="32"/>
          <w:szCs w:val="32"/>
          <w:highlight w:val="none"/>
          <w:lang w:val="en-US" w:eastAsia="zh-CN"/>
        </w:rPr>
        <w:t>无需转移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，安后村25号1户4人（</w:t>
      </w:r>
      <w:r>
        <w:rPr>
          <w:rFonts w:hint="eastAsia" w:ascii="仿宋_GB2312" w:hAnsi="仿宋_GB2312" w:eastAsia="仿宋_GB2312" w:cs="仿宋_GB2312"/>
          <w:color w:val="000000"/>
          <w:sz w:val="32"/>
          <w:szCs w:val="32"/>
          <w:highlight w:val="none"/>
          <w:lang w:eastAsia="zh-CN"/>
        </w:rPr>
        <w:t>外出</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人</w:t>
      </w:r>
      <w:r>
        <w:rPr>
          <w:rFonts w:hint="eastAsia" w:ascii="仿宋_GB2312" w:hAnsi="仿宋_GB2312" w:eastAsia="仿宋_GB2312" w:cs="仿宋_GB2312"/>
          <w:color w:val="000000"/>
          <w:sz w:val="32"/>
          <w:szCs w:val="32"/>
          <w:highlight w:val="none"/>
          <w:lang w:eastAsia="zh-CN"/>
        </w:rPr>
        <w:t>常住</w:t>
      </w:r>
      <w:r>
        <w:rPr>
          <w:rFonts w:hint="eastAsia" w:ascii="仿宋_GB2312" w:hAnsi="仿宋_GB2312" w:eastAsia="仿宋_GB2312" w:cs="仿宋_GB2312"/>
          <w:color w:val="000000"/>
          <w:sz w:val="32"/>
          <w:szCs w:val="32"/>
          <w:highlight w:val="none"/>
          <w:lang w:val="en-US" w:eastAsia="zh-CN"/>
        </w:rPr>
        <w:t>1人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应转移</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人）。</w:t>
      </w:r>
    </w:p>
    <w:p w14:paraId="5C2B4E4C">
      <w:pPr>
        <w:spacing w:line="56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 危房可能造成的影响共2处2户2人（应转移2人）</w:t>
      </w:r>
    </w:p>
    <w:p w14:paraId="2F88F5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color w:val="000000"/>
          <w:sz w:val="32"/>
          <w:szCs w:val="32"/>
          <w:highlight w:val="none"/>
          <w:lang w:val="en-US" w:eastAsia="zh-CN"/>
        </w:rPr>
        <w:t>大湖村：共2处2户2人（应转移2人）。分别为大湖后园自然村2号、大湖后园自然村6号。</w:t>
      </w:r>
    </w:p>
    <w:p w14:paraId="09049884">
      <w:pPr>
        <w:spacing w:line="560" w:lineRule="exact"/>
        <w:ind w:firstLine="643" w:firstLineChars="200"/>
        <w:rPr>
          <w:rFonts w:hint="eastAsia"/>
          <w:sz w:val="48"/>
          <w:szCs w:val="48"/>
        </w:rPr>
      </w:pPr>
      <w:r>
        <w:rPr>
          <w:rFonts w:hint="eastAsia" w:ascii="仿宋_GB2312" w:hAnsi="仿宋_GB2312" w:eastAsia="仿宋_GB2312" w:cs="仿宋_GB2312"/>
          <w:b/>
          <w:bCs/>
          <w:sz w:val="32"/>
          <w:szCs w:val="32"/>
          <w:lang w:val="en-US" w:eastAsia="zh-CN"/>
        </w:rPr>
        <w:t>3. 河道</w:t>
      </w:r>
    </w:p>
    <w:p w14:paraId="414EC9BA">
      <w:pPr>
        <w:jc w:val="center"/>
        <w:rPr>
          <w:rFonts w:hint="eastAsia"/>
          <w:sz w:val="48"/>
          <w:szCs w:val="48"/>
        </w:rPr>
      </w:pPr>
      <w:r>
        <w:rPr>
          <w:rFonts w:hint="eastAsia" w:asciiTheme="majorEastAsia" w:hAnsiTheme="majorEastAsia" w:eastAsiaTheme="majorEastAsia" w:cstheme="majorEastAsia"/>
          <w:sz w:val="36"/>
          <w:szCs w:val="36"/>
        </w:rPr>
        <w:t>202</w:t>
      </w:r>
      <w:r>
        <w:rPr>
          <w:rFonts w:hint="eastAsia" w:asciiTheme="majorEastAsia" w:hAnsiTheme="majorEastAsia" w:eastAsiaTheme="majorEastAsia" w:cstheme="majorEastAsia"/>
          <w:sz w:val="36"/>
          <w:szCs w:val="36"/>
          <w:lang w:val="en-US" w:eastAsia="zh-CN"/>
        </w:rPr>
        <w:t>4</w:t>
      </w:r>
      <w:r>
        <w:rPr>
          <w:rFonts w:hint="eastAsia" w:asciiTheme="majorEastAsia" w:hAnsiTheme="majorEastAsia" w:eastAsiaTheme="majorEastAsia" w:cstheme="majorEastAsia"/>
          <w:sz w:val="36"/>
          <w:szCs w:val="36"/>
        </w:rPr>
        <w:t>年飞竹镇河道专管员信息表</w:t>
      </w:r>
    </w:p>
    <w:tbl>
      <w:tblPr>
        <w:tblStyle w:val="9"/>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015"/>
        <w:gridCol w:w="915"/>
        <w:gridCol w:w="1770"/>
        <w:gridCol w:w="1590"/>
        <w:gridCol w:w="1695"/>
        <w:gridCol w:w="1665"/>
      </w:tblGrid>
      <w:tr w14:paraId="0CA9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60" w:type="dxa"/>
            <w:noWrap w:val="0"/>
            <w:vAlign w:val="top"/>
          </w:tcPr>
          <w:p w14:paraId="2EC83D3F">
            <w:pPr>
              <w:jc w:val="center"/>
              <w:rPr>
                <w:kern w:val="0"/>
                <w:sz w:val="28"/>
                <w:szCs w:val="28"/>
              </w:rPr>
            </w:pPr>
            <w:r>
              <w:rPr>
                <w:rFonts w:hint="eastAsia"/>
                <w:kern w:val="0"/>
                <w:sz w:val="28"/>
                <w:szCs w:val="28"/>
              </w:rPr>
              <w:t>序号</w:t>
            </w:r>
          </w:p>
        </w:tc>
        <w:tc>
          <w:tcPr>
            <w:tcW w:w="1015" w:type="dxa"/>
            <w:noWrap w:val="0"/>
            <w:vAlign w:val="top"/>
          </w:tcPr>
          <w:p w14:paraId="309DE29E">
            <w:pPr>
              <w:jc w:val="center"/>
              <w:rPr>
                <w:kern w:val="0"/>
                <w:sz w:val="28"/>
                <w:szCs w:val="28"/>
              </w:rPr>
            </w:pPr>
            <w:r>
              <w:rPr>
                <w:rFonts w:hint="eastAsia"/>
                <w:kern w:val="0"/>
                <w:sz w:val="28"/>
                <w:szCs w:val="28"/>
              </w:rPr>
              <w:t>姓名</w:t>
            </w:r>
          </w:p>
        </w:tc>
        <w:tc>
          <w:tcPr>
            <w:tcW w:w="915" w:type="dxa"/>
            <w:noWrap w:val="0"/>
            <w:vAlign w:val="top"/>
          </w:tcPr>
          <w:p w14:paraId="316F7A03">
            <w:pPr>
              <w:jc w:val="center"/>
              <w:rPr>
                <w:kern w:val="0"/>
                <w:sz w:val="28"/>
                <w:szCs w:val="28"/>
              </w:rPr>
            </w:pPr>
            <w:r>
              <w:rPr>
                <w:rFonts w:hint="eastAsia"/>
                <w:kern w:val="0"/>
                <w:sz w:val="28"/>
                <w:szCs w:val="28"/>
              </w:rPr>
              <w:t>性别</w:t>
            </w:r>
          </w:p>
        </w:tc>
        <w:tc>
          <w:tcPr>
            <w:tcW w:w="1770" w:type="dxa"/>
            <w:noWrap w:val="0"/>
            <w:vAlign w:val="top"/>
          </w:tcPr>
          <w:p w14:paraId="4FE9DC20">
            <w:pPr>
              <w:jc w:val="center"/>
              <w:rPr>
                <w:kern w:val="0"/>
                <w:sz w:val="28"/>
                <w:szCs w:val="28"/>
              </w:rPr>
            </w:pPr>
            <w:r>
              <w:rPr>
                <w:rFonts w:hint="eastAsia"/>
                <w:kern w:val="0"/>
                <w:sz w:val="28"/>
                <w:szCs w:val="28"/>
              </w:rPr>
              <w:t>身份证号</w:t>
            </w:r>
          </w:p>
        </w:tc>
        <w:tc>
          <w:tcPr>
            <w:tcW w:w="1590" w:type="dxa"/>
            <w:noWrap w:val="0"/>
            <w:vAlign w:val="top"/>
          </w:tcPr>
          <w:p w14:paraId="0BD1FD61">
            <w:pPr>
              <w:jc w:val="center"/>
              <w:rPr>
                <w:kern w:val="0"/>
                <w:sz w:val="28"/>
                <w:szCs w:val="28"/>
              </w:rPr>
            </w:pPr>
            <w:r>
              <w:rPr>
                <w:rFonts w:hint="eastAsia"/>
                <w:kern w:val="0"/>
                <w:sz w:val="28"/>
                <w:szCs w:val="28"/>
              </w:rPr>
              <w:t>联系方式</w:t>
            </w:r>
          </w:p>
        </w:tc>
        <w:tc>
          <w:tcPr>
            <w:tcW w:w="1695" w:type="dxa"/>
            <w:noWrap w:val="0"/>
            <w:vAlign w:val="top"/>
          </w:tcPr>
          <w:p w14:paraId="3DB0C9BE">
            <w:pPr>
              <w:jc w:val="center"/>
              <w:rPr>
                <w:kern w:val="0"/>
                <w:sz w:val="28"/>
                <w:szCs w:val="28"/>
              </w:rPr>
            </w:pPr>
            <w:r>
              <w:rPr>
                <w:rFonts w:hint="eastAsia"/>
                <w:kern w:val="0"/>
                <w:sz w:val="28"/>
                <w:szCs w:val="28"/>
              </w:rPr>
              <w:t>常驻地址</w:t>
            </w:r>
          </w:p>
        </w:tc>
        <w:tc>
          <w:tcPr>
            <w:tcW w:w="1665" w:type="dxa"/>
            <w:noWrap w:val="0"/>
            <w:vAlign w:val="top"/>
          </w:tcPr>
          <w:p w14:paraId="46A98DF4">
            <w:pPr>
              <w:jc w:val="center"/>
              <w:rPr>
                <w:kern w:val="0"/>
                <w:sz w:val="28"/>
                <w:szCs w:val="28"/>
              </w:rPr>
            </w:pPr>
            <w:r>
              <w:rPr>
                <w:rFonts w:hint="eastAsia"/>
                <w:kern w:val="0"/>
                <w:sz w:val="28"/>
                <w:szCs w:val="28"/>
              </w:rPr>
              <w:t>所管辖河段</w:t>
            </w:r>
          </w:p>
        </w:tc>
      </w:tr>
      <w:tr w14:paraId="1EE6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60" w:type="dxa"/>
            <w:noWrap w:val="0"/>
            <w:vAlign w:val="top"/>
          </w:tcPr>
          <w:p w14:paraId="24800D44">
            <w:pPr>
              <w:jc w:val="center"/>
              <w:rPr>
                <w:rFonts w:hint="eastAsia"/>
                <w:kern w:val="0"/>
                <w:sz w:val="24"/>
              </w:rPr>
            </w:pPr>
          </w:p>
          <w:p w14:paraId="5F996DE6">
            <w:pPr>
              <w:jc w:val="center"/>
              <w:rPr>
                <w:kern w:val="0"/>
                <w:sz w:val="24"/>
              </w:rPr>
            </w:pPr>
            <w:r>
              <w:rPr>
                <w:rFonts w:hint="eastAsia"/>
                <w:kern w:val="0"/>
                <w:sz w:val="24"/>
              </w:rPr>
              <w:t>1</w:t>
            </w:r>
          </w:p>
        </w:tc>
        <w:tc>
          <w:tcPr>
            <w:tcW w:w="1015" w:type="dxa"/>
            <w:noWrap w:val="0"/>
            <w:vAlign w:val="top"/>
          </w:tcPr>
          <w:p w14:paraId="0E868DC2">
            <w:pPr>
              <w:jc w:val="center"/>
              <w:rPr>
                <w:rFonts w:hint="eastAsia"/>
                <w:kern w:val="0"/>
                <w:sz w:val="24"/>
              </w:rPr>
            </w:pPr>
          </w:p>
          <w:p w14:paraId="003C3D55">
            <w:pPr>
              <w:jc w:val="center"/>
              <w:rPr>
                <w:rFonts w:hint="eastAsia"/>
                <w:kern w:val="0"/>
                <w:sz w:val="24"/>
              </w:rPr>
            </w:pPr>
          </w:p>
          <w:p w14:paraId="52E25891">
            <w:pPr>
              <w:jc w:val="center"/>
              <w:rPr>
                <w:kern w:val="0"/>
                <w:sz w:val="24"/>
              </w:rPr>
            </w:pPr>
            <w:r>
              <w:rPr>
                <w:rFonts w:hint="eastAsia"/>
                <w:kern w:val="0"/>
                <w:sz w:val="24"/>
              </w:rPr>
              <w:t>黄忠建</w:t>
            </w:r>
          </w:p>
        </w:tc>
        <w:tc>
          <w:tcPr>
            <w:tcW w:w="915" w:type="dxa"/>
            <w:noWrap w:val="0"/>
            <w:vAlign w:val="top"/>
          </w:tcPr>
          <w:p w14:paraId="26A9D92A">
            <w:pPr>
              <w:jc w:val="center"/>
              <w:rPr>
                <w:rFonts w:hint="eastAsia"/>
                <w:kern w:val="0"/>
                <w:sz w:val="24"/>
              </w:rPr>
            </w:pPr>
          </w:p>
          <w:p w14:paraId="07ECE003">
            <w:pPr>
              <w:jc w:val="center"/>
              <w:rPr>
                <w:rFonts w:hint="eastAsia"/>
                <w:kern w:val="0"/>
                <w:sz w:val="24"/>
              </w:rPr>
            </w:pPr>
          </w:p>
          <w:p w14:paraId="2687E148">
            <w:pPr>
              <w:jc w:val="center"/>
              <w:rPr>
                <w:kern w:val="0"/>
                <w:sz w:val="24"/>
              </w:rPr>
            </w:pPr>
            <w:r>
              <w:rPr>
                <w:rFonts w:hint="eastAsia"/>
                <w:kern w:val="0"/>
                <w:sz w:val="24"/>
              </w:rPr>
              <w:t>男</w:t>
            </w:r>
          </w:p>
        </w:tc>
        <w:tc>
          <w:tcPr>
            <w:tcW w:w="1770" w:type="dxa"/>
            <w:noWrap w:val="0"/>
            <w:vAlign w:val="top"/>
          </w:tcPr>
          <w:p w14:paraId="4A83718E">
            <w:pPr>
              <w:jc w:val="center"/>
              <w:rPr>
                <w:rFonts w:hint="eastAsia"/>
                <w:kern w:val="0"/>
                <w:sz w:val="24"/>
              </w:rPr>
            </w:pPr>
          </w:p>
          <w:p w14:paraId="580CB077">
            <w:pPr>
              <w:jc w:val="center"/>
              <w:rPr>
                <w:rFonts w:hint="eastAsia"/>
                <w:kern w:val="0"/>
                <w:sz w:val="24"/>
              </w:rPr>
            </w:pPr>
          </w:p>
          <w:p w14:paraId="055AEF7E">
            <w:pPr>
              <w:jc w:val="center"/>
              <w:rPr>
                <w:kern w:val="0"/>
                <w:sz w:val="24"/>
              </w:rPr>
            </w:pPr>
            <w:r>
              <w:rPr>
                <w:rFonts w:ascii="宋体" w:hAnsi="宋体" w:eastAsia="宋体" w:cs="宋体"/>
                <w:sz w:val="24"/>
                <w:szCs w:val="24"/>
              </w:rPr>
              <w:t>350123********4514</w:t>
            </w:r>
          </w:p>
        </w:tc>
        <w:tc>
          <w:tcPr>
            <w:tcW w:w="1590" w:type="dxa"/>
            <w:noWrap w:val="0"/>
            <w:vAlign w:val="top"/>
          </w:tcPr>
          <w:p w14:paraId="56CFC2B3">
            <w:pPr>
              <w:jc w:val="center"/>
              <w:rPr>
                <w:rFonts w:hint="eastAsia"/>
                <w:kern w:val="0"/>
                <w:sz w:val="24"/>
              </w:rPr>
            </w:pPr>
          </w:p>
          <w:p w14:paraId="03815ABA">
            <w:pPr>
              <w:jc w:val="center"/>
              <w:rPr>
                <w:rFonts w:hint="eastAsia"/>
                <w:kern w:val="0"/>
                <w:sz w:val="24"/>
              </w:rPr>
            </w:pPr>
          </w:p>
          <w:p w14:paraId="13A1AE71">
            <w:pPr>
              <w:jc w:val="center"/>
              <w:rPr>
                <w:kern w:val="0"/>
                <w:sz w:val="24"/>
              </w:rPr>
            </w:pPr>
            <w:r>
              <w:rPr>
                <w:rFonts w:hint="eastAsia"/>
                <w:kern w:val="0"/>
                <w:sz w:val="24"/>
              </w:rPr>
              <w:t>15375952300</w:t>
            </w:r>
          </w:p>
        </w:tc>
        <w:tc>
          <w:tcPr>
            <w:tcW w:w="1695" w:type="dxa"/>
            <w:noWrap w:val="0"/>
            <w:vAlign w:val="top"/>
          </w:tcPr>
          <w:p w14:paraId="5B61AC2C">
            <w:pPr>
              <w:jc w:val="center"/>
              <w:rPr>
                <w:kern w:val="0"/>
                <w:sz w:val="24"/>
              </w:rPr>
            </w:pPr>
          </w:p>
          <w:p w14:paraId="09F4932F">
            <w:pPr>
              <w:jc w:val="center"/>
              <w:rPr>
                <w:kern w:val="0"/>
                <w:sz w:val="24"/>
              </w:rPr>
            </w:pPr>
          </w:p>
          <w:p w14:paraId="5581FF9B">
            <w:pPr>
              <w:jc w:val="center"/>
              <w:rPr>
                <w:kern w:val="0"/>
                <w:sz w:val="24"/>
              </w:rPr>
            </w:pPr>
            <w:r>
              <w:rPr>
                <w:kern w:val="0"/>
                <w:sz w:val="24"/>
              </w:rPr>
              <w:t>飞竹镇梧桐村25号</w:t>
            </w:r>
          </w:p>
        </w:tc>
        <w:tc>
          <w:tcPr>
            <w:tcW w:w="1665" w:type="dxa"/>
            <w:noWrap w:val="0"/>
            <w:vAlign w:val="top"/>
          </w:tcPr>
          <w:p w14:paraId="01CFB457">
            <w:pPr>
              <w:jc w:val="both"/>
              <w:rPr>
                <w:rFonts w:hint="eastAsia" w:eastAsia="宋体"/>
                <w:kern w:val="0"/>
                <w:sz w:val="24"/>
                <w:lang w:eastAsia="zh-CN"/>
              </w:rPr>
            </w:pPr>
            <w:r>
              <w:rPr>
                <w:rFonts w:hint="eastAsia"/>
                <w:kern w:val="0"/>
                <w:sz w:val="24"/>
                <w:lang w:eastAsia="zh-CN"/>
              </w:rPr>
              <w:t>飞竹村</w:t>
            </w:r>
            <w:r>
              <w:rPr>
                <w:kern w:val="0"/>
                <w:sz w:val="24"/>
              </w:rPr>
              <w:t>里飞竹至卫生院，中学至卫生院</w:t>
            </w:r>
            <w:r>
              <w:rPr>
                <w:rFonts w:hint="eastAsia"/>
                <w:kern w:val="0"/>
                <w:sz w:val="24"/>
                <w:lang w:eastAsia="zh-CN"/>
              </w:rPr>
              <w:t>河道，梧桐村、官路下村河道</w:t>
            </w:r>
          </w:p>
        </w:tc>
      </w:tr>
      <w:tr w14:paraId="58D2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60" w:type="dxa"/>
            <w:noWrap w:val="0"/>
            <w:vAlign w:val="top"/>
          </w:tcPr>
          <w:p w14:paraId="5D7A1B7B">
            <w:pPr>
              <w:jc w:val="center"/>
              <w:rPr>
                <w:rFonts w:hint="eastAsia"/>
                <w:kern w:val="0"/>
                <w:sz w:val="24"/>
              </w:rPr>
            </w:pPr>
          </w:p>
          <w:p w14:paraId="69BD47C1">
            <w:pPr>
              <w:jc w:val="center"/>
              <w:rPr>
                <w:rFonts w:hint="eastAsia" w:eastAsia="宋体"/>
                <w:kern w:val="0"/>
                <w:sz w:val="24"/>
                <w:lang w:eastAsia="zh-CN"/>
              </w:rPr>
            </w:pPr>
            <w:r>
              <w:rPr>
                <w:rFonts w:hint="eastAsia"/>
                <w:kern w:val="0"/>
                <w:sz w:val="24"/>
                <w:lang w:val="en-US" w:eastAsia="zh-CN"/>
              </w:rPr>
              <w:t>2</w:t>
            </w:r>
          </w:p>
        </w:tc>
        <w:tc>
          <w:tcPr>
            <w:tcW w:w="1015" w:type="dxa"/>
            <w:noWrap w:val="0"/>
            <w:vAlign w:val="top"/>
          </w:tcPr>
          <w:p w14:paraId="6603DCF8">
            <w:pPr>
              <w:jc w:val="center"/>
              <w:rPr>
                <w:rFonts w:hint="eastAsia"/>
                <w:kern w:val="0"/>
                <w:sz w:val="24"/>
              </w:rPr>
            </w:pPr>
          </w:p>
          <w:p w14:paraId="2C1C36D7">
            <w:pPr>
              <w:jc w:val="center"/>
              <w:rPr>
                <w:kern w:val="0"/>
                <w:sz w:val="24"/>
              </w:rPr>
            </w:pPr>
            <w:r>
              <w:rPr>
                <w:rFonts w:hint="eastAsia"/>
                <w:kern w:val="0"/>
                <w:sz w:val="24"/>
              </w:rPr>
              <w:t>姚家灶</w:t>
            </w:r>
          </w:p>
        </w:tc>
        <w:tc>
          <w:tcPr>
            <w:tcW w:w="915" w:type="dxa"/>
            <w:noWrap w:val="0"/>
            <w:vAlign w:val="top"/>
          </w:tcPr>
          <w:p w14:paraId="4C675BB3">
            <w:pPr>
              <w:jc w:val="center"/>
              <w:rPr>
                <w:rFonts w:hint="eastAsia"/>
                <w:kern w:val="0"/>
                <w:sz w:val="24"/>
              </w:rPr>
            </w:pPr>
          </w:p>
          <w:p w14:paraId="7F54B91C">
            <w:pPr>
              <w:jc w:val="center"/>
              <w:rPr>
                <w:kern w:val="0"/>
                <w:sz w:val="24"/>
              </w:rPr>
            </w:pPr>
            <w:r>
              <w:rPr>
                <w:rFonts w:hint="eastAsia"/>
                <w:kern w:val="0"/>
                <w:sz w:val="24"/>
              </w:rPr>
              <w:t>男</w:t>
            </w:r>
          </w:p>
        </w:tc>
        <w:tc>
          <w:tcPr>
            <w:tcW w:w="1770" w:type="dxa"/>
            <w:noWrap w:val="0"/>
            <w:vAlign w:val="top"/>
          </w:tcPr>
          <w:p w14:paraId="4EE7B109">
            <w:pPr>
              <w:jc w:val="center"/>
              <w:rPr>
                <w:rFonts w:hint="eastAsia"/>
                <w:kern w:val="0"/>
                <w:sz w:val="24"/>
              </w:rPr>
            </w:pPr>
          </w:p>
          <w:p w14:paraId="2A77C96F">
            <w:pPr>
              <w:jc w:val="center"/>
              <w:rPr>
                <w:kern w:val="0"/>
                <w:sz w:val="24"/>
              </w:rPr>
            </w:pPr>
            <w:r>
              <w:rPr>
                <w:rFonts w:ascii="宋体" w:hAnsi="宋体" w:eastAsia="宋体" w:cs="宋体"/>
                <w:sz w:val="24"/>
                <w:szCs w:val="24"/>
              </w:rPr>
              <w:t>350123********4518</w:t>
            </w:r>
          </w:p>
        </w:tc>
        <w:tc>
          <w:tcPr>
            <w:tcW w:w="1590" w:type="dxa"/>
            <w:noWrap w:val="0"/>
            <w:vAlign w:val="top"/>
          </w:tcPr>
          <w:p w14:paraId="3DF13734">
            <w:pPr>
              <w:jc w:val="center"/>
              <w:rPr>
                <w:rFonts w:hint="eastAsia"/>
                <w:kern w:val="0"/>
                <w:sz w:val="24"/>
              </w:rPr>
            </w:pPr>
          </w:p>
          <w:p w14:paraId="24DC549F">
            <w:pPr>
              <w:jc w:val="center"/>
              <w:rPr>
                <w:kern w:val="0"/>
                <w:sz w:val="24"/>
              </w:rPr>
            </w:pPr>
            <w:r>
              <w:rPr>
                <w:rFonts w:hint="eastAsia"/>
                <w:kern w:val="0"/>
                <w:sz w:val="24"/>
              </w:rPr>
              <w:t>13705981091</w:t>
            </w:r>
          </w:p>
        </w:tc>
        <w:tc>
          <w:tcPr>
            <w:tcW w:w="1695" w:type="dxa"/>
            <w:noWrap w:val="0"/>
            <w:vAlign w:val="top"/>
          </w:tcPr>
          <w:p w14:paraId="66493863">
            <w:pPr>
              <w:jc w:val="center"/>
              <w:rPr>
                <w:rFonts w:hint="eastAsia"/>
                <w:kern w:val="0"/>
                <w:sz w:val="24"/>
              </w:rPr>
            </w:pPr>
          </w:p>
          <w:p w14:paraId="202C22D7">
            <w:pPr>
              <w:jc w:val="center"/>
              <w:rPr>
                <w:kern w:val="0"/>
                <w:sz w:val="24"/>
              </w:rPr>
            </w:pPr>
            <w:r>
              <w:rPr>
                <w:rFonts w:hint="eastAsia"/>
                <w:kern w:val="0"/>
                <w:sz w:val="24"/>
              </w:rPr>
              <w:t>飞竹镇外坂村4号</w:t>
            </w:r>
          </w:p>
        </w:tc>
        <w:tc>
          <w:tcPr>
            <w:tcW w:w="1665" w:type="dxa"/>
            <w:noWrap w:val="0"/>
            <w:vAlign w:val="top"/>
          </w:tcPr>
          <w:p w14:paraId="61847199">
            <w:pPr>
              <w:jc w:val="both"/>
              <w:rPr>
                <w:kern w:val="0"/>
                <w:sz w:val="24"/>
              </w:rPr>
            </w:pPr>
            <w:r>
              <w:rPr>
                <w:rFonts w:hint="eastAsia"/>
                <w:kern w:val="0"/>
                <w:sz w:val="24"/>
              </w:rPr>
              <w:t>洋头村</w:t>
            </w:r>
            <w:r>
              <w:rPr>
                <w:rFonts w:hint="eastAsia"/>
                <w:kern w:val="0"/>
                <w:sz w:val="24"/>
                <w:lang w:eastAsia="zh-CN"/>
              </w:rPr>
              <w:t>、</w:t>
            </w:r>
            <w:r>
              <w:rPr>
                <w:rFonts w:hint="eastAsia"/>
                <w:kern w:val="0"/>
                <w:sz w:val="24"/>
              </w:rPr>
              <w:t>仓前村河道</w:t>
            </w:r>
          </w:p>
        </w:tc>
      </w:tr>
      <w:tr w14:paraId="7A4F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60" w:type="dxa"/>
            <w:noWrap w:val="0"/>
            <w:vAlign w:val="top"/>
          </w:tcPr>
          <w:p w14:paraId="0C7DE13D">
            <w:pPr>
              <w:jc w:val="center"/>
              <w:rPr>
                <w:rFonts w:hint="eastAsia"/>
                <w:kern w:val="0"/>
                <w:sz w:val="24"/>
              </w:rPr>
            </w:pPr>
          </w:p>
          <w:p w14:paraId="44318146">
            <w:pPr>
              <w:jc w:val="center"/>
              <w:rPr>
                <w:rFonts w:hint="eastAsia"/>
                <w:kern w:val="0"/>
                <w:sz w:val="24"/>
                <w:lang w:val="en-US" w:eastAsia="zh-CN"/>
              </w:rPr>
            </w:pPr>
          </w:p>
          <w:p w14:paraId="78285375">
            <w:pPr>
              <w:jc w:val="center"/>
              <w:rPr>
                <w:rFonts w:hint="eastAsia" w:eastAsia="宋体"/>
                <w:kern w:val="0"/>
                <w:sz w:val="24"/>
                <w:lang w:eastAsia="zh-CN"/>
              </w:rPr>
            </w:pPr>
            <w:r>
              <w:rPr>
                <w:rFonts w:hint="eastAsia"/>
                <w:kern w:val="0"/>
                <w:sz w:val="24"/>
                <w:lang w:val="en-US" w:eastAsia="zh-CN"/>
              </w:rPr>
              <w:t>3</w:t>
            </w:r>
          </w:p>
        </w:tc>
        <w:tc>
          <w:tcPr>
            <w:tcW w:w="1015" w:type="dxa"/>
            <w:noWrap w:val="0"/>
            <w:vAlign w:val="top"/>
          </w:tcPr>
          <w:p w14:paraId="2C42DFDE">
            <w:pPr>
              <w:jc w:val="center"/>
              <w:rPr>
                <w:rFonts w:hint="eastAsia"/>
                <w:kern w:val="0"/>
                <w:sz w:val="24"/>
              </w:rPr>
            </w:pPr>
          </w:p>
          <w:p w14:paraId="0FC9CC4D">
            <w:pPr>
              <w:jc w:val="center"/>
              <w:rPr>
                <w:rFonts w:hint="eastAsia"/>
                <w:kern w:val="0"/>
                <w:sz w:val="24"/>
              </w:rPr>
            </w:pPr>
          </w:p>
          <w:p w14:paraId="1175E22C">
            <w:pPr>
              <w:jc w:val="center"/>
              <w:rPr>
                <w:kern w:val="0"/>
                <w:sz w:val="24"/>
              </w:rPr>
            </w:pPr>
            <w:r>
              <w:rPr>
                <w:rFonts w:hint="eastAsia"/>
                <w:kern w:val="0"/>
                <w:sz w:val="24"/>
              </w:rPr>
              <w:t>黄忠咪</w:t>
            </w:r>
          </w:p>
        </w:tc>
        <w:tc>
          <w:tcPr>
            <w:tcW w:w="915" w:type="dxa"/>
            <w:noWrap w:val="0"/>
            <w:vAlign w:val="top"/>
          </w:tcPr>
          <w:p w14:paraId="70147D19">
            <w:pPr>
              <w:jc w:val="center"/>
              <w:rPr>
                <w:rFonts w:hint="eastAsia"/>
                <w:kern w:val="0"/>
                <w:sz w:val="24"/>
              </w:rPr>
            </w:pPr>
          </w:p>
          <w:p w14:paraId="064752FF">
            <w:pPr>
              <w:jc w:val="center"/>
              <w:rPr>
                <w:rFonts w:hint="eastAsia"/>
                <w:kern w:val="0"/>
                <w:sz w:val="24"/>
              </w:rPr>
            </w:pPr>
          </w:p>
          <w:p w14:paraId="0E9F3576">
            <w:pPr>
              <w:jc w:val="center"/>
              <w:rPr>
                <w:kern w:val="0"/>
                <w:sz w:val="24"/>
              </w:rPr>
            </w:pPr>
            <w:r>
              <w:rPr>
                <w:rFonts w:hint="eastAsia"/>
                <w:kern w:val="0"/>
                <w:sz w:val="24"/>
              </w:rPr>
              <w:t>男</w:t>
            </w:r>
          </w:p>
        </w:tc>
        <w:tc>
          <w:tcPr>
            <w:tcW w:w="1770" w:type="dxa"/>
            <w:noWrap w:val="0"/>
            <w:vAlign w:val="top"/>
          </w:tcPr>
          <w:p w14:paraId="0A6E19C6">
            <w:pPr>
              <w:jc w:val="center"/>
              <w:rPr>
                <w:rFonts w:hint="eastAsia"/>
                <w:kern w:val="0"/>
                <w:sz w:val="24"/>
              </w:rPr>
            </w:pPr>
          </w:p>
          <w:p w14:paraId="74D49D6E">
            <w:pPr>
              <w:jc w:val="center"/>
              <w:rPr>
                <w:rFonts w:hint="eastAsia"/>
                <w:kern w:val="0"/>
                <w:sz w:val="24"/>
              </w:rPr>
            </w:pPr>
          </w:p>
          <w:p w14:paraId="1C30666B">
            <w:pPr>
              <w:jc w:val="center"/>
              <w:rPr>
                <w:kern w:val="0"/>
                <w:sz w:val="24"/>
              </w:rPr>
            </w:pPr>
            <w:r>
              <w:rPr>
                <w:rFonts w:ascii="宋体" w:hAnsi="宋体" w:eastAsia="宋体" w:cs="宋体"/>
                <w:sz w:val="24"/>
                <w:szCs w:val="24"/>
              </w:rPr>
              <w:t>350123********4511</w:t>
            </w:r>
          </w:p>
        </w:tc>
        <w:tc>
          <w:tcPr>
            <w:tcW w:w="1590" w:type="dxa"/>
            <w:noWrap w:val="0"/>
            <w:vAlign w:val="top"/>
          </w:tcPr>
          <w:p w14:paraId="48CB1B45">
            <w:pPr>
              <w:jc w:val="center"/>
              <w:rPr>
                <w:rFonts w:hint="eastAsia"/>
                <w:kern w:val="0"/>
                <w:sz w:val="24"/>
              </w:rPr>
            </w:pPr>
          </w:p>
          <w:p w14:paraId="21F583B0">
            <w:pPr>
              <w:jc w:val="center"/>
              <w:rPr>
                <w:rFonts w:hint="eastAsia"/>
                <w:kern w:val="0"/>
                <w:sz w:val="24"/>
              </w:rPr>
            </w:pPr>
          </w:p>
          <w:p w14:paraId="756446A8">
            <w:pPr>
              <w:jc w:val="center"/>
              <w:rPr>
                <w:kern w:val="0"/>
                <w:sz w:val="24"/>
              </w:rPr>
            </w:pPr>
            <w:r>
              <w:rPr>
                <w:rFonts w:hint="eastAsia"/>
                <w:kern w:val="0"/>
                <w:sz w:val="24"/>
              </w:rPr>
              <w:t>13850137865</w:t>
            </w:r>
          </w:p>
        </w:tc>
        <w:tc>
          <w:tcPr>
            <w:tcW w:w="1695" w:type="dxa"/>
            <w:noWrap w:val="0"/>
            <w:vAlign w:val="top"/>
          </w:tcPr>
          <w:p w14:paraId="0BE9945A">
            <w:pPr>
              <w:jc w:val="center"/>
              <w:rPr>
                <w:rFonts w:hint="eastAsia"/>
                <w:kern w:val="0"/>
                <w:sz w:val="24"/>
              </w:rPr>
            </w:pPr>
          </w:p>
          <w:p w14:paraId="332D0FD8">
            <w:pPr>
              <w:jc w:val="center"/>
              <w:rPr>
                <w:rFonts w:hint="eastAsia"/>
                <w:kern w:val="0"/>
                <w:sz w:val="24"/>
              </w:rPr>
            </w:pPr>
          </w:p>
          <w:p w14:paraId="26B825B7">
            <w:pPr>
              <w:jc w:val="center"/>
              <w:rPr>
                <w:kern w:val="0"/>
                <w:sz w:val="24"/>
              </w:rPr>
            </w:pPr>
            <w:r>
              <w:rPr>
                <w:rFonts w:hint="eastAsia"/>
                <w:kern w:val="0"/>
                <w:sz w:val="24"/>
              </w:rPr>
              <w:t>飞竹村飞竹街70号</w:t>
            </w:r>
          </w:p>
        </w:tc>
        <w:tc>
          <w:tcPr>
            <w:tcW w:w="1665" w:type="dxa"/>
            <w:noWrap w:val="0"/>
            <w:vAlign w:val="top"/>
          </w:tcPr>
          <w:p w14:paraId="734CA77A">
            <w:pPr>
              <w:jc w:val="both"/>
              <w:rPr>
                <w:kern w:val="0"/>
                <w:sz w:val="24"/>
              </w:rPr>
            </w:pPr>
            <w:r>
              <w:rPr>
                <w:rFonts w:hint="eastAsia"/>
                <w:kern w:val="0"/>
                <w:sz w:val="24"/>
              </w:rPr>
              <w:t>潘洋村</w:t>
            </w:r>
            <w:r>
              <w:rPr>
                <w:rFonts w:hint="eastAsia"/>
                <w:kern w:val="0"/>
                <w:sz w:val="24"/>
                <w:lang w:eastAsia="zh-CN"/>
              </w:rPr>
              <w:t>、</w:t>
            </w:r>
            <w:r>
              <w:rPr>
                <w:rFonts w:hint="eastAsia"/>
                <w:kern w:val="0"/>
                <w:sz w:val="24"/>
              </w:rPr>
              <w:t>马洋村</w:t>
            </w:r>
            <w:r>
              <w:rPr>
                <w:rFonts w:hint="eastAsia"/>
                <w:kern w:val="0"/>
                <w:sz w:val="24"/>
                <w:lang w:eastAsia="zh-CN"/>
              </w:rPr>
              <w:t>、刘洋村、外坂村、丰余村、斌溪村</w:t>
            </w:r>
            <w:r>
              <w:rPr>
                <w:rFonts w:hint="eastAsia"/>
                <w:kern w:val="0"/>
                <w:sz w:val="24"/>
              </w:rPr>
              <w:t>河道</w:t>
            </w:r>
          </w:p>
        </w:tc>
      </w:tr>
      <w:tr w14:paraId="7C4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860" w:type="dxa"/>
            <w:noWrap w:val="0"/>
            <w:vAlign w:val="top"/>
          </w:tcPr>
          <w:p w14:paraId="23AB1722">
            <w:pPr>
              <w:jc w:val="center"/>
              <w:rPr>
                <w:rFonts w:hint="eastAsia"/>
                <w:kern w:val="0"/>
                <w:sz w:val="24"/>
              </w:rPr>
            </w:pPr>
          </w:p>
          <w:p w14:paraId="126D3A9D">
            <w:pPr>
              <w:jc w:val="center"/>
              <w:rPr>
                <w:rFonts w:hint="eastAsia" w:eastAsia="宋体"/>
                <w:kern w:val="0"/>
                <w:sz w:val="24"/>
                <w:lang w:eastAsia="zh-CN"/>
              </w:rPr>
            </w:pPr>
            <w:r>
              <w:rPr>
                <w:rFonts w:hint="eastAsia"/>
                <w:kern w:val="0"/>
                <w:sz w:val="24"/>
                <w:lang w:val="en-US" w:eastAsia="zh-CN"/>
              </w:rPr>
              <w:t>4</w:t>
            </w:r>
          </w:p>
        </w:tc>
        <w:tc>
          <w:tcPr>
            <w:tcW w:w="1015" w:type="dxa"/>
            <w:noWrap w:val="0"/>
            <w:vAlign w:val="top"/>
          </w:tcPr>
          <w:p w14:paraId="6E0F0FBC">
            <w:pPr>
              <w:jc w:val="center"/>
              <w:rPr>
                <w:rFonts w:hint="eastAsia"/>
                <w:kern w:val="0"/>
                <w:sz w:val="24"/>
              </w:rPr>
            </w:pPr>
          </w:p>
          <w:p w14:paraId="472D29A1">
            <w:pPr>
              <w:jc w:val="center"/>
              <w:rPr>
                <w:kern w:val="0"/>
                <w:sz w:val="24"/>
              </w:rPr>
            </w:pPr>
            <w:r>
              <w:rPr>
                <w:rFonts w:hint="eastAsia"/>
                <w:kern w:val="0"/>
                <w:sz w:val="24"/>
              </w:rPr>
              <w:t>郭辉</w:t>
            </w:r>
          </w:p>
        </w:tc>
        <w:tc>
          <w:tcPr>
            <w:tcW w:w="915" w:type="dxa"/>
            <w:noWrap w:val="0"/>
            <w:vAlign w:val="top"/>
          </w:tcPr>
          <w:p w14:paraId="37BF4D8C">
            <w:pPr>
              <w:jc w:val="center"/>
              <w:rPr>
                <w:rFonts w:hint="eastAsia"/>
                <w:kern w:val="0"/>
                <w:sz w:val="24"/>
              </w:rPr>
            </w:pPr>
          </w:p>
          <w:p w14:paraId="26699DFE">
            <w:pPr>
              <w:jc w:val="center"/>
              <w:rPr>
                <w:kern w:val="0"/>
                <w:sz w:val="24"/>
              </w:rPr>
            </w:pPr>
            <w:r>
              <w:rPr>
                <w:rFonts w:hint="eastAsia"/>
                <w:kern w:val="0"/>
                <w:sz w:val="24"/>
              </w:rPr>
              <w:t>男</w:t>
            </w:r>
          </w:p>
        </w:tc>
        <w:tc>
          <w:tcPr>
            <w:tcW w:w="1770" w:type="dxa"/>
            <w:noWrap w:val="0"/>
            <w:vAlign w:val="top"/>
          </w:tcPr>
          <w:p w14:paraId="786EF51B">
            <w:pPr>
              <w:jc w:val="center"/>
              <w:rPr>
                <w:rFonts w:hint="eastAsia"/>
                <w:kern w:val="0"/>
                <w:sz w:val="24"/>
              </w:rPr>
            </w:pPr>
          </w:p>
          <w:p w14:paraId="52C7F146">
            <w:pPr>
              <w:jc w:val="center"/>
              <w:rPr>
                <w:kern w:val="0"/>
                <w:sz w:val="24"/>
              </w:rPr>
            </w:pPr>
            <w:r>
              <w:rPr>
                <w:rFonts w:ascii="宋体" w:hAnsi="宋体" w:eastAsia="宋体" w:cs="宋体"/>
                <w:sz w:val="24"/>
                <w:szCs w:val="24"/>
              </w:rPr>
              <w:t>350123********4619</w:t>
            </w:r>
            <w:bookmarkStart w:id="13" w:name="_GoBack"/>
            <w:bookmarkEnd w:id="13"/>
          </w:p>
        </w:tc>
        <w:tc>
          <w:tcPr>
            <w:tcW w:w="1590" w:type="dxa"/>
            <w:noWrap w:val="0"/>
            <w:vAlign w:val="top"/>
          </w:tcPr>
          <w:p w14:paraId="5D222AF4">
            <w:pPr>
              <w:jc w:val="center"/>
              <w:rPr>
                <w:rFonts w:hint="eastAsia"/>
                <w:kern w:val="0"/>
                <w:sz w:val="24"/>
              </w:rPr>
            </w:pPr>
          </w:p>
          <w:p w14:paraId="1FFB0EE0">
            <w:pPr>
              <w:jc w:val="center"/>
              <w:rPr>
                <w:kern w:val="0"/>
                <w:sz w:val="24"/>
              </w:rPr>
            </w:pPr>
            <w:r>
              <w:rPr>
                <w:rFonts w:hint="eastAsia"/>
                <w:kern w:val="0"/>
                <w:sz w:val="24"/>
              </w:rPr>
              <w:t>15859015090</w:t>
            </w:r>
          </w:p>
        </w:tc>
        <w:tc>
          <w:tcPr>
            <w:tcW w:w="1695" w:type="dxa"/>
            <w:noWrap w:val="0"/>
            <w:vAlign w:val="top"/>
          </w:tcPr>
          <w:p w14:paraId="29F0E49D">
            <w:pPr>
              <w:jc w:val="center"/>
              <w:rPr>
                <w:rFonts w:hint="eastAsia"/>
                <w:kern w:val="0"/>
                <w:sz w:val="24"/>
              </w:rPr>
            </w:pPr>
          </w:p>
          <w:p w14:paraId="60D9FB3E">
            <w:pPr>
              <w:jc w:val="center"/>
              <w:rPr>
                <w:kern w:val="0"/>
                <w:sz w:val="24"/>
              </w:rPr>
            </w:pPr>
            <w:r>
              <w:rPr>
                <w:rFonts w:hint="eastAsia"/>
                <w:kern w:val="0"/>
                <w:sz w:val="24"/>
              </w:rPr>
              <w:t>飞竹镇仓前村5号</w:t>
            </w:r>
          </w:p>
        </w:tc>
        <w:tc>
          <w:tcPr>
            <w:tcW w:w="1665" w:type="dxa"/>
            <w:noWrap w:val="0"/>
            <w:vAlign w:val="top"/>
          </w:tcPr>
          <w:p w14:paraId="42919970">
            <w:pPr>
              <w:jc w:val="center"/>
              <w:rPr>
                <w:rFonts w:hint="eastAsia"/>
                <w:kern w:val="0"/>
                <w:sz w:val="24"/>
              </w:rPr>
            </w:pPr>
          </w:p>
          <w:p w14:paraId="14DA6696">
            <w:pPr>
              <w:jc w:val="center"/>
              <w:rPr>
                <w:rFonts w:hint="eastAsia"/>
                <w:kern w:val="0"/>
                <w:sz w:val="24"/>
              </w:rPr>
            </w:pPr>
            <w:r>
              <w:rPr>
                <w:rFonts w:hint="eastAsia"/>
                <w:kern w:val="0"/>
                <w:sz w:val="24"/>
              </w:rPr>
              <w:t>陶洋村</w:t>
            </w:r>
            <w:r>
              <w:rPr>
                <w:rFonts w:hint="eastAsia"/>
                <w:kern w:val="0"/>
                <w:sz w:val="24"/>
                <w:lang w:eastAsia="zh-CN"/>
              </w:rPr>
              <w:t>、</w:t>
            </w:r>
            <w:r>
              <w:rPr>
                <w:rFonts w:hint="eastAsia"/>
                <w:kern w:val="0"/>
                <w:sz w:val="24"/>
              </w:rPr>
              <w:t>洋柄村</w:t>
            </w:r>
            <w:r>
              <w:rPr>
                <w:rFonts w:hint="eastAsia"/>
                <w:kern w:val="0"/>
                <w:sz w:val="24"/>
                <w:lang w:eastAsia="zh-CN"/>
              </w:rPr>
              <w:t>、</w:t>
            </w:r>
            <w:r>
              <w:rPr>
                <w:rFonts w:hint="eastAsia"/>
                <w:kern w:val="0"/>
                <w:sz w:val="24"/>
              </w:rPr>
              <w:t>蛤蟆石村</w:t>
            </w:r>
          </w:p>
          <w:p w14:paraId="485102FE">
            <w:pPr>
              <w:jc w:val="center"/>
              <w:rPr>
                <w:kern w:val="0"/>
                <w:sz w:val="24"/>
              </w:rPr>
            </w:pPr>
            <w:r>
              <w:rPr>
                <w:rFonts w:hint="eastAsia"/>
                <w:kern w:val="0"/>
                <w:sz w:val="24"/>
              </w:rPr>
              <w:t>河道</w:t>
            </w:r>
          </w:p>
        </w:tc>
      </w:tr>
    </w:tbl>
    <w:p w14:paraId="45AA00FA">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 xml:space="preserve">4. </w:t>
      </w:r>
      <w:r>
        <w:rPr>
          <w:rFonts w:hint="eastAsia" w:ascii="仿宋_GB2312" w:hAnsi="仿宋_GB2312" w:eastAsia="仿宋_GB2312" w:cs="仿宋_GB2312"/>
          <w:b/>
          <w:bCs/>
          <w:color w:val="000000"/>
          <w:sz w:val="32"/>
          <w:szCs w:val="32"/>
        </w:rPr>
        <w:t>山塘</w:t>
      </w:r>
    </w:p>
    <w:tbl>
      <w:tblPr>
        <w:tblStyle w:val="9"/>
        <w:tblW w:w="9393" w:type="dxa"/>
        <w:jc w:val="center"/>
        <w:tblLayout w:type="fixed"/>
        <w:tblCellMar>
          <w:top w:w="0" w:type="dxa"/>
          <w:left w:w="0" w:type="dxa"/>
          <w:bottom w:w="0" w:type="dxa"/>
          <w:right w:w="0" w:type="dxa"/>
        </w:tblCellMar>
      </w:tblPr>
      <w:tblGrid>
        <w:gridCol w:w="688"/>
        <w:gridCol w:w="1245"/>
        <w:gridCol w:w="1740"/>
        <w:gridCol w:w="1155"/>
        <w:gridCol w:w="1515"/>
        <w:gridCol w:w="1320"/>
        <w:gridCol w:w="1730"/>
      </w:tblGrid>
      <w:tr w14:paraId="7F4543F5">
        <w:tblPrEx>
          <w:tblCellMar>
            <w:top w:w="0" w:type="dxa"/>
            <w:left w:w="0" w:type="dxa"/>
            <w:bottom w:w="0" w:type="dxa"/>
            <w:right w:w="0" w:type="dxa"/>
          </w:tblCellMar>
        </w:tblPrEx>
        <w:trPr>
          <w:trHeight w:val="740"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3A936">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序号</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21893">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所在村</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A0B66">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山塘</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9740F">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坝高</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12C0">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总库容</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75349">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责任人</w:t>
            </w: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ABAD2">
            <w:pPr>
              <w:widowControl/>
              <w:spacing w:line="400" w:lineRule="exact"/>
              <w:jc w:val="center"/>
              <w:textAlignment w:val="center"/>
              <w:rPr>
                <w:rFonts w:hint="eastAsia" w:ascii="黑体" w:hAnsi="黑体" w:eastAsia="黑体" w:cs="黑体"/>
                <w:b w:val="0"/>
                <w:bCs w:val="0"/>
                <w:color w:val="000000"/>
                <w:sz w:val="28"/>
                <w:szCs w:val="28"/>
              </w:rPr>
            </w:pPr>
            <w:r>
              <w:rPr>
                <w:rFonts w:hint="eastAsia" w:ascii="黑体" w:hAnsi="黑体" w:eastAsia="黑体" w:cs="黑体"/>
                <w:b w:val="0"/>
                <w:bCs w:val="0"/>
                <w:color w:val="000000"/>
                <w:kern w:val="0"/>
                <w:sz w:val="28"/>
                <w:szCs w:val="28"/>
                <w:lang w:bidi="ar"/>
              </w:rPr>
              <w:t>联系电话</w:t>
            </w:r>
          </w:p>
        </w:tc>
      </w:tr>
      <w:tr w14:paraId="2369AC1A">
        <w:tblPrEx>
          <w:tblCellMar>
            <w:top w:w="0" w:type="dxa"/>
            <w:left w:w="0" w:type="dxa"/>
            <w:bottom w:w="0" w:type="dxa"/>
            <w:right w:w="0" w:type="dxa"/>
          </w:tblCellMar>
        </w:tblPrEx>
        <w:trPr>
          <w:trHeight w:val="855"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FB6F">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CEB63">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外坂村</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AD334">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外坂小山塘</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43281">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7m</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B88E1">
            <w:pPr>
              <w:widowControl/>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kern w:val="0"/>
                <w:sz w:val="28"/>
                <w:szCs w:val="28"/>
                <w:lang w:bidi="ar"/>
              </w:rPr>
              <w:t>万方</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09A0F">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姚家惠</w:t>
            </w: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2B276">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15980658858</w:t>
            </w:r>
          </w:p>
        </w:tc>
      </w:tr>
      <w:tr w14:paraId="04DA274B">
        <w:tblPrEx>
          <w:tblCellMar>
            <w:top w:w="0" w:type="dxa"/>
            <w:left w:w="0" w:type="dxa"/>
            <w:bottom w:w="0" w:type="dxa"/>
            <w:right w:w="0" w:type="dxa"/>
          </w:tblCellMar>
        </w:tblPrEx>
        <w:trPr>
          <w:trHeight w:val="1053" w:hRule="atLeast"/>
          <w:jc w:val="center"/>
        </w:trPr>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76BBA">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D4317">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陶洋村</w:t>
            </w:r>
          </w:p>
        </w:tc>
        <w:tc>
          <w:tcPr>
            <w:tcW w:w="17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3025F">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上岗岭山塘</w:t>
            </w:r>
          </w:p>
        </w:tc>
        <w:tc>
          <w:tcPr>
            <w:tcW w:w="11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9ED2E">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6m</w:t>
            </w: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0A9E1">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12</w:t>
            </w:r>
            <w:r>
              <w:rPr>
                <w:rFonts w:hint="eastAsia" w:ascii="仿宋_GB2312" w:hAnsi="仿宋_GB2312" w:eastAsia="仿宋_GB2312" w:cs="仿宋_GB2312"/>
                <w:color w:val="000000"/>
                <w:kern w:val="0"/>
                <w:sz w:val="28"/>
                <w:szCs w:val="28"/>
                <w:lang w:eastAsia="zh-CN" w:bidi="ar"/>
              </w:rPr>
              <w:t>.</w:t>
            </w:r>
            <w:r>
              <w:rPr>
                <w:rFonts w:hint="eastAsia" w:ascii="仿宋_GB2312" w:hAnsi="仿宋_GB2312" w:eastAsia="仿宋_GB2312" w:cs="仿宋_GB2312"/>
                <w:color w:val="000000"/>
                <w:kern w:val="0"/>
                <w:sz w:val="28"/>
                <w:szCs w:val="28"/>
                <w:lang w:bidi="ar"/>
              </w:rPr>
              <w:t>3万方</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E65CC">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甘伙荣</w:t>
            </w:r>
          </w:p>
        </w:tc>
        <w:tc>
          <w:tcPr>
            <w:tcW w:w="1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5799A">
            <w:pPr>
              <w:widowControl/>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13960966453</w:t>
            </w:r>
          </w:p>
        </w:tc>
      </w:tr>
    </w:tbl>
    <w:p w14:paraId="5B38FF17">
      <w:pPr>
        <w:spacing w:line="560" w:lineRule="exact"/>
        <w:ind w:firstLine="643" w:firstLineChars="200"/>
        <w:rPr>
          <w:rFonts w:hint="eastAsia" w:ascii="仿宋_GB2312" w:hAnsi="仿宋_GB2312" w:eastAsia="仿宋_GB2312" w:cs="仿宋_GB2312"/>
          <w:b/>
          <w:bCs/>
          <w:color w:val="000000"/>
          <w:sz w:val="32"/>
          <w:szCs w:val="32"/>
          <w:lang w:val="en-US" w:eastAsia="zh-CN"/>
        </w:rPr>
      </w:pPr>
    </w:p>
    <w:p w14:paraId="6EB31AB2">
      <w:pPr>
        <w:pStyle w:val="3"/>
        <w:rPr>
          <w:rFonts w:hint="eastAsia" w:ascii="仿宋_GB2312" w:hAnsi="仿宋_GB2312" w:eastAsia="仿宋_GB2312" w:cs="仿宋_GB2312"/>
          <w:b/>
          <w:bCs/>
          <w:color w:val="000000"/>
          <w:sz w:val="32"/>
          <w:szCs w:val="32"/>
          <w:lang w:val="en-US" w:eastAsia="zh-CN"/>
        </w:rPr>
      </w:pPr>
    </w:p>
    <w:p w14:paraId="51009B88">
      <w:pPr>
        <w:pStyle w:val="4"/>
        <w:rPr>
          <w:rFonts w:hint="eastAsia"/>
          <w:lang w:val="en-US" w:eastAsia="zh-CN"/>
        </w:rPr>
      </w:pPr>
    </w:p>
    <w:p w14:paraId="0D4382E0">
      <w:pPr>
        <w:spacing w:line="560" w:lineRule="exact"/>
        <w:rPr>
          <w:rFonts w:hint="eastAsia" w:ascii="仿宋_GB2312" w:hAnsi="仿宋_GB2312" w:eastAsia="仿宋_GB2312" w:cs="仿宋_GB2312"/>
          <w:b/>
          <w:bCs/>
          <w:color w:val="000000"/>
          <w:sz w:val="32"/>
          <w:szCs w:val="32"/>
          <w:lang w:val="en-US" w:eastAsia="zh-CN"/>
        </w:rPr>
      </w:pPr>
    </w:p>
    <w:p w14:paraId="6E6000AA">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 xml:space="preserve">. </w:t>
      </w:r>
      <w:r>
        <w:rPr>
          <w:rFonts w:hint="eastAsia" w:ascii="仿宋_GB2312" w:hAnsi="仿宋_GB2312" w:eastAsia="仿宋_GB2312" w:cs="仿宋_GB2312"/>
          <w:b/>
          <w:bCs/>
          <w:color w:val="000000"/>
          <w:sz w:val="32"/>
          <w:szCs w:val="32"/>
        </w:rPr>
        <w:t>水库</w:t>
      </w:r>
    </w:p>
    <w:tbl>
      <w:tblPr>
        <w:tblStyle w:val="9"/>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540"/>
        <w:gridCol w:w="600"/>
        <w:gridCol w:w="771"/>
        <w:gridCol w:w="804"/>
        <w:gridCol w:w="795"/>
        <w:gridCol w:w="750"/>
        <w:gridCol w:w="750"/>
        <w:gridCol w:w="750"/>
        <w:gridCol w:w="645"/>
        <w:gridCol w:w="615"/>
        <w:gridCol w:w="680"/>
        <w:gridCol w:w="596"/>
        <w:gridCol w:w="589"/>
        <w:gridCol w:w="578"/>
      </w:tblGrid>
      <w:tr w14:paraId="56C1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blHeader/>
          <w:jc w:val="center"/>
        </w:trPr>
        <w:tc>
          <w:tcPr>
            <w:tcW w:w="444" w:type="dxa"/>
            <w:noWrap w:val="0"/>
            <w:vAlign w:val="center"/>
          </w:tcPr>
          <w:p w14:paraId="7827CA7F">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序号</w:t>
            </w:r>
          </w:p>
        </w:tc>
        <w:tc>
          <w:tcPr>
            <w:tcW w:w="540" w:type="dxa"/>
            <w:noWrap w:val="0"/>
            <w:vAlign w:val="center"/>
          </w:tcPr>
          <w:p w14:paraId="11EFD2AB">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村别</w:t>
            </w:r>
          </w:p>
        </w:tc>
        <w:tc>
          <w:tcPr>
            <w:tcW w:w="600" w:type="dxa"/>
            <w:noWrap w:val="0"/>
            <w:vAlign w:val="center"/>
          </w:tcPr>
          <w:p w14:paraId="2E91D94D">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水库名称</w:t>
            </w:r>
          </w:p>
        </w:tc>
        <w:tc>
          <w:tcPr>
            <w:tcW w:w="771" w:type="dxa"/>
            <w:noWrap w:val="0"/>
            <w:vAlign w:val="center"/>
          </w:tcPr>
          <w:p w14:paraId="001E1F3E">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坝型</w:t>
            </w:r>
          </w:p>
        </w:tc>
        <w:tc>
          <w:tcPr>
            <w:tcW w:w="804" w:type="dxa"/>
            <w:noWrap w:val="0"/>
            <w:vAlign w:val="center"/>
          </w:tcPr>
          <w:p w14:paraId="73E3BA38">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集雨面积（km</w:t>
            </w:r>
            <w:r>
              <w:rPr>
                <w:rFonts w:hint="eastAsia" w:ascii="黑体" w:hAnsi="黑体" w:eastAsia="黑体" w:cs="黑体"/>
                <w:b w:val="0"/>
                <w:bCs w:val="0"/>
                <w:sz w:val="18"/>
                <w:szCs w:val="18"/>
                <w:vertAlign w:val="superscript"/>
              </w:rPr>
              <w:t>2</w:t>
            </w:r>
            <w:r>
              <w:rPr>
                <w:rFonts w:hint="eastAsia" w:ascii="黑体" w:hAnsi="黑体" w:eastAsia="黑体" w:cs="黑体"/>
                <w:b w:val="0"/>
                <w:bCs w:val="0"/>
                <w:sz w:val="18"/>
                <w:szCs w:val="18"/>
              </w:rPr>
              <w:t>）</w:t>
            </w:r>
          </w:p>
        </w:tc>
        <w:tc>
          <w:tcPr>
            <w:tcW w:w="795" w:type="dxa"/>
            <w:noWrap w:val="0"/>
            <w:vAlign w:val="center"/>
          </w:tcPr>
          <w:p w14:paraId="76E67730">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总库容</w:t>
            </w:r>
          </w:p>
          <w:p w14:paraId="35CCDD81">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（万m</w:t>
            </w:r>
            <w:r>
              <w:rPr>
                <w:rFonts w:hint="eastAsia" w:ascii="黑体" w:hAnsi="黑体" w:eastAsia="黑体" w:cs="黑体"/>
                <w:b w:val="0"/>
                <w:bCs w:val="0"/>
                <w:sz w:val="18"/>
                <w:szCs w:val="18"/>
                <w:vertAlign w:val="superscript"/>
              </w:rPr>
              <w:t>3</w:t>
            </w:r>
            <w:r>
              <w:rPr>
                <w:rFonts w:hint="eastAsia" w:ascii="黑体" w:hAnsi="黑体" w:eastAsia="黑体" w:cs="黑体"/>
                <w:b w:val="0"/>
                <w:bCs w:val="0"/>
                <w:sz w:val="18"/>
                <w:szCs w:val="18"/>
              </w:rPr>
              <w:t>）</w:t>
            </w:r>
          </w:p>
        </w:tc>
        <w:tc>
          <w:tcPr>
            <w:tcW w:w="750" w:type="dxa"/>
            <w:noWrap w:val="0"/>
            <w:vAlign w:val="center"/>
          </w:tcPr>
          <w:p w14:paraId="57731CD2">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正常蓄水位（m）</w:t>
            </w:r>
          </w:p>
        </w:tc>
        <w:tc>
          <w:tcPr>
            <w:tcW w:w="750" w:type="dxa"/>
            <w:noWrap w:val="0"/>
            <w:vAlign w:val="center"/>
          </w:tcPr>
          <w:p w14:paraId="42796D56">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汛限水位对应库容</w:t>
            </w:r>
          </w:p>
          <w:p w14:paraId="7F0DF1A1">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（万m</w:t>
            </w:r>
            <w:r>
              <w:rPr>
                <w:rFonts w:hint="eastAsia" w:ascii="黑体" w:hAnsi="黑体" w:eastAsia="黑体" w:cs="黑体"/>
                <w:b w:val="0"/>
                <w:bCs w:val="0"/>
                <w:sz w:val="18"/>
                <w:szCs w:val="18"/>
                <w:vertAlign w:val="superscript"/>
              </w:rPr>
              <w:t>3</w:t>
            </w:r>
            <w:r>
              <w:rPr>
                <w:rFonts w:hint="eastAsia" w:ascii="黑体" w:hAnsi="黑体" w:eastAsia="黑体" w:cs="黑体"/>
                <w:b w:val="0"/>
                <w:bCs w:val="0"/>
                <w:sz w:val="18"/>
                <w:szCs w:val="18"/>
              </w:rPr>
              <w:t>）</w:t>
            </w:r>
          </w:p>
        </w:tc>
        <w:tc>
          <w:tcPr>
            <w:tcW w:w="750" w:type="dxa"/>
            <w:noWrap w:val="0"/>
            <w:vAlign w:val="center"/>
          </w:tcPr>
          <w:p w14:paraId="71B06999">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汛限水位（m）</w:t>
            </w:r>
          </w:p>
        </w:tc>
        <w:tc>
          <w:tcPr>
            <w:tcW w:w="645" w:type="dxa"/>
            <w:noWrap w:val="0"/>
            <w:vAlign w:val="center"/>
          </w:tcPr>
          <w:p w14:paraId="4823FAE5">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责任人</w:t>
            </w:r>
          </w:p>
        </w:tc>
        <w:tc>
          <w:tcPr>
            <w:tcW w:w="615" w:type="dxa"/>
            <w:noWrap w:val="0"/>
            <w:vAlign w:val="center"/>
          </w:tcPr>
          <w:p w14:paraId="362FF77D">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rPr>
            </w:pPr>
            <w:r>
              <w:rPr>
                <w:rFonts w:hint="eastAsia" w:ascii="黑体" w:hAnsi="黑体" w:eastAsia="黑体" w:cs="黑体"/>
                <w:b w:val="0"/>
                <w:bCs w:val="0"/>
                <w:sz w:val="18"/>
                <w:szCs w:val="18"/>
              </w:rPr>
              <w:t>联系电话</w:t>
            </w:r>
          </w:p>
        </w:tc>
        <w:tc>
          <w:tcPr>
            <w:tcW w:w="680" w:type="dxa"/>
            <w:noWrap w:val="0"/>
            <w:vAlign w:val="center"/>
          </w:tcPr>
          <w:p w14:paraId="1027DACC">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lang w:eastAsia="zh-CN"/>
              </w:rPr>
              <w:t>村级责任人</w:t>
            </w:r>
          </w:p>
        </w:tc>
        <w:tc>
          <w:tcPr>
            <w:tcW w:w="596" w:type="dxa"/>
            <w:noWrap w:val="0"/>
            <w:vAlign w:val="center"/>
          </w:tcPr>
          <w:p w14:paraId="6579A7EC">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lang w:eastAsia="zh-CN"/>
              </w:rPr>
              <w:t>联系电话</w:t>
            </w:r>
          </w:p>
        </w:tc>
        <w:tc>
          <w:tcPr>
            <w:tcW w:w="589" w:type="dxa"/>
            <w:noWrap w:val="0"/>
            <w:vAlign w:val="center"/>
          </w:tcPr>
          <w:p w14:paraId="24BB03FA">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lang w:eastAsia="zh-CN"/>
              </w:rPr>
              <w:t>挂村领导</w:t>
            </w:r>
          </w:p>
        </w:tc>
        <w:tc>
          <w:tcPr>
            <w:tcW w:w="578" w:type="dxa"/>
            <w:noWrap w:val="0"/>
            <w:vAlign w:val="center"/>
          </w:tcPr>
          <w:p w14:paraId="2F7E3979">
            <w:pPr>
              <w:pStyle w:val="13"/>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lang w:eastAsia="zh-CN"/>
              </w:rPr>
              <w:t>联系电话</w:t>
            </w:r>
          </w:p>
        </w:tc>
      </w:tr>
      <w:tr w14:paraId="7254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tcBorders>
              <w:bottom w:val="single" w:color="auto" w:sz="4" w:space="0"/>
            </w:tcBorders>
            <w:noWrap w:val="0"/>
            <w:vAlign w:val="center"/>
          </w:tcPr>
          <w:p w14:paraId="0109C4F0">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40" w:type="dxa"/>
            <w:tcBorders>
              <w:bottom w:val="single" w:color="auto" w:sz="4" w:space="0"/>
            </w:tcBorders>
            <w:noWrap w:val="0"/>
            <w:vAlign w:val="center"/>
          </w:tcPr>
          <w:p w14:paraId="186E4E5D">
            <w:pPr>
              <w:widowControl/>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安后</w:t>
            </w:r>
          </w:p>
        </w:tc>
        <w:tc>
          <w:tcPr>
            <w:tcW w:w="600" w:type="dxa"/>
            <w:tcBorders>
              <w:bottom w:val="single" w:color="auto" w:sz="4" w:space="0"/>
            </w:tcBorders>
            <w:noWrap w:val="0"/>
            <w:vAlign w:val="center"/>
          </w:tcPr>
          <w:p w14:paraId="3FB2C8C5">
            <w:pPr>
              <w:widowControl/>
              <w:spacing w:line="40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z w:val="18"/>
                <w:szCs w:val="18"/>
              </w:rPr>
              <w:t>溪坪水库</w:t>
            </w:r>
          </w:p>
        </w:tc>
        <w:tc>
          <w:tcPr>
            <w:tcW w:w="771" w:type="dxa"/>
            <w:tcBorders>
              <w:bottom w:val="single" w:color="auto" w:sz="4" w:space="0"/>
            </w:tcBorders>
            <w:noWrap w:val="0"/>
            <w:vAlign w:val="center"/>
          </w:tcPr>
          <w:p w14:paraId="233DC8CA">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浆砌石拱坝</w:t>
            </w:r>
          </w:p>
        </w:tc>
        <w:tc>
          <w:tcPr>
            <w:tcW w:w="804" w:type="dxa"/>
            <w:tcBorders>
              <w:bottom w:val="single" w:color="auto" w:sz="4" w:space="0"/>
            </w:tcBorders>
            <w:noWrap w:val="0"/>
            <w:vAlign w:val="center"/>
          </w:tcPr>
          <w:p w14:paraId="1C46E3D8">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38</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02</w:t>
            </w:r>
          </w:p>
        </w:tc>
        <w:tc>
          <w:tcPr>
            <w:tcW w:w="795" w:type="dxa"/>
            <w:tcBorders>
              <w:bottom w:val="single" w:color="auto" w:sz="4" w:space="0"/>
            </w:tcBorders>
            <w:noWrap w:val="0"/>
            <w:vAlign w:val="center"/>
          </w:tcPr>
          <w:p w14:paraId="5DF8E1CD">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169</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0</w:t>
            </w:r>
          </w:p>
        </w:tc>
        <w:tc>
          <w:tcPr>
            <w:tcW w:w="750" w:type="dxa"/>
            <w:tcBorders>
              <w:bottom w:val="single" w:color="auto" w:sz="4" w:space="0"/>
            </w:tcBorders>
            <w:noWrap w:val="0"/>
            <w:vAlign w:val="center"/>
          </w:tcPr>
          <w:p w14:paraId="42AEC8D6">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315</w:t>
            </w:r>
          </w:p>
        </w:tc>
        <w:tc>
          <w:tcPr>
            <w:tcW w:w="750" w:type="dxa"/>
            <w:tcBorders>
              <w:bottom w:val="single" w:color="auto" w:sz="4" w:space="0"/>
            </w:tcBorders>
            <w:noWrap w:val="0"/>
            <w:vAlign w:val="center"/>
          </w:tcPr>
          <w:p w14:paraId="29B90621">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173</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5</w:t>
            </w:r>
          </w:p>
        </w:tc>
        <w:tc>
          <w:tcPr>
            <w:tcW w:w="750" w:type="dxa"/>
            <w:tcBorders>
              <w:bottom w:val="single" w:color="auto" w:sz="4" w:space="0"/>
            </w:tcBorders>
            <w:noWrap w:val="0"/>
            <w:vAlign w:val="center"/>
          </w:tcPr>
          <w:p w14:paraId="0BCC443A">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315</w:t>
            </w:r>
          </w:p>
        </w:tc>
        <w:tc>
          <w:tcPr>
            <w:tcW w:w="645" w:type="dxa"/>
            <w:tcBorders>
              <w:bottom w:val="single" w:color="auto" w:sz="4" w:space="0"/>
            </w:tcBorders>
            <w:noWrap w:val="0"/>
            <w:vAlign w:val="center"/>
          </w:tcPr>
          <w:p w14:paraId="4AAFBA0C">
            <w:pPr>
              <w:widowControl/>
              <w:jc w:val="center"/>
              <w:textAlignment w:val="center"/>
              <w:rPr>
                <w:rFonts w:hint="eastAsia" w:ascii="仿宋_GB2312" w:hAnsi="仿宋_GB2312" w:eastAsia="仿宋_GB2312" w:cs="仿宋_GB2312"/>
                <w:sz w:val="18"/>
                <w:szCs w:val="18"/>
              </w:rPr>
            </w:pPr>
            <w:r>
              <w:rPr>
                <w:rFonts w:hint="eastAsia" w:ascii="仿宋_GB2312" w:hAnsi="宋体" w:eastAsia="仿宋_GB2312" w:cs="仿宋_GB2312"/>
                <w:color w:val="000000"/>
                <w:kern w:val="0"/>
                <w:sz w:val="18"/>
                <w:szCs w:val="18"/>
                <w:lang w:bidi="ar"/>
              </w:rPr>
              <w:t>杨云生</w:t>
            </w:r>
          </w:p>
        </w:tc>
        <w:tc>
          <w:tcPr>
            <w:tcW w:w="615" w:type="dxa"/>
            <w:tcBorders>
              <w:bottom w:val="single" w:color="auto" w:sz="4" w:space="0"/>
            </w:tcBorders>
            <w:noWrap w:val="0"/>
            <w:vAlign w:val="center"/>
          </w:tcPr>
          <w:p w14:paraId="145CAAFC">
            <w:pPr>
              <w:widowControl/>
              <w:jc w:val="center"/>
              <w:textAlignment w:val="center"/>
              <w:rPr>
                <w:rFonts w:hint="eastAsia" w:ascii="仿宋_GB2312" w:hAnsi="仿宋_GB2312" w:eastAsia="仿宋_GB2312" w:cs="仿宋_GB2312"/>
                <w:sz w:val="18"/>
                <w:szCs w:val="18"/>
              </w:rPr>
            </w:pPr>
            <w:r>
              <w:rPr>
                <w:rFonts w:hint="eastAsia" w:ascii="仿宋_GB2312" w:hAnsi="宋体" w:eastAsia="仿宋_GB2312" w:cs="仿宋_GB2312"/>
                <w:color w:val="000000"/>
                <w:kern w:val="0"/>
                <w:sz w:val="18"/>
                <w:szCs w:val="18"/>
                <w:lang w:bidi="ar"/>
              </w:rPr>
              <w:t>13906903102</w:t>
            </w:r>
          </w:p>
        </w:tc>
        <w:tc>
          <w:tcPr>
            <w:tcW w:w="680" w:type="dxa"/>
            <w:tcBorders>
              <w:bottom w:val="single" w:color="auto" w:sz="4" w:space="0"/>
            </w:tcBorders>
            <w:noWrap w:val="0"/>
            <w:vAlign w:val="center"/>
          </w:tcPr>
          <w:p w14:paraId="6BDA611D">
            <w:pPr>
              <w:widowControl/>
              <w:jc w:val="center"/>
              <w:textAlignment w:val="center"/>
              <w:rPr>
                <w:rFonts w:hint="eastAsia" w:ascii="仿宋_GB2312" w:hAnsi="宋体" w:eastAsia="仿宋_GB2312" w:cs="仿宋_GB2312"/>
                <w:color w:val="000000"/>
                <w:kern w:val="0"/>
                <w:sz w:val="18"/>
                <w:szCs w:val="18"/>
                <w:highlight w:val="none"/>
                <w:lang w:eastAsia="zh-CN" w:bidi="ar"/>
              </w:rPr>
            </w:pPr>
            <w:r>
              <w:rPr>
                <w:rFonts w:hint="eastAsia" w:ascii="仿宋_GB2312" w:hAnsi="宋体" w:eastAsia="仿宋_GB2312" w:cs="仿宋_GB2312"/>
                <w:color w:val="000000"/>
                <w:kern w:val="0"/>
                <w:sz w:val="18"/>
                <w:szCs w:val="18"/>
                <w:highlight w:val="none"/>
                <w:lang w:eastAsia="zh-CN" w:bidi="ar"/>
              </w:rPr>
              <w:t>林光锐</w:t>
            </w:r>
          </w:p>
        </w:tc>
        <w:tc>
          <w:tcPr>
            <w:tcW w:w="596" w:type="dxa"/>
            <w:tcBorders>
              <w:bottom w:val="single" w:color="auto" w:sz="4" w:space="0"/>
            </w:tcBorders>
            <w:noWrap w:val="0"/>
            <w:vAlign w:val="center"/>
          </w:tcPr>
          <w:p w14:paraId="68E5FEEC">
            <w:pPr>
              <w:widowControl/>
              <w:jc w:val="center"/>
              <w:textAlignment w:val="center"/>
              <w:rPr>
                <w:rFonts w:hint="eastAsia" w:ascii="仿宋_GB2312" w:hAnsi="宋体" w:eastAsia="仿宋_GB2312" w:cs="仿宋_GB2312"/>
                <w:color w:val="000000"/>
                <w:kern w:val="0"/>
                <w:sz w:val="18"/>
                <w:szCs w:val="18"/>
                <w:highlight w:val="none"/>
                <w:lang w:bidi="ar"/>
              </w:rPr>
            </w:pPr>
            <w:r>
              <w:rPr>
                <w:rFonts w:hint="eastAsia" w:ascii="仿宋_GB2312" w:hAnsi="宋体" w:eastAsia="仿宋_GB2312" w:cs="仿宋_GB2312"/>
                <w:color w:val="000000"/>
                <w:kern w:val="0"/>
                <w:sz w:val="18"/>
                <w:szCs w:val="18"/>
                <w:highlight w:val="none"/>
                <w:lang w:bidi="ar"/>
              </w:rPr>
              <w:t>18960799286</w:t>
            </w:r>
          </w:p>
        </w:tc>
        <w:tc>
          <w:tcPr>
            <w:tcW w:w="589" w:type="dxa"/>
            <w:tcBorders>
              <w:bottom w:val="single" w:color="auto" w:sz="4" w:space="0"/>
            </w:tcBorders>
            <w:noWrap w:val="0"/>
            <w:vAlign w:val="center"/>
          </w:tcPr>
          <w:p w14:paraId="7858C55F">
            <w:pPr>
              <w:widowControl/>
              <w:jc w:val="center"/>
              <w:textAlignment w:val="center"/>
              <w:rPr>
                <w:rFonts w:hint="eastAsia" w:ascii="仿宋_GB2312" w:hAnsi="宋体" w:eastAsia="仿宋_GB2312" w:cs="仿宋_GB2312"/>
                <w:color w:val="000000"/>
                <w:kern w:val="0"/>
                <w:sz w:val="18"/>
                <w:szCs w:val="18"/>
                <w:highlight w:val="none"/>
                <w:lang w:eastAsia="zh-CN" w:bidi="ar"/>
              </w:rPr>
            </w:pPr>
            <w:r>
              <w:rPr>
                <w:rFonts w:hint="eastAsia" w:ascii="仿宋_GB2312" w:hAnsi="宋体" w:eastAsia="仿宋_GB2312" w:cs="仿宋_GB2312"/>
                <w:color w:val="000000"/>
                <w:kern w:val="0"/>
                <w:sz w:val="18"/>
                <w:szCs w:val="18"/>
                <w:highlight w:val="none"/>
                <w:lang w:val="en-US" w:eastAsia="zh-CN" w:bidi="ar"/>
              </w:rPr>
              <w:t xml:space="preserve">雷丽斌 </w:t>
            </w:r>
          </w:p>
        </w:tc>
        <w:tc>
          <w:tcPr>
            <w:tcW w:w="578" w:type="dxa"/>
            <w:tcBorders>
              <w:bottom w:val="single" w:color="auto" w:sz="4" w:space="0"/>
            </w:tcBorders>
            <w:noWrap w:val="0"/>
            <w:vAlign w:val="center"/>
          </w:tcPr>
          <w:p w14:paraId="1425D8B5">
            <w:pPr>
              <w:widowControl/>
              <w:jc w:val="center"/>
              <w:textAlignment w:val="center"/>
              <w:rPr>
                <w:rFonts w:hint="default" w:ascii="仿宋_GB2312" w:hAnsi="宋体" w:eastAsia="仿宋_GB2312" w:cs="仿宋_GB2312"/>
                <w:color w:val="000000"/>
                <w:kern w:val="0"/>
                <w:sz w:val="18"/>
                <w:szCs w:val="18"/>
                <w:highlight w:val="none"/>
                <w:lang w:val="en-US" w:eastAsia="zh-CN" w:bidi="ar"/>
              </w:rPr>
            </w:pPr>
            <w:r>
              <w:rPr>
                <w:rFonts w:hint="eastAsia" w:ascii="仿宋_GB2312" w:hAnsi="宋体" w:eastAsia="仿宋_GB2312" w:cs="仿宋_GB2312"/>
                <w:color w:val="000000"/>
                <w:kern w:val="0"/>
                <w:sz w:val="18"/>
                <w:szCs w:val="18"/>
                <w:highlight w:val="none"/>
                <w:lang w:val="en-US" w:eastAsia="zh-CN" w:bidi="ar"/>
              </w:rPr>
              <w:t>13559179332</w:t>
            </w:r>
          </w:p>
        </w:tc>
      </w:tr>
      <w:tr w14:paraId="1616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dxa"/>
            <w:tcBorders>
              <w:bottom w:val="single" w:color="auto" w:sz="4" w:space="0"/>
            </w:tcBorders>
            <w:noWrap w:val="0"/>
            <w:vAlign w:val="center"/>
          </w:tcPr>
          <w:p w14:paraId="24BC4FD2">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40" w:type="dxa"/>
            <w:tcBorders>
              <w:bottom w:val="single" w:color="auto" w:sz="4" w:space="0"/>
            </w:tcBorders>
            <w:noWrap w:val="0"/>
            <w:vAlign w:val="center"/>
          </w:tcPr>
          <w:p w14:paraId="7FDA616C">
            <w:pPr>
              <w:widowControl/>
              <w:spacing w:line="40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斌溪</w:t>
            </w:r>
          </w:p>
        </w:tc>
        <w:tc>
          <w:tcPr>
            <w:tcW w:w="600" w:type="dxa"/>
            <w:tcBorders>
              <w:bottom w:val="single" w:color="auto" w:sz="4" w:space="0"/>
            </w:tcBorders>
            <w:noWrap w:val="0"/>
            <w:vAlign w:val="center"/>
          </w:tcPr>
          <w:p w14:paraId="3A4AC95F">
            <w:pPr>
              <w:widowControl/>
              <w:spacing w:line="40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sz w:val="18"/>
                <w:szCs w:val="18"/>
              </w:rPr>
              <w:t>斌溪水库</w:t>
            </w:r>
          </w:p>
        </w:tc>
        <w:tc>
          <w:tcPr>
            <w:tcW w:w="771" w:type="dxa"/>
            <w:tcBorders>
              <w:bottom w:val="single" w:color="auto" w:sz="4" w:space="0"/>
            </w:tcBorders>
            <w:noWrap w:val="0"/>
            <w:vAlign w:val="center"/>
          </w:tcPr>
          <w:p w14:paraId="186B76F5">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混凝土重力坝</w:t>
            </w:r>
          </w:p>
        </w:tc>
        <w:tc>
          <w:tcPr>
            <w:tcW w:w="804" w:type="dxa"/>
            <w:tcBorders>
              <w:bottom w:val="single" w:color="auto" w:sz="4" w:space="0"/>
            </w:tcBorders>
            <w:noWrap w:val="0"/>
            <w:vAlign w:val="center"/>
          </w:tcPr>
          <w:p w14:paraId="3DAD0E1F">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151</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3</w:t>
            </w:r>
          </w:p>
        </w:tc>
        <w:tc>
          <w:tcPr>
            <w:tcW w:w="795" w:type="dxa"/>
            <w:tcBorders>
              <w:bottom w:val="single" w:color="auto" w:sz="4" w:space="0"/>
            </w:tcBorders>
            <w:noWrap w:val="0"/>
            <w:vAlign w:val="center"/>
          </w:tcPr>
          <w:p w14:paraId="6C5291CE">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201</w:t>
            </w:r>
            <w:r>
              <w:rPr>
                <w:rFonts w:hint="eastAsia" w:ascii="仿宋_GB2312" w:hAnsi="仿宋_GB2312" w:eastAsia="仿宋_GB2312" w:cs="仿宋_GB2312"/>
                <w:sz w:val="18"/>
                <w:szCs w:val="18"/>
                <w:lang w:eastAsia="zh-CN"/>
              </w:rPr>
              <w:t xml:space="preserve">. </w:t>
            </w:r>
            <w:r>
              <w:rPr>
                <w:rFonts w:hint="eastAsia" w:ascii="仿宋_GB2312" w:hAnsi="仿宋_GB2312" w:eastAsia="仿宋_GB2312" w:cs="仿宋_GB2312"/>
                <w:sz w:val="18"/>
                <w:szCs w:val="18"/>
              </w:rPr>
              <w:t>06</w:t>
            </w:r>
          </w:p>
        </w:tc>
        <w:tc>
          <w:tcPr>
            <w:tcW w:w="750" w:type="dxa"/>
            <w:tcBorders>
              <w:bottom w:val="single" w:color="auto" w:sz="4" w:space="0"/>
            </w:tcBorders>
            <w:noWrap w:val="0"/>
            <w:vAlign w:val="center"/>
          </w:tcPr>
          <w:p w14:paraId="512A3338">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222</w:t>
            </w:r>
          </w:p>
        </w:tc>
        <w:tc>
          <w:tcPr>
            <w:tcW w:w="750" w:type="dxa"/>
            <w:tcBorders>
              <w:bottom w:val="single" w:color="auto" w:sz="4" w:space="0"/>
            </w:tcBorders>
            <w:noWrap w:val="0"/>
            <w:vAlign w:val="center"/>
          </w:tcPr>
          <w:p w14:paraId="2997CCDC">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201</w:t>
            </w:r>
          </w:p>
        </w:tc>
        <w:tc>
          <w:tcPr>
            <w:tcW w:w="750" w:type="dxa"/>
            <w:tcBorders>
              <w:bottom w:val="single" w:color="auto" w:sz="4" w:space="0"/>
            </w:tcBorders>
            <w:noWrap w:val="0"/>
            <w:vAlign w:val="center"/>
          </w:tcPr>
          <w:p w14:paraId="266305B2">
            <w:pPr>
              <w:pStyle w:val="13"/>
              <w:spacing w:line="4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222</w:t>
            </w:r>
          </w:p>
        </w:tc>
        <w:tc>
          <w:tcPr>
            <w:tcW w:w="645" w:type="dxa"/>
            <w:tcBorders>
              <w:bottom w:val="single" w:color="auto" w:sz="4" w:space="0"/>
            </w:tcBorders>
            <w:noWrap w:val="0"/>
            <w:vAlign w:val="center"/>
          </w:tcPr>
          <w:p w14:paraId="5A334E1E">
            <w:pPr>
              <w:widowControl/>
              <w:jc w:val="center"/>
              <w:textAlignment w:val="center"/>
              <w:rPr>
                <w:rFonts w:hint="eastAsia" w:ascii="仿宋_GB2312" w:hAnsi="仿宋_GB2312" w:eastAsia="仿宋_GB2312" w:cs="仿宋_GB2312"/>
                <w:sz w:val="18"/>
                <w:szCs w:val="18"/>
              </w:rPr>
            </w:pPr>
            <w:r>
              <w:rPr>
                <w:rFonts w:hint="eastAsia" w:ascii="仿宋_GB2312" w:hAnsi="宋体" w:eastAsia="仿宋_GB2312" w:cs="仿宋_GB2312"/>
                <w:color w:val="000000"/>
                <w:kern w:val="0"/>
                <w:sz w:val="18"/>
                <w:szCs w:val="18"/>
                <w:lang w:bidi="ar"/>
              </w:rPr>
              <w:t>林  建</w:t>
            </w:r>
          </w:p>
        </w:tc>
        <w:tc>
          <w:tcPr>
            <w:tcW w:w="615" w:type="dxa"/>
            <w:tcBorders>
              <w:bottom w:val="single" w:color="auto" w:sz="4" w:space="0"/>
            </w:tcBorders>
            <w:noWrap w:val="0"/>
            <w:vAlign w:val="center"/>
          </w:tcPr>
          <w:p w14:paraId="7325B965">
            <w:pPr>
              <w:widowControl/>
              <w:jc w:val="center"/>
              <w:textAlignment w:val="center"/>
              <w:rPr>
                <w:rFonts w:hint="eastAsia" w:ascii="仿宋_GB2312" w:hAnsi="仿宋_GB2312" w:eastAsia="仿宋_GB2312" w:cs="仿宋_GB2312"/>
                <w:sz w:val="18"/>
                <w:szCs w:val="18"/>
              </w:rPr>
            </w:pPr>
            <w:r>
              <w:rPr>
                <w:rFonts w:hint="eastAsia" w:ascii="仿宋_GB2312" w:hAnsi="宋体" w:eastAsia="仿宋_GB2312" w:cs="仿宋_GB2312"/>
                <w:color w:val="000000"/>
                <w:kern w:val="0"/>
                <w:sz w:val="18"/>
                <w:szCs w:val="18"/>
                <w:lang w:bidi="ar"/>
              </w:rPr>
              <w:t>13799448789</w:t>
            </w:r>
          </w:p>
        </w:tc>
        <w:tc>
          <w:tcPr>
            <w:tcW w:w="680" w:type="dxa"/>
            <w:tcBorders>
              <w:bottom w:val="single" w:color="auto" w:sz="4" w:space="0"/>
            </w:tcBorders>
            <w:noWrap w:val="0"/>
            <w:vAlign w:val="center"/>
          </w:tcPr>
          <w:p w14:paraId="1F0F058A">
            <w:pPr>
              <w:widowControl/>
              <w:jc w:val="center"/>
              <w:textAlignment w:val="center"/>
              <w:rPr>
                <w:rFonts w:hint="eastAsia"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val="en-US" w:eastAsia="zh-CN" w:bidi="ar"/>
              </w:rPr>
              <w:t>余根钦</w:t>
            </w:r>
          </w:p>
        </w:tc>
        <w:tc>
          <w:tcPr>
            <w:tcW w:w="596" w:type="dxa"/>
            <w:tcBorders>
              <w:bottom w:val="single" w:color="auto" w:sz="4" w:space="0"/>
            </w:tcBorders>
            <w:noWrap w:val="0"/>
            <w:vAlign w:val="center"/>
          </w:tcPr>
          <w:p w14:paraId="4D75BEBF">
            <w:pPr>
              <w:widowControl/>
              <w:jc w:val="center"/>
              <w:textAlignment w:val="center"/>
              <w:rPr>
                <w:rFonts w:hint="eastAsia" w:ascii="仿宋_GB2312" w:hAnsi="宋体" w:eastAsia="仿宋_GB2312" w:cs="仿宋_GB2312"/>
                <w:color w:val="000000"/>
                <w:kern w:val="0"/>
                <w:sz w:val="18"/>
                <w:szCs w:val="18"/>
                <w:highlight w:val="none"/>
                <w:lang w:bidi="ar"/>
              </w:rPr>
            </w:pPr>
            <w:r>
              <w:rPr>
                <w:rFonts w:hint="eastAsia" w:ascii="仿宋_GB2312" w:hAnsi="宋体" w:eastAsia="仿宋_GB2312" w:cs="仿宋_GB2312"/>
                <w:color w:val="000000"/>
                <w:kern w:val="0"/>
                <w:sz w:val="18"/>
                <w:szCs w:val="18"/>
                <w:highlight w:val="none"/>
                <w:lang w:bidi="ar"/>
              </w:rPr>
              <w:t>13509367619</w:t>
            </w:r>
          </w:p>
        </w:tc>
        <w:tc>
          <w:tcPr>
            <w:tcW w:w="589" w:type="dxa"/>
            <w:tcBorders>
              <w:bottom w:val="single" w:color="auto" w:sz="4" w:space="0"/>
            </w:tcBorders>
            <w:noWrap w:val="0"/>
            <w:vAlign w:val="center"/>
          </w:tcPr>
          <w:p w14:paraId="44504095">
            <w:pPr>
              <w:widowControl/>
              <w:jc w:val="center"/>
              <w:textAlignment w:val="center"/>
              <w:rPr>
                <w:rFonts w:hint="eastAsia" w:ascii="仿宋_GB2312" w:hAnsi="宋体" w:eastAsia="仿宋_GB2312" w:cs="仿宋_GB2312"/>
                <w:color w:val="000000"/>
                <w:kern w:val="0"/>
                <w:sz w:val="18"/>
                <w:szCs w:val="18"/>
                <w:highlight w:val="none"/>
                <w:lang w:bidi="ar"/>
              </w:rPr>
            </w:pPr>
            <w:r>
              <w:rPr>
                <w:rFonts w:hint="eastAsia" w:ascii="仿宋_GB2312" w:hAnsi="宋体" w:eastAsia="仿宋_GB2312" w:cs="仿宋_GB2312"/>
                <w:color w:val="000000"/>
                <w:kern w:val="0"/>
                <w:sz w:val="18"/>
                <w:szCs w:val="18"/>
                <w:highlight w:val="none"/>
                <w:lang w:val="en-US" w:eastAsia="zh-CN" w:bidi="ar"/>
              </w:rPr>
              <w:t xml:space="preserve"> 雷丽斌</w:t>
            </w:r>
          </w:p>
        </w:tc>
        <w:tc>
          <w:tcPr>
            <w:tcW w:w="578" w:type="dxa"/>
            <w:tcBorders>
              <w:bottom w:val="single" w:color="auto" w:sz="4" w:space="0"/>
            </w:tcBorders>
            <w:noWrap w:val="0"/>
            <w:vAlign w:val="center"/>
          </w:tcPr>
          <w:p w14:paraId="59E0108B">
            <w:pPr>
              <w:widowControl/>
              <w:jc w:val="center"/>
              <w:textAlignment w:val="center"/>
              <w:rPr>
                <w:rFonts w:hint="eastAsia" w:ascii="仿宋_GB2312" w:hAnsi="宋体" w:eastAsia="仿宋_GB2312" w:cs="仿宋_GB2312"/>
                <w:color w:val="000000"/>
                <w:kern w:val="0"/>
                <w:sz w:val="18"/>
                <w:szCs w:val="18"/>
                <w:highlight w:val="none"/>
                <w:lang w:eastAsia="zh-CN" w:bidi="ar"/>
              </w:rPr>
            </w:pPr>
            <w:r>
              <w:rPr>
                <w:rFonts w:hint="eastAsia" w:ascii="仿宋_GB2312" w:hAnsi="宋体" w:eastAsia="仿宋_GB2312" w:cs="仿宋_GB2312"/>
                <w:color w:val="000000"/>
                <w:kern w:val="0"/>
                <w:sz w:val="18"/>
                <w:szCs w:val="18"/>
                <w:highlight w:val="none"/>
                <w:lang w:val="en-US" w:eastAsia="zh-CN" w:bidi="ar"/>
              </w:rPr>
              <w:t>13559179332</w:t>
            </w:r>
          </w:p>
        </w:tc>
      </w:tr>
    </w:tbl>
    <w:p w14:paraId="09FF3D94">
      <w:pPr>
        <w:spacing w:line="560" w:lineRule="exact"/>
        <w:ind w:firstLine="643" w:firstLineChars="200"/>
        <w:rPr>
          <w:rFonts w:hint="eastAsia" w:ascii="仿宋_GB2312" w:hAnsi="仿宋_GB2312" w:eastAsia="仿宋_GB2312" w:cs="仿宋_GB2312"/>
          <w:b/>
          <w:color w:val="000000"/>
          <w:sz w:val="32"/>
          <w:szCs w:val="32"/>
          <w:lang w:val="en-US" w:eastAsia="zh-CN"/>
        </w:rPr>
      </w:pPr>
    </w:p>
    <w:p w14:paraId="29E879B8">
      <w:pPr>
        <w:pStyle w:val="3"/>
        <w:rPr>
          <w:rFonts w:hint="eastAsia" w:ascii="仿宋_GB2312" w:hAnsi="仿宋_GB2312" w:eastAsia="仿宋_GB2312" w:cs="仿宋_GB2312"/>
          <w:b/>
          <w:color w:val="000000"/>
          <w:sz w:val="32"/>
          <w:szCs w:val="32"/>
          <w:lang w:val="en-US" w:eastAsia="zh-CN"/>
        </w:rPr>
      </w:pPr>
    </w:p>
    <w:p w14:paraId="1BED869B">
      <w:pPr>
        <w:pStyle w:val="4"/>
        <w:rPr>
          <w:rFonts w:hint="eastAsia" w:ascii="仿宋_GB2312" w:hAnsi="仿宋_GB2312" w:eastAsia="仿宋_GB2312" w:cs="仿宋_GB2312"/>
          <w:b/>
          <w:color w:val="000000"/>
          <w:sz w:val="32"/>
          <w:szCs w:val="32"/>
          <w:lang w:val="en-US" w:eastAsia="zh-CN"/>
        </w:rPr>
      </w:pPr>
    </w:p>
    <w:p w14:paraId="6DF5B22F">
      <w:pPr>
        <w:pStyle w:val="4"/>
        <w:rPr>
          <w:rFonts w:hint="eastAsia" w:ascii="仿宋_GB2312" w:hAnsi="仿宋_GB2312" w:eastAsia="仿宋_GB2312" w:cs="仿宋_GB2312"/>
          <w:b/>
          <w:color w:val="000000"/>
          <w:sz w:val="32"/>
          <w:szCs w:val="32"/>
          <w:lang w:val="en-US" w:eastAsia="zh-CN"/>
        </w:rPr>
      </w:pPr>
    </w:p>
    <w:p w14:paraId="1C25AD1F">
      <w:pPr>
        <w:pStyle w:val="4"/>
        <w:rPr>
          <w:rFonts w:hint="eastAsia" w:ascii="仿宋_GB2312" w:hAnsi="仿宋_GB2312" w:eastAsia="仿宋_GB2312" w:cs="仿宋_GB2312"/>
          <w:b/>
          <w:color w:val="000000"/>
          <w:sz w:val="32"/>
          <w:szCs w:val="32"/>
          <w:lang w:val="en-US" w:eastAsia="zh-CN"/>
        </w:rPr>
      </w:pPr>
    </w:p>
    <w:p w14:paraId="352500A9">
      <w:pPr>
        <w:pStyle w:val="4"/>
        <w:rPr>
          <w:rFonts w:hint="eastAsia" w:ascii="仿宋_GB2312" w:hAnsi="仿宋_GB2312" w:eastAsia="仿宋_GB2312" w:cs="仿宋_GB2312"/>
          <w:b/>
          <w:color w:val="000000"/>
          <w:sz w:val="32"/>
          <w:szCs w:val="32"/>
          <w:lang w:val="en-US" w:eastAsia="zh-CN"/>
        </w:rPr>
      </w:pPr>
    </w:p>
    <w:p w14:paraId="77FE992C">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lang w:eastAsia="zh-CN"/>
        </w:rPr>
        <w:t xml:space="preserve">. </w:t>
      </w:r>
      <w:r>
        <w:rPr>
          <w:rFonts w:hint="eastAsia" w:ascii="仿宋_GB2312" w:hAnsi="仿宋_GB2312" w:eastAsia="仿宋_GB2312" w:cs="仿宋_GB2312"/>
          <w:b/>
          <w:color w:val="000000"/>
          <w:sz w:val="32"/>
          <w:szCs w:val="32"/>
        </w:rPr>
        <w:t>电站</w:t>
      </w:r>
    </w:p>
    <w:tbl>
      <w:tblPr>
        <w:tblStyle w:val="9"/>
        <w:tblW w:w="9974" w:type="dxa"/>
        <w:jc w:val="center"/>
        <w:tblLayout w:type="fixed"/>
        <w:tblCellMar>
          <w:top w:w="0" w:type="dxa"/>
          <w:left w:w="0" w:type="dxa"/>
          <w:bottom w:w="0" w:type="dxa"/>
          <w:right w:w="0" w:type="dxa"/>
        </w:tblCellMar>
      </w:tblPr>
      <w:tblGrid>
        <w:gridCol w:w="612"/>
        <w:gridCol w:w="1305"/>
        <w:gridCol w:w="2342"/>
        <w:gridCol w:w="585"/>
        <w:gridCol w:w="660"/>
        <w:gridCol w:w="600"/>
        <w:gridCol w:w="555"/>
        <w:gridCol w:w="945"/>
        <w:gridCol w:w="990"/>
        <w:gridCol w:w="1380"/>
      </w:tblGrid>
      <w:tr w14:paraId="1DC1DD34">
        <w:tblPrEx>
          <w:tblCellMar>
            <w:top w:w="0" w:type="dxa"/>
            <w:left w:w="0" w:type="dxa"/>
            <w:bottom w:w="0" w:type="dxa"/>
            <w:right w:w="0" w:type="dxa"/>
          </w:tblCellMar>
        </w:tblPrEx>
        <w:trPr>
          <w:trHeight w:val="285"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D1CAA2">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序号</w:t>
            </w:r>
          </w:p>
        </w:tc>
        <w:tc>
          <w:tcPr>
            <w:tcW w:w="13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C8E50">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电站名称</w:t>
            </w:r>
          </w:p>
        </w:tc>
        <w:tc>
          <w:tcPr>
            <w:tcW w:w="23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266D7">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投产年份</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8B01A">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所有制形式</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8A9848">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装机容量</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739A4">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坝高</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446E9">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水库库容</w:t>
            </w:r>
          </w:p>
        </w:tc>
        <w:tc>
          <w:tcPr>
            <w:tcW w:w="33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4A668">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法人责任主体</w:t>
            </w:r>
          </w:p>
        </w:tc>
      </w:tr>
      <w:tr w14:paraId="1F6CDC6B">
        <w:tblPrEx>
          <w:tblCellMar>
            <w:top w:w="0" w:type="dxa"/>
            <w:left w:w="0" w:type="dxa"/>
            <w:bottom w:w="0" w:type="dxa"/>
            <w:right w:w="0" w:type="dxa"/>
          </w:tblCellMar>
        </w:tblPrEx>
        <w:trPr>
          <w:trHeight w:val="285"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163B5">
            <w:pPr>
              <w:jc w:val="center"/>
              <w:rPr>
                <w:rFonts w:hint="eastAsia" w:ascii="黑体" w:hAnsi="黑体" w:eastAsia="黑体" w:cs="黑体"/>
                <w:b w:val="0"/>
                <w:bCs w:val="0"/>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7404B">
            <w:pPr>
              <w:jc w:val="center"/>
              <w:rPr>
                <w:rFonts w:hint="eastAsia" w:ascii="黑体" w:hAnsi="黑体" w:eastAsia="黑体" w:cs="黑体"/>
                <w:b w:val="0"/>
                <w:bCs w:val="0"/>
                <w:color w:val="000000"/>
                <w:sz w:val="20"/>
                <w:szCs w:val="20"/>
              </w:rPr>
            </w:pPr>
          </w:p>
        </w:tc>
        <w:tc>
          <w:tcPr>
            <w:tcW w:w="23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173AAB">
            <w:pPr>
              <w:jc w:val="center"/>
              <w:rPr>
                <w:rFonts w:hint="eastAsia" w:ascii="黑体" w:hAnsi="黑体" w:eastAsia="黑体" w:cs="黑体"/>
                <w:b w:val="0"/>
                <w:bCs w:val="0"/>
                <w:color w:val="000000"/>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AC2DC">
            <w:pPr>
              <w:jc w:val="center"/>
              <w:rPr>
                <w:rFonts w:hint="eastAsia" w:ascii="黑体" w:hAnsi="黑体" w:eastAsia="黑体" w:cs="黑体"/>
                <w:b w:val="0"/>
                <w:bCs w:val="0"/>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25F74">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(kw)</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0F445">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（m）</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37B4E">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(万m</w:t>
            </w:r>
            <w:r>
              <w:rPr>
                <w:rFonts w:hint="eastAsia" w:ascii="黑体" w:hAnsi="黑体" w:eastAsia="黑体" w:cs="黑体"/>
                <w:b w:val="0"/>
                <w:bCs w:val="0"/>
                <w:color w:val="000000"/>
                <w:kern w:val="0"/>
                <w:sz w:val="20"/>
                <w:szCs w:val="20"/>
                <w:vertAlign w:val="superscript"/>
                <w:lang w:bidi="ar"/>
              </w:rPr>
              <w:t>3</w:t>
            </w:r>
            <w:r>
              <w:rPr>
                <w:rFonts w:hint="eastAsia" w:ascii="黑体" w:hAnsi="黑体" w:eastAsia="黑体" w:cs="黑体"/>
                <w:b w:val="0"/>
                <w:bCs w:val="0"/>
                <w:color w:val="000000"/>
                <w:kern w:val="0"/>
                <w:sz w:val="20"/>
                <w:szCs w:val="20"/>
                <w:lang w:bidi="ar"/>
              </w:rPr>
              <w:t>)</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4EB07">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责任单位</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1B961">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责任人</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CA0A0">
            <w:pPr>
              <w:widowControl/>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lang w:bidi="ar"/>
              </w:rPr>
              <w:t>电话号码</w:t>
            </w:r>
          </w:p>
        </w:tc>
      </w:tr>
      <w:tr w14:paraId="4C7B2A73">
        <w:tblPrEx>
          <w:tblCellMar>
            <w:top w:w="0" w:type="dxa"/>
            <w:left w:w="0" w:type="dxa"/>
            <w:bottom w:w="0" w:type="dxa"/>
            <w:right w:w="0" w:type="dxa"/>
          </w:tblCellMar>
        </w:tblPrEx>
        <w:trPr>
          <w:trHeight w:val="285" w:hRule="atLeast"/>
          <w:jc w:val="center"/>
        </w:trPr>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AFFE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p>
        </w:tc>
        <w:tc>
          <w:tcPr>
            <w:tcW w:w="13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ACEF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飞竹电站</w:t>
            </w:r>
          </w:p>
        </w:tc>
        <w:tc>
          <w:tcPr>
            <w:tcW w:w="23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A299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1979</w:t>
            </w:r>
          </w:p>
        </w:tc>
        <w:tc>
          <w:tcPr>
            <w:tcW w:w="5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A61F6">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集体</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67C0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520</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68C26">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5</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B43A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5</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ECDC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飞竹电站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78D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肖国付</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F3116">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 xml:space="preserve">18950340167 18359759669                                   </w:t>
            </w:r>
          </w:p>
        </w:tc>
      </w:tr>
      <w:tr w14:paraId="75BAF8A2">
        <w:tblPrEx>
          <w:tblCellMar>
            <w:top w:w="0" w:type="dxa"/>
            <w:left w:w="0" w:type="dxa"/>
            <w:bottom w:w="0" w:type="dxa"/>
            <w:right w:w="0" w:type="dxa"/>
          </w:tblCellMar>
        </w:tblPrEx>
        <w:trPr>
          <w:trHeight w:val="427"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E6558D">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A56899">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梧桐电站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6BDC1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1998</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9386D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01EE95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9E2BC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077D56">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465E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梧桐电站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F8B99">
            <w:pPr>
              <w:widowControl/>
              <w:jc w:val="center"/>
              <w:textAlignment w:val="center"/>
              <w:rPr>
                <w:rFonts w:hint="eastAsia" w:ascii="仿宋_GB2312" w:hAnsi="宋体" w:eastAsia="仿宋_GB2312" w:cs="仿宋_GB2312"/>
                <w:color w:val="000000"/>
                <w:kern w:val="0"/>
                <w:sz w:val="20"/>
                <w:szCs w:val="20"/>
                <w:lang w:eastAsia="zh-CN" w:bidi="ar"/>
              </w:rPr>
            </w:pPr>
            <w:r>
              <w:rPr>
                <w:rFonts w:hint="eastAsia" w:ascii="仿宋_GB2312" w:hAnsi="宋体" w:eastAsia="仿宋_GB2312" w:cs="仿宋_GB2312"/>
                <w:color w:val="000000"/>
                <w:kern w:val="0"/>
                <w:sz w:val="20"/>
                <w:szCs w:val="20"/>
                <w:lang w:bidi="ar"/>
              </w:rPr>
              <w:t>徐</w:t>
            </w:r>
            <w:r>
              <w:rPr>
                <w:rFonts w:hint="eastAsia" w:ascii="仿宋_GB2312" w:hAnsi="宋体" w:eastAsia="仿宋_GB2312" w:cs="仿宋_GB2312"/>
                <w:color w:val="000000"/>
                <w:kern w:val="0"/>
                <w:sz w:val="20"/>
                <w:szCs w:val="20"/>
                <w:lang w:eastAsia="zh-CN" w:bidi="ar"/>
              </w:rPr>
              <w:t>善容</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B832C6">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13705925523</w:t>
            </w:r>
          </w:p>
        </w:tc>
      </w:tr>
      <w:tr w14:paraId="40C045B3">
        <w:tblPrEx>
          <w:tblCellMar>
            <w:top w:w="0" w:type="dxa"/>
            <w:left w:w="0" w:type="dxa"/>
            <w:bottom w:w="0" w:type="dxa"/>
            <w:right w:w="0" w:type="dxa"/>
          </w:tblCellMar>
        </w:tblPrEx>
        <w:trPr>
          <w:trHeight w:val="42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0AF80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C3210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后企电站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227B20">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1998</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9EF136">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481FC9">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A44DB4">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E2B38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9DCEC">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后企电站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A04C7">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eastAsia="zh-CN" w:bidi="ar"/>
              </w:rPr>
              <w:t>林宝明</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030FF">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13850132852</w:t>
            </w:r>
          </w:p>
        </w:tc>
      </w:tr>
      <w:tr w14:paraId="0A73924B">
        <w:tblPrEx>
          <w:tblCellMar>
            <w:top w:w="0" w:type="dxa"/>
            <w:left w:w="0" w:type="dxa"/>
            <w:bottom w:w="0" w:type="dxa"/>
            <w:right w:w="0" w:type="dxa"/>
          </w:tblCellMar>
        </w:tblPrEx>
        <w:trPr>
          <w:trHeight w:val="508"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9EF353">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DEA6B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潘洋电站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1ADC35E">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1999</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26660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6F27580">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180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CFCA77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1C693E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ABAC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潘洋电站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57BCD">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邓长信</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A23AD">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val="en-US" w:eastAsia="zh-CN" w:bidi="ar"/>
              </w:rPr>
              <w:t>8950227213</w:t>
            </w:r>
          </w:p>
        </w:tc>
      </w:tr>
      <w:tr w14:paraId="79F5838E">
        <w:tblPrEx>
          <w:tblCellMar>
            <w:top w:w="0" w:type="dxa"/>
            <w:left w:w="0" w:type="dxa"/>
            <w:bottom w:w="0" w:type="dxa"/>
            <w:right w:w="0" w:type="dxa"/>
          </w:tblCellMar>
        </w:tblPrEx>
        <w:trPr>
          <w:trHeight w:val="48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E0128F">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B0042B">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丰余二级电站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C6488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1999</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FC1B8E">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A234A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956064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5F573E">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330B8">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丰余二级电站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64870">
            <w:pPr>
              <w:widowControl/>
              <w:jc w:val="center"/>
              <w:textAlignment w:val="center"/>
              <w:rPr>
                <w:rFonts w:hint="eastAsia"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余自兴</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2F4D9">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sz w:val="20"/>
                <w:szCs w:val="20"/>
                <w:lang w:val="en-US" w:eastAsia="zh-CN"/>
              </w:rPr>
              <w:t>13328250816</w:t>
            </w:r>
          </w:p>
        </w:tc>
      </w:tr>
      <w:tr w14:paraId="7493FAA4">
        <w:tblPrEx>
          <w:tblCellMar>
            <w:top w:w="0" w:type="dxa"/>
            <w:left w:w="0" w:type="dxa"/>
            <w:bottom w:w="0" w:type="dxa"/>
            <w:right w:w="0" w:type="dxa"/>
          </w:tblCellMar>
        </w:tblPrEx>
        <w:trPr>
          <w:trHeight w:val="7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E5DC1D">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050716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斌溪电站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FD8CC23">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2001</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13FB84">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国有</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81D0E7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E3060C">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24</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BFDBE5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201</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F910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川源水力发电有限公司</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44290">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林  建</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023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13799448789</w:t>
            </w:r>
          </w:p>
        </w:tc>
      </w:tr>
      <w:tr w14:paraId="1F213403">
        <w:tblPrEx>
          <w:tblCellMar>
            <w:top w:w="0" w:type="dxa"/>
            <w:left w:w="0" w:type="dxa"/>
            <w:bottom w:w="0" w:type="dxa"/>
            <w:right w:w="0" w:type="dxa"/>
          </w:tblCellMar>
        </w:tblPrEx>
        <w:trPr>
          <w:trHeight w:val="508"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A620D5">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E6A652B">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溪坪电站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E824678">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1999</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7BC05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1722D9">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1500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0663C4">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44</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7</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3A1C22F">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169</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7AF3A">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溪坪电站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FE133">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杨云生</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38319">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13906903102</w:t>
            </w:r>
          </w:p>
        </w:tc>
      </w:tr>
      <w:tr w14:paraId="4B920464">
        <w:tblPrEx>
          <w:tblCellMar>
            <w:top w:w="0" w:type="dxa"/>
            <w:left w:w="0" w:type="dxa"/>
            <w:bottom w:w="0" w:type="dxa"/>
            <w:right w:w="0" w:type="dxa"/>
          </w:tblCellMar>
        </w:tblPrEx>
        <w:trPr>
          <w:trHeight w:val="547"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7D0C8E">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E12621">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九溪二级电站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7EAFA8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1998</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A4A012">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民营</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548AB88">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7892B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C64AF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82F1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九溪二级电站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2AB3B">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sz w:val="20"/>
                <w:szCs w:val="20"/>
                <w:lang w:eastAsia="zh-CN"/>
              </w:rPr>
              <w:t>黄乃棋</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D87C5">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val="en-US" w:eastAsia="zh-CN" w:bidi="ar"/>
              </w:rPr>
              <w:t>3906917051</w:t>
            </w:r>
          </w:p>
        </w:tc>
      </w:tr>
      <w:tr w14:paraId="5C0CBC0D">
        <w:tblPrEx>
          <w:tblCellMar>
            <w:top w:w="0" w:type="dxa"/>
            <w:left w:w="0" w:type="dxa"/>
            <w:bottom w:w="0" w:type="dxa"/>
            <w:right w:w="0" w:type="dxa"/>
          </w:tblCellMar>
        </w:tblPrEx>
        <w:trPr>
          <w:trHeight w:val="495"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606F1E">
            <w:pPr>
              <w:widowControl/>
              <w:jc w:val="center"/>
              <w:textAlignment w:val="center"/>
              <w:rPr>
                <w:rFonts w:hint="eastAsia" w:ascii="仿宋_GB2312" w:hAnsi="宋体" w:eastAsia="仿宋_GB2312" w:cs="仿宋_GB2312"/>
                <w:color w:val="000000"/>
                <w:sz w:val="20"/>
                <w:szCs w:val="20"/>
                <w:lang w:eastAsia="zh-CN"/>
              </w:rPr>
            </w:pPr>
            <w:r>
              <w:rPr>
                <w:rFonts w:hint="eastAsia" w:ascii="仿宋_GB2312" w:hAnsi="宋体" w:eastAsia="仿宋_GB2312" w:cs="仿宋_GB2312"/>
                <w:color w:val="000000"/>
                <w:kern w:val="0"/>
                <w:sz w:val="20"/>
                <w:szCs w:val="20"/>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490129">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仓前电站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1552B5">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1986</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6CB2CAB">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集体</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2AEDB4">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B89A1A">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5</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389A4C4">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8</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72744">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仓前电站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E0F4E7">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林</w:t>
            </w:r>
            <w:r>
              <w:rPr>
                <w:rFonts w:hint="eastAsia" w:ascii="仿宋_GB2312" w:hAnsi="宋体" w:eastAsia="仿宋_GB2312" w:cs="仿宋_GB2312"/>
                <w:color w:val="000000"/>
                <w:kern w:val="0"/>
                <w:sz w:val="20"/>
                <w:szCs w:val="20"/>
                <w:lang w:val="en-US" w:eastAsia="zh-CN" w:bidi="ar"/>
              </w:rPr>
              <w:t xml:space="preserve">  </w:t>
            </w:r>
            <w:r>
              <w:rPr>
                <w:rFonts w:hint="eastAsia" w:ascii="仿宋_GB2312" w:hAnsi="宋体" w:eastAsia="仿宋_GB2312" w:cs="仿宋_GB2312"/>
                <w:color w:val="000000"/>
                <w:kern w:val="0"/>
                <w:sz w:val="20"/>
                <w:szCs w:val="20"/>
                <w:lang w:eastAsia="zh-CN" w:bidi="ar"/>
              </w:rPr>
              <w:t>烨</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9EE9C">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val="en-US" w:eastAsia="zh-CN"/>
              </w:rPr>
              <w:t>13375985865</w:t>
            </w:r>
          </w:p>
        </w:tc>
      </w:tr>
      <w:tr w14:paraId="3759C8DC">
        <w:tblPrEx>
          <w:tblCellMar>
            <w:top w:w="0" w:type="dxa"/>
            <w:left w:w="0" w:type="dxa"/>
            <w:bottom w:w="0" w:type="dxa"/>
            <w:right w:w="0" w:type="dxa"/>
          </w:tblCellMar>
        </w:tblPrEx>
        <w:trPr>
          <w:trHeight w:val="50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3A0A62">
            <w:pPr>
              <w:widowControl/>
              <w:jc w:val="center"/>
              <w:textAlignment w:val="center"/>
              <w:rPr>
                <w:rFonts w:hint="default" w:ascii="仿宋_GB2312" w:hAnsi="宋体" w:eastAsia="仿宋_GB2312" w:cs="仿宋_GB2312"/>
                <w:color w:val="000000"/>
                <w:sz w:val="20"/>
                <w:szCs w:val="20"/>
                <w:lang w:val="en-US" w:eastAsia="zh-CN"/>
              </w:rPr>
            </w:pPr>
            <w:r>
              <w:rPr>
                <w:rFonts w:hint="eastAsia" w:ascii="仿宋_GB2312" w:hAnsi="宋体" w:eastAsia="仿宋_GB2312" w:cs="仿宋_GB2312"/>
                <w:color w:val="000000"/>
                <w:kern w:val="0"/>
                <w:sz w:val="20"/>
                <w:szCs w:val="20"/>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2D3D01A">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溪下电站</w:t>
            </w:r>
          </w:p>
        </w:tc>
        <w:tc>
          <w:tcPr>
            <w:tcW w:w="234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2B40C7D">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1986</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FD8E48">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集体</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A8E6CC">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92C7B1">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5</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536A09">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w:t>
            </w:r>
            <w:r>
              <w:rPr>
                <w:rFonts w:hint="eastAsia" w:ascii="仿宋_GB2312" w:hAnsi="宋体" w:eastAsia="仿宋_GB2312" w:cs="仿宋_GB2312"/>
                <w:color w:val="000000"/>
                <w:kern w:val="0"/>
                <w:sz w:val="20"/>
                <w:szCs w:val="20"/>
                <w:lang w:eastAsia="zh-CN" w:bidi="ar"/>
              </w:rPr>
              <w:t>.</w:t>
            </w:r>
            <w:r>
              <w:rPr>
                <w:rFonts w:hint="eastAsia" w:ascii="仿宋_GB2312" w:hAnsi="宋体" w:eastAsia="仿宋_GB2312" w:cs="仿宋_GB2312"/>
                <w:color w:val="000000"/>
                <w:kern w:val="0"/>
                <w:sz w:val="20"/>
                <w:szCs w:val="20"/>
                <w:lang w:bidi="ar"/>
              </w:rPr>
              <w:t>2</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8A861">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溪下电站</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A03B6">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黄乃棋</w:t>
            </w:r>
          </w:p>
        </w:tc>
        <w:tc>
          <w:tcPr>
            <w:tcW w:w="13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E668B">
            <w:pPr>
              <w:widowControl/>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13906917051</w:t>
            </w:r>
          </w:p>
        </w:tc>
      </w:tr>
    </w:tbl>
    <w:p w14:paraId="4F06C400">
      <w:pPr>
        <w:spacing w:line="560" w:lineRule="exact"/>
        <w:rPr>
          <w:rFonts w:hint="eastAsia" w:ascii="楷体_GB2312" w:hAnsi="黑体" w:eastAsia="楷体_GB2312"/>
          <w:b/>
          <w:bCs w:val="0"/>
          <w:color w:val="000000"/>
          <w:sz w:val="32"/>
          <w:szCs w:val="32"/>
        </w:rPr>
      </w:pPr>
    </w:p>
    <w:p w14:paraId="595E4774">
      <w:pPr>
        <w:spacing w:line="560" w:lineRule="exact"/>
        <w:ind w:firstLine="643" w:firstLineChars="200"/>
        <w:rPr>
          <w:rFonts w:hint="eastAsia" w:ascii="楷体_GB2312" w:hAnsi="黑体" w:eastAsia="楷体_GB2312"/>
          <w:b/>
          <w:bCs w:val="0"/>
          <w:color w:val="000000"/>
          <w:sz w:val="32"/>
          <w:szCs w:val="32"/>
        </w:rPr>
      </w:pPr>
      <w:r>
        <w:rPr>
          <w:rFonts w:hint="eastAsia" w:ascii="楷体_GB2312" w:hAnsi="黑体" w:eastAsia="楷体_GB2312"/>
          <w:b/>
          <w:bCs w:val="0"/>
          <w:color w:val="000000"/>
          <w:sz w:val="32"/>
          <w:szCs w:val="32"/>
        </w:rPr>
        <w:t>（二） 准备转移状态</w:t>
      </w:r>
    </w:p>
    <w:p w14:paraId="7EB40E5B">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eastAsia="zh-CN"/>
        </w:rPr>
        <w:t xml:space="preserve">. </w:t>
      </w:r>
      <w:r>
        <w:rPr>
          <w:rFonts w:hint="eastAsia" w:ascii="仿宋_GB2312" w:hAnsi="仿宋_GB2312" w:eastAsia="仿宋_GB2312" w:cs="仿宋_GB2312"/>
          <w:b/>
          <w:bCs/>
          <w:color w:val="000000"/>
          <w:sz w:val="32"/>
          <w:szCs w:val="32"/>
        </w:rPr>
        <w:t>在发生以下各种情况之一时进入准备转移状态</w:t>
      </w:r>
    </w:p>
    <w:p w14:paraId="0AA7968D">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（1）预报辖区内将出现10 年一遇的雨量，即当1小时雨量达68mm,6小时雨量达132mm,24小时雨量达221mm。</w:t>
      </w:r>
    </w:p>
    <w:p w14:paraId="5A62215F">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（2）在山地灾害易发区，已经久不下雨，土壤处于干燥、疏松状态，预报将发生大雨到暴雨。</w:t>
      </w:r>
    </w:p>
    <w:p w14:paraId="49E7AF88">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（3）县防汛抗旱指挥部宣布启动三级应急响应。</w:t>
      </w:r>
    </w:p>
    <w:p w14:paraId="2EC92B31">
      <w:pPr>
        <w:spacing w:line="560" w:lineRule="exact"/>
        <w:ind w:firstLine="643" w:firstLineChars="200"/>
        <w:rPr>
          <w:rFonts w:hint="eastAsia" w:ascii="仿宋_GB2312" w:hAnsi="仿宋_GB2312" w:eastAsia="仿宋_GB2312" w:cs="仿宋_GB2312"/>
          <w:b/>
          <w:bCs/>
          <w:color w:val="000000"/>
          <w:sz w:val="32"/>
          <w:szCs w:val="32"/>
        </w:rPr>
      </w:pPr>
    </w:p>
    <w:p w14:paraId="70CCBDA3">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eastAsia="zh-CN"/>
        </w:rPr>
        <w:t xml:space="preserve">. </w:t>
      </w:r>
      <w:r>
        <w:rPr>
          <w:rFonts w:hint="eastAsia" w:ascii="仿宋_GB2312" w:hAnsi="仿宋_GB2312" w:eastAsia="仿宋_GB2312" w:cs="仿宋_GB2312"/>
          <w:b/>
          <w:bCs/>
          <w:color w:val="000000"/>
          <w:sz w:val="32"/>
          <w:szCs w:val="32"/>
        </w:rPr>
        <w:t>防御措施</w:t>
      </w:r>
    </w:p>
    <w:p w14:paraId="5DAFAD8E">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范海宁</w:t>
      </w:r>
      <w:r>
        <w:rPr>
          <w:rFonts w:hint="eastAsia" w:ascii="仿宋_GB2312" w:hAnsi="仿宋" w:eastAsia="仿宋_GB2312"/>
          <w:color w:val="000000"/>
          <w:sz w:val="32"/>
          <w:szCs w:val="32"/>
        </w:rPr>
        <w:t>负责采用手机短信和电话等形式通知镇全体干部职工和村、有关部门及时进入防御状态，落实预警、防御等各项工作。</w:t>
      </w:r>
    </w:p>
    <w:p w14:paraId="6AC9503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（2）林增密负责关注雨情、水情，督促村加强堤坝、水库等巡查，发现问题及时处理和报告。督促村、有关部门做好群众转移的准备。</w:t>
      </w:r>
    </w:p>
    <w:p w14:paraId="47C4EF79">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（3）兰挺负责对矿山、地质灾害点加强监测，并及时与县自然资源和规划局联络，做好相关防范工作和群众转移准备。</w:t>
      </w:r>
    </w:p>
    <w:p w14:paraId="1023FDCF">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lang w:eastAsia="zh-CN"/>
        </w:rPr>
        <w:t>）黄国清</w:t>
      </w:r>
      <w:r>
        <w:rPr>
          <w:rFonts w:hint="eastAsia" w:ascii="仿宋_GB2312" w:hAnsi="仿宋" w:eastAsia="仿宋_GB2312"/>
          <w:color w:val="000000"/>
          <w:sz w:val="32"/>
          <w:szCs w:val="32"/>
        </w:rPr>
        <w:t>负责督促辖区内企业做好安全检查和防范工作。</w:t>
      </w:r>
    </w:p>
    <w:p w14:paraId="5666DA5B">
      <w:pPr>
        <w:spacing w:line="56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eastAsia="zh-CN"/>
        </w:rPr>
        <w:t>各挂点领导、驻村干部要入村加强</w:t>
      </w:r>
      <w:r>
        <w:rPr>
          <w:rFonts w:hint="eastAsia" w:ascii="仿宋_GB2312" w:hAnsi="仿宋" w:eastAsia="仿宋_GB2312"/>
          <w:color w:val="000000"/>
          <w:sz w:val="32"/>
          <w:szCs w:val="32"/>
        </w:rPr>
        <w:t>重点部位</w:t>
      </w:r>
      <w:r>
        <w:rPr>
          <w:rFonts w:hint="eastAsia" w:ascii="仿宋_GB2312" w:hAnsi="仿宋" w:eastAsia="仿宋_GB2312"/>
          <w:color w:val="000000"/>
          <w:sz w:val="32"/>
          <w:szCs w:val="32"/>
          <w:lang w:eastAsia="zh-CN"/>
        </w:rPr>
        <w:t>巡查，做好危险地带群众转移准备工作。</w:t>
      </w:r>
    </w:p>
    <w:p w14:paraId="762B4D3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bCs/>
          <w:color w:val="000000"/>
          <w:sz w:val="32"/>
          <w:szCs w:val="32"/>
        </w:rPr>
        <w:t>（6）实行24小时值班</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镇分管领导</w:t>
      </w:r>
      <w:r>
        <w:rPr>
          <w:rFonts w:hint="eastAsia" w:ascii="仿宋_GB2312" w:hAnsi="仿宋" w:eastAsia="仿宋_GB2312"/>
          <w:color w:val="000000"/>
          <w:sz w:val="32"/>
          <w:szCs w:val="32"/>
        </w:rPr>
        <w:t>亲自带班，随时掌握水情、险情、灾情（联系电话：26951011）。</w:t>
      </w:r>
    </w:p>
    <w:p w14:paraId="7660F066">
      <w:pPr>
        <w:spacing w:line="560" w:lineRule="exact"/>
        <w:ind w:firstLine="643" w:firstLineChars="200"/>
        <w:rPr>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z w:val="32"/>
          <w:szCs w:val="32"/>
        </w:rPr>
        <w:t>（三） 立即转移状态</w:t>
      </w:r>
    </w:p>
    <w:p w14:paraId="32D0ABB5">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eastAsia="zh-CN"/>
        </w:rPr>
        <w:t xml:space="preserve">. </w:t>
      </w:r>
      <w:r>
        <w:rPr>
          <w:rFonts w:hint="eastAsia" w:ascii="仿宋_GB2312" w:hAnsi="仿宋_GB2312" w:eastAsia="仿宋_GB2312" w:cs="仿宋_GB2312"/>
          <w:b/>
          <w:bCs/>
          <w:color w:val="000000"/>
          <w:sz w:val="32"/>
          <w:szCs w:val="32"/>
        </w:rPr>
        <w:t>在发生以下各种情况之一时进入立即转移状态</w:t>
      </w:r>
    </w:p>
    <w:p w14:paraId="2C3200F4">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（1）预报辖区内将出现20年一遇以上的雨量，即当1小时雨量达81mm,6小时雨量达157mm，24小时雨量达263mm。</w:t>
      </w:r>
    </w:p>
    <w:p w14:paraId="458CAA2C">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（2）在山地灾害易发区，已经久不下雨，土壤处于干燥、疏松状态，预报将发生暴雨及以上量级暴雨。</w:t>
      </w:r>
    </w:p>
    <w:p w14:paraId="61C7EC52">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（3）县防汛抗旱指挥部宣布启动二级、一级应急响应。</w:t>
      </w:r>
    </w:p>
    <w:p w14:paraId="18A58D64">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color w:val="000000"/>
          <w:sz w:val="32"/>
          <w:szCs w:val="32"/>
          <w:lang w:eastAsia="zh-CN"/>
        </w:rPr>
        <w:t xml:space="preserve">. </w:t>
      </w:r>
      <w:r>
        <w:rPr>
          <w:rFonts w:hint="eastAsia" w:ascii="仿宋_GB2312" w:hAnsi="仿宋_GB2312" w:eastAsia="仿宋_GB2312" w:cs="仿宋_GB2312"/>
          <w:b/>
          <w:bCs/>
          <w:color w:val="000000"/>
          <w:sz w:val="32"/>
          <w:szCs w:val="32"/>
        </w:rPr>
        <w:t>防御措施</w:t>
      </w:r>
      <w:r>
        <w:rPr>
          <w:rFonts w:hint="eastAsia" w:ascii="仿宋_GB2312" w:hAnsi="仿宋_GB2312" w:eastAsia="仿宋_GB2312" w:cs="仿宋_GB2312"/>
          <w:b/>
          <w:bCs/>
          <w:color w:val="000000"/>
          <w:sz w:val="32"/>
          <w:szCs w:val="32"/>
        </w:rPr>
        <w:tab/>
      </w:r>
    </w:p>
    <w:p w14:paraId="414AEEA7">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除按准备转移状态部署外，还应做到：</w:t>
      </w:r>
    </w:p>
    <w:p w14:paraId="4A553981">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（1）镇挂点领导、驻村干部要立即到村布置防范工作，组织人员对本村</w:t>
      </w:r>
      <w:r>
        <w:rPr>
          <w:rFonts w:hint="eastAsia" w:ascii="仿宋_GB2312" w:hAnsi="仿宋" w:eastAsia="仿宋_GB2312"/>
          <w:color w:val="000000"/>
          <w:sz w:val="32"/>
          <w:szCs w:val="32"/>
          <w:lang w:eastAsia="zh-CN"/>
        </w:rPr>
        <w:t>老旧</w:t>
      </w:r>
      <w:r>
        <w:rPr>
          <w:rFonts w:hint="eastAsia" w:ascii="仿宋_GB2312" w:hAnsi="仿宋" w:eastAsia="仿宋_GB2312"/>
          <w:color w:val="000000"/>
          <w:sz w:val="32"/>
          <w:szCs w:val="32"/>
        </w:rPr>
        <w:t>房、低洼居住区和易发生地质灾害区域进行巡查，加强监测，提前组织群众撤离至安置点或安全位置。</w:t>
      </w:r>
    </w:p>
    <w:p w14:paraId="2325CFD3">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（2）林增密负责关注水库水位，据情调度泄洪，必要时通知下游及周围群众撤离。</w:t>
      </w:r>
    </w:p>
    <w:p w14:paraId="22B1895A">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（3）兰挺负责监测矿山易滑坡地带和被县国土资源局列为地灾隐患点的安全情况，及时组织地质灾害点群众撤离。</w:t>
      </w:r>
    </w:p>
    <w:p w14:paraId="0D159CBF">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highlight w:val="none"/>
        </w:rPr>
        <w:t>4）</w:t>
      </w:r>
      <w:r>
        <w:rPr>
          <w:rFonts w:hint="eastAsia" w:ascii="仿宋_GB2312" w:hAnsi="仿宋" w:eastAsia="仿宋_GB2312"/>
          <w:color w:val="000000"/>
          <w:sz w:val="32"/>
          <w:szCs w:val="32"/>
          <w:highlight w:val="none"/>
          <w:lang w:eastAsia="zh-CN"/>
        </w:rPr>
        <w:t>黄国清、王乐凡</w:t>
      </w:r>
      <w:r>
        <w:rPr>
          <w:rFonts w:hint="eastAsia" w:ascii="仿宋_GB2312" w:hAnsi="仿宋" w:eastAsia="仿宋_GB2312"/>
          <w:color w:val="000000"/>
          <w:sz w:val="32"/>
          <w:szCs w:val="32"/>
        </w:rPr>
        <w:t>负责督促企业做好财产、人员转移，工棚加固、设备停电等防护措施。</w:t>
      </w:r>
    </w:p>
    <w:p w14:paraId="727ABAE4">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（5）飞竹中小学、幼儿园根据县教育局和镇政府要求，采取必要防范措施，必要时采取停课。</w:t>
      </w:r>
    </w:p>
    <w:p w14:paraId="289C1422">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（6）各村负责对被洪水淹没的路、桥，设立警示标志，严禁行人过往，确保安全。</w:t>
      </w:r>
    </w:p>
    <w:p w14:paraId="594E99CE">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（7）抢险救灾队伍队长负责组织应急抢险救灾队伍就位，随时待命出发。</w:t>
      </w:r>
    </w:p>
    <w:p w14:paraId="4D852236">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bCs/>
          <w:color w:val="000000"/>
          <w:sz w:val="32"/>
          <w:szCs w:val="32"/>
        </w:rPr>
        <w:t>（8）加强24小时值班</w:t>
      </w:r>
      <w:r>
        <w:rPr>
          <w:rFonts w:hint="eastAsia" w:ascii="仿宋_GB2312" w:hAnsi="仿宋" w:eastAsia="仿宋_GB2312"/>
          <w:color w:val="000000"/>
          <w:sz w:val="32"/>
          <w:szCs w:val="32"/>
        </w:rPr>
        <w:t>，镇党委、政府主要领导和值班领导亲自带班，随时掌握水情、险情、灾情（联系电话：26951011）。</w:t>
      </w:r>
    </w:p>
    <w:p w14:paraId="30F8E3A5">
      <w:pPr>
        <w:spacing w:line="560" w:lineRule="exact"/>
        <w:ind w:firstLine="640" w:firstLineChars="200"/>
        <w:rPr>
          <w:rFonts w:hint="eastAsia" w:ascii="黑体" w:hAnsi="黑体" w:eastAsia="黑体" w:cs="黑体"/>
          <w:color w:val="000000"/>
          <w:sz w:val="32"/>
          <w:szCs w:val="32"/>
        </w:rPr>
      </w:pPr>
    </w:p>
    <w:p w14:paraId="254560C7">
      <w:pPr>
        <w:spacing w:line="560" w:lineRule="exact"/>
        <w:ind w:firstLine="640" w:firstLineChars="200"/>
        <w:rPr>
          <w:rFonts w:hint="eastAsia" w:ascii="黑体" w:hAnsi="黑体" w:eastAsia="黑体" w:cs="黑体"/>
          <w:color w:val="000000"/>
          <w:sz w:val="32"/>
          <w:szCs w:val="32"/>
        </w:rPr>
      </w:pPr>
    </w:p>
    <w:p w14:paraId="5D6004CD">
      <w:pPr>
        <w:spacing w:line="560" w:lineRule="exact"/>
        <w:ind w:firstLine="640" w:firstLineChars="200"/>
        <w:rPr>
          <w:rFonts w:hint="eastAsia" w:ascii="黑体" w:hAnsi="黑体" w:eastAsia="黑体" w:cs="黑体"/>
          <w:color w:val="000000"/>
          <w:sz w:val="32"/>
          <w:szCs w:val="32"/>
        </w:rPr>
      </w:pPr>
    </w:p>
    <w:p w14:paraId="573231CE">
      <w:pPr>
        <w:spacing w:line="560" w:lineRule="exact"/>
        <w:ind w:firstLine="640" w:firstLineChars="200"/>
        <w:rPr>
          <w:rFonts w:hint="eastAsia" w:ascii="黑体" w:hAnsi="黑体" w:eastAsia="黑体" w:cs="黑体"/>
          <w:color w:val="000000"/>
          <w:sz w:val="32"/>
          <w:szCs w:val="32"/>
        </w:rPr>
      </w:pPr>
    </w:p>
    <w:p w14:paraId="543A5BB4">
      <w:pPr>
        <w:spacing w:line="560" w:lineRule="exact"/>
        <w:ind w:firstLine="640" w:firstLineChars="200"/>
        <w:rPr>
          <w:rFonts w:hint="eastAsia" w:ascii="黑体" w:hAnsi="黑体" w:eastAsia="黑体" w:cs="黑体"/>
          <w:color w:val="000000"/>
          <w:sz w:val="32"/>
          <w:szCs w:val="32"/>
        </w:rPr>
      </w:pPr>
    </w:p>
    <w:p w14:paraId="6B5F2053">
      <w:pPr>
        <w:spacing w:line="560" w:lineRule="exact"/>
        <w:rPr>
          <w:rFonts w:hint="eastAsia" w:ascii="黑体" w:hAnsi="黑体" w:eastAsia="黑体" w:cs="黑体"/>
          <w:color w:val="000000"/>
          <w:sz w:val="32"/>
          <w:szCs w:val="32"/>
        </w:rPr>
      </w:pPr>
    </w:p>
    <w:p w14:paraId="0F139846">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六、附表附图</w:t>
      </w:r>
    </w:p>
    <w:p w14:paraId="4B78F69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详见附件</w:t>
      </w:r>
    </w:p>
    <w:p w14:paraId="2A87CAFA">
      <w:pPr>
        <w:spacing w:line="560" w:lineRule="exact"/>
        <w:ind w:firstLine="640" w:firstLineChars="200"/>
        <w:rPr>
          <w:rFonts w:hint="eastAsia" w:ascii="仿宋_GB2312" w:eastAsia="仿宋_GB2312"/>
          <w:sz w:val="32"/>
          <w:szCs w:val="32"/>
        </w:rPr>
      </w:pPr>
    </w:p>
    <w:p w14:paraId="0D1E61C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罗源县</w:t>
      </w:r>
      <w:r>
        <w:rPr>
          <w:rFonts w:hint="eastAsia" w:ascii="仿宋_GB2312" w:eastAsia="仿宋_GB2312"/>
          <w:sz w:val="32"/>
          <w:szCs w:val="32"/>
        </w:rPr>
        <w:t>飞竹镇山洪灾害防御重点部位人员</w:t>
      </w:r>
    </w:p>
    <w:p w14:paraId="53A00944">
      <w:pPr>
        <w:spacing w:line="560" w:lineRule="exact"/>
        <w:ind w:firstLine="1920" w:firstLineChars="600"/>
        <w:rPr>
          <w:rFonts w:hint="eastAsia" w:ascii="仿宋_GB2312" w:eastAsia="仿宋_GB2312"/>
          <w:sz w:val="32"/>
          <w:szCs w:val="32"/>
        </w:rPr>
      </w:pPr>
      <w:r>
        <w:rPr>
          <w:rFonts w:hint="eastAsia" w:ascii="仿宋_GB2312" w:eastAsia="仿宋_GB2312"/>
          <w:sz w:val="32"/>
          <w:szCs w:val="32"/>
        </w:rPr>
        <w:t>转移路线示意图</w:t>
      </w:r>
    </w:p>
    <w:p w14:paraId="332AC947">
      <w:pPr>
        <w:numPr>
          <w:ilvl w:val="0"/>
          <w:numId w:val="2"/>
        </w:numPr>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飞竹镇灾害防御抢险救灾流程图</w:t>
      </w:r>
    </w:p>
    <w:p w14:paraId="75B2D749">
      <w:pPr>
        <w:numPr>
          <w:ilvl w:val="0"/>
          <w:numId w:val="2"/>
        </w:numPr>
        <w:spacing w:line="560" w:lineRule="exact"/>
        <w:ind w:left="0" w:leftChars="0" w:firstLine="1600" w:firstLineChars="500"/>
        <w:rPr>
          <w:rFonts w:hint="eastAsia" w:ascii="仿宋_GB2312" w:eastAsia="仿宋_GB2312"/>
          <w:sz w:val="32"/>
          <w:szCs w:val="32"/>
        </w:rPr>
      </w:pPr>
      <w:r>
        <w:rPr>
          <w:rFonts w:hint="eastAsia" w:ascii="仿宋_GB2312" w:eastAsia="仿宋_GB2312"/>
          <w:sz w:val="32"/>
          <w:szCs w:val="32"/>
        </w:rPr>
        <w:t>飞竹镇防汛</w:t>
      </w:r>
      <w:r>
        <w:rPr>
          <w:rFonts w:hint="eastAsia" w:ascii="仿宋_GB2312" w:eastAsia="仿宋_GB2312"/>
          <w:sz w:val="32"/>
          <w:szCs w:val="32"/>
          <w:lang w:eastAsia="zh-CN"/>
        </w:rPr>
        <w:t>防台风</w:t>
      </w:r>
      <w:r>
        <w:rPr>
          <w:rFonts w:hint="eastAsia" w:ascii="仿宋_GB2312" w:eastAsia="仿宋_GB2312"/>
          <w:sz w:val="32"/>
          <w:szCs w:val="32"/>
        </w:rPr>
        <w:t>防山洪灾害防御抢险有关</w:t>
      </w:r>
    </w:p>
    <w:p w14:paraId="6AE85970">
      <w:pPr>
        <w:spacing w:line="560" w:lineRule="exact"/>
        <w:ind w:firstLine="1920" w:firstLineChars="600"/>
        <w:rPr>
          <w:rFonts w:hint="eastAsia" w:ascii="仿宋_GB2312" w:eastAsia="仿宋_GB2312"/>
          <w:sz w:val="32"/>
          <w:szCs w:val="32"/>
        </w:rPr>
      </w:pPr>
      <w:r>
        <w:rPr>
          <w:rFonts w:hint="eastAsia" w:ascii="仿宋_GB2312" w:eastAsia="仿宋_GB2312"/>
          <w:sz w:val="32"/>
          <w:szCs w:val="32"/>
        </w:rPr>
        <w:t>责任人名单</w:t>
      </w:r>
    </w:p>
    <w:p w14:paraId="2F320490">
      <w:pPr>
        <w:numPr>
          <w:ilvl w:val="0"/>
          <w:numId w:val="2"/>
        </w:numPr>
        <w:spacing w:line="560" w:lineRule="exact"/>
        <w:ind w:left="0" w:leftChars="0" w:firstLine="1600" w:firstLineChars="500"/>
        <w:rPr>
          <w:rFonts w:hint="eastAsia" w:ascii="仿宋_GB2312" w:eastAsia="仿宋_GB2312"/>
          <w:sz w:val="32"/>
          <w:szCs w:val="32"/>
        </w:rPr>
      </w:pPr>
      <w:r>
        <w:rPr>
          <w:rFonts w:hint="eastAsia" w:ascii="仿宋_GB2312" w:hAnsi="仿宋" w:eastAsia="仿宋_GB2312"/>
          <w:color w:val="000000"/>
          <w:sz w:val="32"/>
          <w:szCs w:val="32"/>
          <w:lang w:eastAsia="zh-CN"/>
        </w:rPr>
        <w:t>飞竹镇</w:t>
      </w:r>
      <w:r>
        <w:rPr>
          <w:rFonts w:hint="eastAsia" w:ascii="仿宋_GB2312" w:hAnsi="仿宋" w:eastAsia="仿宋_GB2312"/>
          <w:color w:val="000000"/>
          <w:sz w:val="32"/>
          <w:szCs w:val="32"/>
        </w:rPr>
        <w:t>应急队伍人员名单</w:t>
      </w:r>
    </w:p>
    <w:p w14:paraId="5BA9CE90">
      <w:pPr>
        <w:numPr>
          <w:ilvl w:val="0"/>
          <w:numId w:val="2"/>
        </w:numPr>
        <w:spacing w:line="560" w:lineRule="exact"/>
        <w:ind w:left="0" w:leftChars="0"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飞竹镇应急抢险分组安排</w:t>
      </w:r>
    </w:p>
    <w:p w14:paraId="20A7DCB5">
      <w:pPr>
        <w:numPr>
          <w:ilvl w:val="0"/>
          <w:numId w:val="2"/>
        </w:numPr>
        <w:spacing w:line="560" w:lineRule="exact"/>
        <w:ind w:left="0" w:leftChars="0" w:firstLine="1600" w:firstLineChars="500"/>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飞竹镇应急抢险联系电话汇总表</w:t>
      </w:r>
    </w:p>
    <w:p w14:paraId="0EBB77C2">
      <w:pPr>
        <w:numPr>
          <w:ilvl w:val="0"/>
          <w:numId w:val="2"/>
        </w:numPr>
        <w:spacing w:line="560" w:lineRule="exact"/>
        <w:ind w:left="0" w:leftChars="0"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飞竹镇防汛</w:t>
      </w:r>
      <w:r>
        <w:rPr>
          <w:rFonts w:hint="eastAsia" w:ascii="仿宋_GB2312" w:hAnsi="仿宋_GB2312" w:eastAsia="仿宋_GB2312" w:cs="仿宋_GB2312"/>
          <w:sz w:val="32"/>
          <w:lang w:eastAsia="zh-CN"/>
        </w:rPr>
        <w:t>防台风</w:t>
      </w:r>
      <w:r>
        <w:rPr>
          <w:rFonts w:hint="eastAsia" w:ascii="仿宋_GB2312" w:hAnsi="仿宋_GB2312" w:eastAsia="仿宋_GB2312" w:cs="仿宋_GB2312"/>
          <w:sz w:val="32"/>
        </w:rPr>
        <w:t>防山洪抢险物资储备情况表</w:t>
      </w:r>
    </w:p>
    <w:p w14:paraId="75F574DD">
      <w:pPr>
        <w:numPr>
          <w:ilvl w:val="0"/>
          <w:numId w:val="2"/>
        </w:numPr>
        <w:spacing w:line="560" w:lineRule="exact"/>
        <w:ind w:left="0" w:leftChars="0"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szCs w:val="32"/>
        </w:rPr>
        <w:t>飞竹镇行政村防御</w:t>
      </w:r>
      <w:r>
        <w:rPr>
          <w:rFonts w:hint="eastAsia" w:ascii="仿宋_GB2312" w:hAnsi="仿宋_GB2312" w:eastAsia="仿宋_GB2312" w:cs="仿宋_GB2312"/>
          <w:sz w:val="32"/>
        </w:rPr>
        <w:t>重点情况表</w:t>
      </w:r>
    </w:p>
    <w:p w14:paraId="32736A39">
      <w:pPr>
        <w:numPr>
          <w:ilvl w:val="0"/>
          <w:numId w:val="2"/>
        </w:numPr>
        <w:spacing w:line="560" w:lineRule="exact"/>
        <w:ind w:left="0" w:leftChars="0" w:firstLine="1600" w:firstLineChars="5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飞竹镇防汛防台风人员转移情况表</w:t>
      </w:r>
    </w:p>
    <w:p w14:paraId="7F72D634">
      <w:pPr>
        <w:numPr>
          <w:ilvl w:val="0"/>
          <w:numId w:val="0"/>
        </w:numPr>
        <w:spacing w:line="560" w:lineRule="exact"/>
        <w:ind w:left="0" w:leftChars="0" w:firstLine="1600" w:firstLineChars="500"/>
        <w:rPr>
          <w:rFonts w:hint="eastAsia" w:ascii="黑体" w:hAnsi="黑体" w:eastAsia="黑体" w:cs="黑体"/>
          <w:sz w:val="32"/>
          <w:szCs w:val="32"/>
        </w:rPr>
      </w:pPr>
      <w:r>
        <w:rPr>
          <w:rFonts w:hint="eastAsia" w:ascii="仿宋_GB2312" w:hAnsi="仿宋_GB2312" w:eastAsia="仿宋_GB2312" w:cs="仿宋_GB2312"/>
          <w:sz w:val="32"/>
          <w:lang w:val="en-US" w:eastAsia="zh-CN"/>
        </w:rPr>
        <w:t>10. 飞竹镇防御台风暴雨信息报告表</w:t>
      </w:r>
    </w:p>
    <w:p w14:paraId="08218977">
      <w:pPr>
        <w:pStyle w:val="2"/>
        <w:rPr>
          <w:rFonts w:hint="eastAsia"/>
        </w:rPr>
      </w:pPr>
    </w:p>
    <w:p w14:paraId="49F67D2D">
      <w:pPr>
        <w:pStyle w:val="2"/>
        <w:rPr>
          <w:rFonts w:hint="eastAsia"/>
        </w:rPr>
      </w:pPr>
    </w:p>
    <w:p w14:paraId="567C99C8">
      <w:pPr>
        <w:pStyle w:val="2"/>
        <w:rPr>
          <w:rFonts w:hint="eastAsia"/>
        </w:rPr>
      </w:pPr>
    </w:p>
    <w:p w14:paraId="5785BD02">
      <w:pPr>
        <w:pStyle w:val="2"/>
        <w:rPr>
          <w:rFonts w:hint="eastAsia"/>
        </w:rPr>
      </w:pPr>
    </w:p>
    <w:tbl>
      <w:tblPr>
        <w:tblStyle w:val="9"/>
        <w:tblpPr w:leftFromText="180" w:rightFromText="180" w:vertAnchor="text" w:horzAnchor="page" w:tblpXSpec="center" w:tblpY="19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9"/>
      </w:tblGrid>
      <w:tr w14:paraId="4536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49" w:type="dxa"/>
            <w:tcBorders>
              <w:top w:val="single" w:color="auto" w:sz="12" w:space="0"/>
              <w:left w:val="nil"/>
              <w:bottom w:val="single" w:color="auto" w:sz="4" w:space="0"/>
              <w:right w:val="nil"/>
            </w:tcBorders>
            <w:noWrap w:val="0"/>
            <w:vAlign w:val="top"/>
          </w:tcPr>
          <w:p w14:paraId="6B363530">
            <w:pPr>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130" w:firstLine="320" w:firstLineChars="100"/>
              <w:jc w:val="left"/>
              <w:textAlignment w:val="auto"/>
              <w:outlineLvl w:val="9"/>
              <w:rPr>
                <w:rFonts w:hint="eastAsia" w:ascii="仿宋" w:hAnsi="仿宋" w:eastAsia="仿宋" w:cs="仿宋"/>
                <w:spacing w:val="0"/>
                <w:w w:val="100"/>
                <w:kern w:val="2"/>
                <w:position w:val="0"/>
                <w:sz w:val="30"/>
                <w:szCs w:val="30"/>
                <w:shd w:val="clear" w:color="auto" w:fill="auto"/>
                <w:lang w:eastAsia="zh-CN" w:bidi="ar-SA"/>
              </w:rPr>
            </w:pPr>
            <w:r>
              <w:rPr>
                <w:rFonts w:hint="eastAsia" w:ascii="仿宋_GB2312" w:hAnsi="仿宋_GB2312" w:eastAsia="仿宋_GB2312" w:cs="仿宋_GB2312"/>
                <w:sz w:val="32"/>
                <w:szCs w:val="32"/>
                <w:lang w:eastAsia="zh-CN"/>
              </w:rPr>
              <w:t>抄送：县防汛办、镇领导班子成员。</w:t>
            </w:r>
          </w:p>
        </w:tc>
      </w:tr>
      <w:tr w14:paraId="0AC6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949" w:type="dxa"/>
            <w:tcBorders>
              <w:top w:val="single" w:color="auto" w:sz="4" w:space="0"/>
              <w:left w:val="nil"/>
              <w:bottom w:val="single" w:color="auto" w:sz="12" w:space="0"/>
              <w:right w:val="nil"/>
            </w:tcBorders>
            <w:noWrap w:val="0"/>
            <w:vAlign w:val="top"/>
          </w:tcPr>
          <w:p w14:paraId="756E4E88">
            <w:pPr>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320" w:firstLineChars="100"/>
              <w:jc w:val="left"/>
              <w:textAlignment w:val="auto"/>
              <w:outlineLvl w:val="9"/>
              <w:rPr>
                <w:rFonts w:hint="eastAsia" w:ascii="仿宋" w:hAnsi="仿宋" w:eastAsia="仿宋" w:cs="仿宋"/>
                <w:spacing w:val="0"/>
                <w:w w:val="100"/>
                <w:kern w:val="2"/>
                <w:position w:val="0"/>
                <w:sz w:val="30"/>
                <w:szCs w:val="30"/>
                <w:shd w:val="clear" w:color="auto" w:fill="auto"/>
                <w:lang w:val="en-US" w:eastAsia="zh-CN" w:bidi="ar-SA"/>
              </w:rPr>
            </w:pPr>
            <w:r>
              <w:rPr>
                <w:rFonts w:hint="eastAsia" w:ascii="仿宋_GB2312" w:hAnsi="仿宋_GB2312" w:eastAsia="仿宋_GB2312" w:cs="仿宋_GB2312"/>
                <w:sz w:val="32"/>
                <w:szCs w:val="32"/>
                <w:lang w:eastAsia="zh-CN"/>
              </w:rPr>
              <w:t xml:space="preserve">飞竹镇党政办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日印发</w:t>
            </w:r>
            <w:r>
              <w:rPr>
                <w:rFonts w:hint="eastAsia" w:ascii="仿宋" w:hAnsi="仿宋" w:eastAsia="仿宋" w:cs="仿宋"/>
                <w:spacing w:val="0"/>
                <w:w w:val="100"/>
                <w:kern w:val="2"/>
                <w:position w:val="0"/>
                <w:sz w:val="30"/>
                <w:szCs w:val="30"/>
                <w:shd w:val="clear" w:color="auto" w:fill="auto"/>
                <w:lang w:val="en-US" w:eastAsia="zh-CN" w:bidi="ar-SA"/>
              </w:rPr>
              <w:t xml:space="preserve">  </w:t>
            </w:r>
          </w:p>
        </w:tc>
      </w:tr>
    </w:tbl>
    <w:p w14:paraId="1C38CA73">
      <w:pPr>
        <w:pStyle w:val="2"/>
        <w:rPr>
          <w:rFonts w:hint="eastAsia"/>
        </w:rPr>
      </w:pPr>
    </w:p>
    <w:p w14:paraId="1A6ED4C6">
      <w:pPr>
        <w:pStyle w:val="2"/>
        <w:rPr>
          <w:rFonts w:hint="eastAsia"/>
        </w:rPr>
      </w:pPr>
    </w:p>
    <w:p w14:paraId="42DFF442">
      <w:pPr>
        <w:rPr>
          <w:rFonts w:hint="eastAsia" w:ascii="黑体" w:hAnsi="黑体" w:eastAsia="黑体" w:cs="黑体"/>
          <w:sz w:val="32"/>
          <w:szCs w:val="32"/>
        </w:rPr>
      </w:pPr>
    </w:p>
    <w:p w14:paraId="2E0A4AE3">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38E1D4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drawing>
          <wp:inline distT="0" distB="0" distL="114300" distR="114300">
            <wp:extent cx="5600700" cy="7239000"/>
            <wp:effectExtent l="0" t="0" r="0" b="0"/>
            <wp:docPr id="4" name="图片 2" descr="F:/2024年F盘/飞竹镇/防汛办/重点部位人员转移路线示意图.jpg重点部位人员转移路线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F:/2024年F盘/飞竹镇/防汛办/重点部位人员转移路线示意图.jpg重点部位人员转移路线示意图"/>
                    <pic:cNvPicPr>
                      <a:picLocks noChangeAspect="1"/>
                    </pic:cNvPicPr>
                  </pic:nvPicPr>
                  <pic:blipFill>
                    <a:blip r:embed="rId23"/>
                    <a:srcRect l="26" r="26"/>
                    <a:stretch>
                      <a:fillRect/>
                    </a:stretch>
                  </pic:blipFill>
                  <pic:spPr>
                    <a:xfrm>
                      <a:off x="0" y="0"/>
                      <a:ext cx="5600700" cy="7239000"/>
                    </a:xfrm>
                    <a:prstGeom prst="rect">
                      <a:avLst/>
                    </a:prstGeom>
                    <a:noFill/>
                    <a:ln>
                      <a:noFill/>
                    </a:ln>
                  </pic:spPr>
                </pic:pic>
              </a:graphicData>
            </a:graphic>
          </wp:inline>
        </w:drawing>
      </w:r>
    </w:p>
    <w:p w14:paraId="2DAFF3B4">
      <w:pPr>
        <w:jc w:val="center"/>
        <w:rPr>
          <w:rFonts w:hint="eastAsia" w:ascii="黑体" w:hAnsi="黑体" w:eastAsia="黑体" w:cs="黑体"/>
          <w:sz w:val="32"/>
          <w:szCs w:val="32"/>
        </w:rPr>
      </w:pPr>
    </w:p>
    <w:p w14:paraId="31338440">
      <w:pPr>
        <w:rPr>
          <w:rFonts w:hint="eastAsia"/>
        </w:rPr>
      </w:pPr>
      <w:r>
        <w:rPr>
          <w:rFonts w:hint="eastAsia"/>
        </w:rPr>
        <w:drawing>
          <wp:anchor distT="0" distB="0" distL="114300" distR="114300" simplePos="0" relativeHeight="251659264" behindDoc="0" locked="0" layoutInCell="1" allowOverlap="1">
            <wp:simplePos x="0" y="0"/>
            <wp:positionH relativeFrom="column">
              <wp:posOffset>116840</wp:posOffset>
            </wp:positionH>
            <wp:positionV relativeFrom="paragraph">
              <wp:posOffset>416560</wp:posOffset>
            </wp:positionV>
            <wp:extent cx="5808980" cy="7699375"/>
            <wp:effectExtent l="0" t="0" r="1270" b="15875"/>
            <wp:wrapSquare wrapText="bothSides"/>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24"/>
                    <a:stretch>
                      <a:fillRect/>
                    </a:stretch>
                  </pic:blipFill>
                  <pic:spPr>
                    <a:xfrm>
                      <a:off x="0" y="0"/>
                      <a:ext cx="5808980" cy="7699375"/>
                    </a:xfrm>
                    <a:prstGeom prst="rect">
                      <a:avLst/>
                    </a:prstGeom>
                    <a:noFill/>
                    <a:ln>
                      <a:noFill/>
                    </a:ln>
                  </pic:spPr>
                </pic:pic>
              </a:graphicData>
            </a:graphic>
          </wp:anchor>
        </w:drawing>
      </w:r>
      <w:r>
        <w:rPr>
          <w:rFonts w:hint="eastAsia" w:ascii="黑体" w:hAnsi="黑体" w:eastAsia="黑体" w:cs="黑体"/>
          <w:sz w:val="32"/>
          <w:szCs w:val="32"/>
        </w:rPr>
        <w:t>附件2</w:t>
      </w:r>
    </w:p>
    <w:p w14:paraId="1A133CBC">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928" w:right="1474"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4D5B38">
      <w:pPr>
        <w:jc w:val="left"/>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-780415</wp:posOffset>
                </wp:positionH>
                <wp:positionV relativeFrom="paragraph">
                  <wp:posOffset>-102235</wp:posOffset>
                </wp:positionV>
                <wp:extent cx="685800" cy="837565"/>
                <wp:effectExtent l="0" t="0" r="0" b="635"/>
                <wp:wrapNone/>
                <wp:docPr id="7" name="文本框 7"/>
                <wp:cNvGraphicFramePr/>
                <a:graphic xmlns:a="http://schemas.openxmlformats.org/drawingml/2006/main">
                  <a:graphicData uri="http://schemas.microsoft.com/office/word/2010/wordprocessingShape">
                    <wps:wsp>
                      <wps:cNvSpPr txBox="1"/>
                      <wps:spPr>
                        <a:xfrm>
                          <a:off x="0" y="0"/>
                          <a:ext cx="685800" cy="837565"/>
                        </a:xfrm>
                        <a:prstGeom prst="rect">
                          <a:avLst/>
                        </a:prstGeom>
                        <a:solidFill>
                          <a:srgbClr val="FFFFFF"/>
                        </a:solidFill>
                        <a:ln>
                          <a:noFill/>
                        </a:ln>
                        <a:effectLst/>
                      </wps:spPr>
                      <wps:txbx>
                        <w:txbxContent>
                          <w:p w14:paraId="479A242F">
                            <w:pPr>
                              <w:rPr>
                                <w:rFonts w:hint="eastAsia" w:ascii="宋体" w:hAnsi="宋体" w:eastAsia="宋体" w:cs="宋体"/>
                                <w:sz w:val="28"/>
                                <w:szCs w:val="28"/>
                                <w:lang w:val="en-US" w:eastAsia="zh-CN"/>
                              </w:rPr>
                            </w:pPr>
                          </w:p>
                        </w:txbxContent>
                      </wps:txbx>
                      <wps:bodyPr vert="eaVert" wrap="square" anchor="t" anchorCtr="0" upright="1"/>
                    </wps:wsp>
                  </a:graphicData>
                </a:graphic>
              </wp:anchor>
            </w:drawing>
          </mc:Choice>
          <mc:Fallback>
            <w:pict>
              <v:shape id="_x0000_s1026" o:spid="_x0000_s1026" o:spt="202" type="#_x0000_t202" style="position:absolute;left:0pt;margin-left:-61.45pt;margin-top:-8.05pt;height:65.95pt;width:54pt;z-index:251660288;mso-width-relative:page;mso-height-relative:page;" fillcolor="#FFFFFF" filled="t" stroked="f" coordsize="21600,21600" o:gfxdata="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kdVntsA&#10;AAAMAQAADwAAAAAAAAABACAAAAAiAAAAZHJzL2Rvd25yZXYueG1sUEsBAhQAFAAAAAgAh07iQDhq&#10;AyfjAQAAuQMAAA4AAAAAAAAAAQAgAAAAKgEAAGRycy9lMm9Eb2MueG1sUEsFBgAAAAAGAAYAWQEA&#10;AH8FAAAAAA==&#10;">
                <v:fill on="t" focussize="0,0"/>
                <v:stroke on="f"/>
                <v:imagedata o:title=""/>
                <o:lock v:ext="edit" aspectratio="f"/>
                <v:textbox style="layout-flow:vertical-ideographic;">
                  <w:txbxContent>
                    <w:p w14:paraId="479A242F">
                      <w:pPr>
                        <w:rPr>
                          <w:rFonts w:hint="eastAsia" w:ascii="宋体" w:hAnsi="宋体" w:eastAsia="宋体" w:cs="宋体"/>
                          <w:sz w:val="28"/>
                          <w:szCs w:val="28"/>
                          <w:lang w:val="en-US" w:eastAsia="zh-CN"/>
                        </w:rPr>
                      </w:pPr>
                    </w:p>
                  </w:txbxContent>
                </v:textbox>
              </v:shape>
            </w:pict>
          </mc:Fallback>
        </mc:AlternateContent>
      </w:r>
      <w:r>
        <w:rPr>
          <w:rFonts w:hint="eastAsia" w:ascii="黑体" w:hAnsi="黑体" w:eastAsia="黑体" w:cs="黑体"/>
          <w:sz w:val="32"/>
          <w:szCs w:val="32"/>
        </w:rPr>
        <w:t>附件3</w:t>
      </w:r>
    </w:p>
    <w:p w14:paraId="2A45E7F2">
      <w:pPr>
        <w:jc w:val="center"/>
        <w:rPr>
          <w:rFonts w:hint="eastAsia" w:ascii="黑体" w:eastAsia="黑体"/>
          <w:sz w:val="44"/>
          <w:szCs w:val="44"/>
        </w:rPr>
      </w:pPr>
      <w:r>
        <w:rPr>
          <w:rFonts w:hint="eastAsia" w:ascii="黑体" w:eastAsia="黑体"/>
          <w:sz w:val="44"/>
          <w:szCs w:val="44"/>
        </w:rPr>
        <w:t>飞竹镇防汛</w:t>
      </w:r>
      <w:r>
        <w:rPr>
          <w:rFonts w:hint="eastAsia" w:ascii="黑体" w:eastAsia="黑体"/>
          <w:sz w:val="44"/>
          <w:szCs w:val="44"/>
          <w:lang w:eastAsia="zh-CN"/>
        </w:rPr>
        <w:t>防台风</w:t>
      </w:r>
      <w:r>
        <w:rPr>
          <w:rFonts w:hint="eastAsia" w:ascii="黑体" w:eastAsia="黑体"/>
          <w:sz w:val="44"/>
          <w:szCs w:val="44"/>
        </w:rPr>
        <w:t>防山洪灾害防御抢险有关责任人名单</w:t>
      </w:r>
    </w:p>
    <w:tbl>
      <w:tblPr>
        <w:tblStyle w:val="9"/>
        <w:tblW w:w="15726" w:type="dxa"/>
        <w:tblInd w:w="-74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116"/>
        <w:gridCol w:w="2499"/>
        <w:gridCol w:w="1815"/>
        <w:gridCol w:w="1125"/>
        <w:gridCol w:w="1860"/>
        <w:gridCol w:w="1176"/>
        <w:gridCol w:w="1845"/>
        <w:gridCol w:w="1155"/>
        <w:gridCol w:w="1770"/>
      </w:tblGrid>
      <w:tr w14:paraId="5333C1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365" w:type="dxa"/>
            <w:vMerge w:val="restart"/>
            <w:noWrap w:val="0"/>
            <w:vAlign w:val="center"/>
          </w:tcPr>
          <w:p w14:paraId="163146CE">
            <w:pPr>
              <w:jc w:val="center"/>
              <w:rPr>
                <w:rFonts w:hint="eastAsia" w:ascii="仿宋_GB2312" w:hAnsi="仿宋" w:eastAsia="仿宋_GB2312"/>
                <w:b/>
                <w:bCs/>
                <w:sz w:val="28"/>
                <w:szCs w:val="28"/>
                <w:lang w:eastAsia="zh-CN"/>
              </w:rPr>
            </w:pPr>
            <w:r>
              <w:rPr>
                <w:rFonts w:hint="eastAsia" w:ascii="仿宋_GB2312" w:hAnsi="仿宋" w:eastAsia="仿宋_GB2312"/>
                <w:b/>
                <w:bCs/>
                <w:sz w:val="28"/>
                <w:szCs w:val="28"/>
                <w:lang w:eastAsia="zh-CN"/>
              </w:rPr>
              <w:t>村</w:t>
            </w:r>
          </w:p>
        </w:tc>
        <w:tc>
          <w:tcPr>
            <w:tcW w:w="5430" w:type="dxa"/>
            <w:gridSpan w:val="3"/>
            <w:noWrap w:val="0"/>
            <w:vAlign w:val="center"/>
          </w:tcPr>
          <w:p w14:paraId="4E2DE920">
            <w:pPr>
              <w:jc w:val="center"/>
              <w:rPr>
                <w:rFonts w:hint="eastAsia" w:ascii="仿宋_GB2312" w:hAnsi="仿宋" w:eastAsia="仿宋_GB2312"/>
                <w:b/>
                <w:bCs/>
                <w:sz w:val="28"/>
                <w:szCs w:val="28"/>
              </w:rPr>
            </w:pPr>
            <w:r>
              <w:rPr>
                <w:rFonts w:hint="eastAsia" w:ascii="仿宋_GB2312" w:hAnsi="仿宋" w:eastAsia="仿宋_GB2312"/>
                <w:b/>
                <w:bCs/>
                <w:sz w:val="28"/>
                <w:szCs w:val="28"/>
              </w:rPr>
              <w:t>挂  点  领  导</w:t>
            </w:r>
          </w:p>
        </w:tc>
        <w:tc>
          <w:tcPr>
            <w:tcW w:w="2985" w:type="dxa"/>
            <w:gridSpan w:val="2"/>
            <w:tcBorders>
              <w:right w:val="single" w:color="auto" w:sz="4" w:space="0"/>
            </w:tcBorders>
            <w:noWrap w:val="0"/>
            <w:vAlign w:val="center"/>
          </w:tcPr>
          <w:p w14:paraId="0256D7E9">
            <w:pPr>
              <w:jc w:val="center"/>
              <w:rPr>
                <w:rFonts w:hint="eastAsia" w:ascii="仿宋_GB2312" w:hAnsi="仿宋" w:eastAsia="仿宋_GB2312"/>
                <w:b/>
                <w:bCs/>
                <w:sz w:val="28"/>
                <w:szCs w:val="28"/>
              </w:rPr>
            </w:pPr>
            <w:r>
              <w:rPr>
                <w:rFonts w:hint="eastAsia" w:ascii="仿宋_GB2312" w:hAnsi="仿宋" w:eastAsia="仿宋_GB2312"/>
                <w:b/>
                <w:bCs/>
                <w:sz w:val="28"/>
                <w:szCs w:val="28"/>
              </w:rPr>
              <w:t>驻村干部</w:t>
            </w:r>
          </w:p>
        </w:tc>
        <w:tc>
          <w:tcPr>
            <w:tcW w:w="5946" w:type="dxa"/>
            <w:gridSpan w:val="4"/>
            <w:tcBorders>
              <w:left w:val="single" w:color="auto" w:sz="4" w:space="0"/>
            </w:tcBorders>
            <w:noWrap w:val="0"/>
            <w:vAlign w:val="center"/>
          </w:tcPr>
          <w:p w14:paraId="599D4437">
            <w:pPr>
              <w:jc w:val="center"/>
              <w:rPr>
                <w:rFonts w:hint="eastAsia" w:ascii="仿宋_GB2312" w:hAnsi="仿宋" w:eastAsia="仿宋_GB2312"/>
                <w:b/>
                <w:bCs/>
                <w:sz w:val="28"/>
                <w:szCs w:val="28"/>
              </w:rPr>
            </w:pPr>
            <w:r>
              <w:rPr>
                <w:rFonts w:hint="eastAsia" w:ascii="仿宋_GB2312" w:hAnsi="仿宋" w:eastAsia="仿宋_GB2312"/>
                <w:b/>
                <w:bCs/>
                <w:sz w:val="28"/>
                <w:szCs w:val="28"/>
              </w:rPr>
              <w:t>村主干</w:t>
            </w:r>
          </w:p>
        </w:tc>
      </w:tr>
      <w:tr w14:paraId="140EBC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1365" w:type="dxa"/>
            <w:vMerge w:val="continue"/>
            <w:noWrap w:val="0"/>
            <w:vAlign w:val="center"/>
          </w:tcPr>
          <w:p w14:paraId="79184422">
            <w:pPr>
              <w:jc w:val="center"/>
              <w:rPr>
                <w:rFonts w:hint="eastAsia" w:ascii="仿宋_GB2312" w:hAnsi="仿宋" w:eastAsia="仿宋_GB2312"/>
                <w:b/>
                <w:bCs/>
                <w:sz w:val="28"/>
                <w:szCs w:val="28"/>
              </w:rPr>
            </w:pPr>
          </w:p>
        </w:tc>
        <w:tc>
          <w:tcPr>
            <w:tcW w:w="1116" w:type="dxa"/>
            <w:noWrap w:val="0"/>
            <w:vAlign w:val="center"/>
          </w:tcPr>
          <w:p w14:paraId="79F18109">
            <w:pPr>
              <w:jc w:val="center"/>
              <w:rPr>
                <w:rFonts w:hint="eastAsia" w:ascii="仿宋_GB2312" w:hAnsi="仿宋" w:eastAsia="仿宋_GB2312"/>
                <w:b/>
                <w:bCs/>
                <w:sz w:val="28"/>
                <w:szCs w:val="28"/>
              </w:rPr>
            </w:pPr>
            <w:r>
              <w:rPr>
                <w:rFonts w:hint="eastAsia" w:ascii="仿宋_GB2312" w:hAnsi="仿宋" w:eastAsia="仿宋_GB2312"/>
                <w:b/>
                <w:bCs/>
                <w:sz w:val="28"/>
                <w:szCs w:val="28"/>
              </w:rPr>
              <w:t>姓  名</w:t>
            </w:r>
          </w:p>
        </w:tc>
        <w:tc>
          <w:tcPr>
            <w:tcW w:w="2499" w:type="dxa"/>
            <w:noWrap w:val="0"/>
            <w:vAlign w:val="center"/>
          </w:tcPr>
          <w:p w14:paraId="12816FAE">
            <w:pPr>
              <w:jc w:val="center"/>
              <w:rPr>
                <w:rFonts w:hint="eastAsia" w:ascii="仿宋_GB2312" w:hAnsi="仿宋" w:eastAsia="仿宋_GB2312"/>
                <w:b/>
                <w:bCs/>
                <w:sz w:val="28"/>
                <w:szCs w:val="28"/>
              </w:rPr>
            </w:pPr>
            <w:r>
              <w:rPr>
                <w:rFonts w:hint="eastAsia" w:ascii="仿宋_GB2312" w:hAnsi="仿宋" w:eastAsia="仿宋_GB2312"/>
                <w:b/>
                <w:bCs/>
                <w:sz w:val="28"/>
                <w:szCs w:val="28"/>
              </w:rPr>
              <w:t>职   务</w:t>
            </w:r>
          </w:p>
        </w:tc>
        <w:tc>
          <w:tcPr>
            <w:tcW w:w="1815" w:type="dxa"/>
            <w:noWrap w:val="0"/>
            <w:vAlign w:val="center"/>
          </w:tcPr>
          <w:p w14:paraId="61D85916">
            <w:pPr>
              <w:jc w:val="center"/>
              <w:rPr>
                <w:rFonts w:hint="eastAsia" w:ascii="仿宋_GB2312" w:hAnsi="仿宋" w:eastAsia="仿宋_GB2312"/>
                <w:b/>
                <w:bCs/>
                <w:sz w:val="28"/>
                <w:szCs w:val="28"/>
              </w:rPr>
            </w:pPr>
            <w:r>
              <w:rPr>
                <w:rFonts w:hint="eastAsia" w:ascii="仿宋_GB2312" w:hAnsi="仿宋" w:eastAsia="仿宋_GB2312"/>
                <w:b/>
                <w:bCs/>
                <w:sz w:val="28"/>
                <w:szCs w:val="28"/>
              </w:rPr>
              <w:t>联系电话</w:t>
            </w:r>
          </w:p>
        </w:tc>
        <w:tc>
          <w:tcPr>
            <w:tcW w:w="1125" w:type="dxa"/>
            <w:noWrap w:val="0"/>
            <w:vAlign w:val="center"/>
          </w:tcPr>
          <w:p w14:paraId="79E7F05F">
            <w:pPr>
              <w:jc w:val="center"/>
              <w:rPr>
                <w:rFonts w:hint="eastAsia" w:ascii="仿宋_GB2312" w:hAnsi="仿宋" w:eastAsia="仿宋_GB2312"/>
                <w:b/>
                <w:bCs/>
                <w:sz w:val="28"/>
                <w:szCs w:val="28"/>
              </w:rPr>
            </w:pPr>
            <w:r>
              <w:rPr>
                <w:rFonts w:hint="eastAsia" w:ascii="仿宋_GB2312" w:hAnsi="仿宋" w:eastAsia="仿宋_GB2312"/>
                <w:b/>
                <w:bCs/>
                <w:sz w:val="28"/>
                <w:szCs w:val="28"/>
              </w:rPr>
              <w:t>姓  名</w:t>
            </w:r>
          </w:p>
        </w:tc>
        <w:tc>
          <w:tcPr>
            <w:tcW w:w="1860" w:type="dxa"/>
            <w:tcBorders>
              <w:right w:val="single" w:color="auto" w:sz="4" w:space="0"/>
            </w:tcBorders>
            <w:noWrap w:val="0"/>
            <w:vAlign w:val="center"/>
          </w:tcPr>
          <w:p w14:paraId="163D3BFD">
            <w:pPr>
              <w:jc w:val="center"/>
              <w:rPr>
                <w:rFonts w:hint="eastAsia" w:ascii="仿宋_GB2312" w:hAnsi="仿宋" w:eastAsia="仿宋_GB2312"/>
                <w:b/>
                <w:bCs/>
                <w:sz w:val="28"/>
                <w:szCs w:val="28"/>
              </w:rPr>
            </w:pPr>
            <w:r>
              <w:rPr>
                <w:rFonts w:hint="eastAsia" w:ascii="仿宋_GB2312" w:hAnsi="仿宋" w:eastAsia="仿宋_GB2312"/>
                <w:b/>
                <w:bCs/>
                <w:sz w:val="28"/>
                <w:szCs w:val="28"/>
              </w:rPr>
              <w:t>联系电话</w:t>
            </w:r>
          </w:p>
        </w:tc>
        <w:tc>
          <w:tcPr>
            <w:tcW w:w="1176" w:type="dxa"/>
            <w:tcBorders>
              <w:left w:val="single" w:color="auto" w:sz="4" w:space="0"/>
              <w:right w:val="single" w:color="auto" w:sz="4" w:space="0"/>
            </w:tcBorders>
            <w:noWrap w:val="0"/>
            <w:vAlign w:val="center"/>
          </w:tcPr>
          <w:p w14:paraId="64ABADD5">
            <w:pPr>
              <w:jc w:val="center"/>
              <w:rPr>
                <w:rFonts w:hint="default" w:ascii="仿宋_GB2312" w:hAnsi="仿宋" w:eastAsia="仿宋_GB2312"/>
                <w:b/>
                <w:bCs/>
                <w:sz w:val="28"/>
                <w:szCs w:val="28"/>
                <w:lang w:val="en-US" w:eastAsia="zh-CN"/>
              </w:rPr>
            </w:pPr>
            <w:r>
              <w:rPr>
                <w:rFonts w:hint="eastAsia" w:ascii="仿宋_GB2312" w:hAnsi="仿宋" w:eastAsia="仿宋_GB2312"/>
                <w:b/>
                <w:bCs/>
                <w:sz w:val="24"/>
                <w:szCs w:val="24"/>
                <w:lang w:val="en-US" w:eastAsia="zh-CN"/>
              </w:rPr>
              <w:t>支书、村主任</w:t>
            </w:r>
          </w:p>
        </w:tc>
        <w:tc>
          <w:tcPr>
            <w:tcW w:w="1845" w:type="dxa"/>
            <w:tcBorders>
              <w:left w:val="single" w:color="auto" w:sz="4" w:space="0"/>
              <w:right w:val="single" w:color="auto" w:sz="4" w:space="0"/>
            </w:tcBorders>
            <w:noWrap w:val="0"/>
            <w:vAlign w:val="center"/>
          </w:tcPr>
          <w:p w14:paraId="59699CA2">
            <w:pPr>
              <w:jc w:val="center"/>
              <w:rPr>
                <w:rFonts w:hint="eastAsia" w:ascii="仿宋_GB2312" w:hAnsi="仿宋" w:eastAsia="仿宋_GB2312"/>
                <w:b/>
                <w:bCs/>
                <w:sz w:val="28"/>
                <w:szCs w:val="28"/>
              </w:rPr>
            </w:pPr>
            <w:r>
              <w:rPr>
                <w:rFonts w:hint="eastAsia" w:ascii="仿宋_GB2312" w:hAnsi="仿宋" w:eastAsia="仿宋_GB2312"/>
                <w:b/>
                <w:bCs/>
                <w:sz w:val="28"/>
                <w:szCs w:val="28"/>
              </w:rPr>
              <w:t>联系电话</w:t>
            </w:r>
          </w:p>
        </w:tc>
        <w:tc>
          <w:tcPr>
            <w:tcW w:w="1155" w:type="dxa"/>
            <w:tcBorders>
              <w:left w:val="single" w:color="auto" w:sz="4" w:space="0"/>
              <w:right w:val="single" w:color="auto" w:sz="4" w:space="0"/>
            </w:tcBorders>
            <w:noWrap w:val="0"/>
            <w:vAlign w:val="center"/>
          </w:tcPr>
          <w:p w14:paraId="58CDEF83">
            <w:pPr>
              <w:jc w:val="center"/>
              <w:rPr>
                <w:rFonts w:hint="eastAsia" w:ascii="仿宋_GB2312" w:hAnsi="仿宋" w:eastAsia="仿宋_GB2312"/>
                <w:b/>
                <w:bCs/>
                <w:sz w:val="28"/>
                <w:szCs w:val="28"/>
              </w:rPr>
            </w:pPr>
            <w:r>
              <w:rPr>
                <w:rFonts w:hint="eastAsia" w:ascii="仿宋_GB2312" w:hAnsi="仿宋" w:eastAsia="仿宋_GB2312"/>
                <w:b/>
                <w:bCs/>
                <w:sz w:val="24"/>
                <w:szCs w:val="24"/>
                <w:lang w:val="en-US" w:eastAsia="zh-CN"/>
              </w:rPr>
              <w:t>常务副</w:t>
            </w:r>
            <w:r>
              <w:rPr>
                <w:rFonts w:hint="eastAsia" w:ascii="仿宋_GB2312" w:hAnsi="仿宋" w:eastAsia="仿宋_GB2312"/>
                <w:b/>
                <w:bCs/>
                <w:sz w:val="24"/>
                <w:szCs w:val="24"/>
              </w:rPr>
              <w:t>主任</w:t>
            </w:r>
          </w:p>
        </w:tc>
        <w:tc>
          <w:tcPr>
            <w:tcW w:w="1770" w:type="dxa"/>
            <w:tcBorders>
              <w:left w:val="single" w:color="auto" w:sz="4" w:space="0"/>
            </w:tcBorders>
            <w:noWrap w:val="0"/>
            <w:vAlign w:val="center"/>
          </w:tcPr>
          <w:p w14:paraId="6316D727">
            <w:pPr>
              <w:jc w:val="center"/>
              <w:rPr>
                <w:rFonts w:hint="eastAsia" w:ascii="仿宋_GB2312" w:hAnsi="仿宋" w:eastAsia="仿宋_GB2312"/>
                <w:b/>
                <w:bCs/>
                <w:sz w:val="28"/>
                <w:szCs w:val="28"/>
              </w:rPr>
            </w:pPr>
            <w:r>
              <w:rPr>
                <w:rFonts w:hint="eastAsia" w:ascii="仿宋_GB2312" w:hAnsi="仿宋" w:eastAsia="仿宋_GB2312"/>
                <w:b/>
                <w:bCs/>
                <w:sz w:val="28"/>
                <w:szCs w:val="28"/>
              </w:rPr>
              <w:t>联系电话</w:t>
            </w:r>
          </w:p>
        </w:tc>
      </w:tr>
      <w:tr w14:paraId="0613F2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5" w:type="dxa"/>
            <w:noWrap w:val="0"/>
            <w:vAlign w:val="center"/>
          </w:tcPr>
          <w:p w14:paraId="287924D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蛤蟆石村</w:t>
            </w:r>
          </w:p>
        </w:tc>
        <w:tc>
          <w:tcPr>
            <w:tcW w:w="1116" w:type="dxa"/>
            <w:noWrap w:val="0"/>
            <w:vAlign w:val="center"/>
          </w:tcPr>
          <w:p w14:paraId="6C5CC66E">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吴彩桑</w:t>
            </w:r>
          </w:p>
        </w:tc>
        <w:tc>
          <w:tcPr>
            <w:tcW w:w="2499" w:type="dxa"/>
            <w:noWrap w:val="0"/>
            <w:vAlign w:val="center"/>
          </w:tcPr>
          <w:p w14:paraId="73A5E3EB">
            <w:pPr>
              <w:spacing w:line="480" w:lineRule="exact"/>
              <w:jc w:val="center"/>
              <w:rPr>
                <w:rFonts w:hint="eastAsia" w:ascii="仿宋_GB2312" w:hAnsi="仿宋" w:eastAsia="仿宋_GB2312"/>
                <w:sz w:val="28"/>
                <w:szCs w:val="28"/>
              </w:rPr>
            </w:pPr>
            <w:r>
              <w:rPr>
                <w:rFonts w:hint="eastAsia" w:ascii="仿宋_GB2312" w:hAnsi="仿宋" w:eastAsia="仿宋_GB2312"/>
                <w:color w:val="000000"/>
                <w:sz w:val="22"/>
                <w:szCs w:val="22"/>
                <w:lang w:eastAsia="zh-CN"/>
              </w:rPr>
              <w:t>党委副书记、政法委员</w:t>
            </w:r>
          </w:p>
        </w:tc>
        <w:tc>
          <w:tcPr>
            <w:tcW w:w="1815" w:type="dxa"/>
            <w:noWrap w:val="0"/>
            <w:vAlign w:val="center"/>
          </w:tcPr>
          <w:p w14:paraId="212DD5C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15060655222</w:t>
            </w:r>
          </w:p>
        </w:tc>
        <w:tc>
          <w:tcPr>
            <w:tcW w:w="1125" w:type="dxa"/>
            <w:noWrap w:val="0"/>
            <w:vAlign w:val="center"/>
          </w:tcPr>
          <w:p w14:paraId="4C02E465">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黄益琴</w:t>
            </w:r>
          </w:p>
        </w:tc>
        <w:tc>
          <w:tcPr>
            <w:tcW w:w="1860" w:type="dxa"/>
            <w:tcBorders>
              <w:right w:val="single" w:color="auto" w:sz="4" w:space="0"/>
            </w:tcBorders>
            <w:noWrap w:val="0"/>
            <w:vAlign w:val="center"/>
          </w:tcPr>
          <w:p w14:paraId="14726A64">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15059456019</w:t>
            </w:r>
          </w:p>
        </w:tc>
        <w:tc>
          <w:tcPr>
            <w:tcW w:w="1176" w:type="dxa"/>
            <w:tcBorders>
              <w:left w:val="single" w:color="auto" w:sz="4" w:space="0"/>
              <w:right w:val="single" w:color="auto" w:sz="4" w:space="0"/>
            </w:tcBorders>
            <w:noWrap w:val="0"/>
            <w:vAlign w:val="center"/>
          </w:tcPr>
          <w:p w14:paraId="69C9D32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兰顺华</w:t>
            </w:r>
          </w:p>
        </w:tc>
        <w:tc>
          <w:tcPr>
            <w:tcW w:w="1845" w:type="dxa"/>
            <w:tcBorders>
              <w:left w:val="single" w:color="auto" w:sz="4" w:space="0"/>
              <w:right w:val="single" w:color="auto" w:sz="4" w:space="0"/>
            </w:tcBorders>
            <w:noWrap w:val="0"/>
            <w:vAlign w:val="center"/>
          </w:tcPr>
          <w:p w14:paraId="16957FCF">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13950387369</w:t>
            </w:r>
          </w:p>
        </w:tc>
        <w:tc>
          <w:tcPr>
            <w:tcW w:w="1155" w:type="dxa"/>
            <w:tcBorders>
              <w:left w:val="single" w:color="auto" w:sz="4" w:space="0"/>
              <w:right w:val="single" w:color="auto" w:sz="4" w:space="0"/>
            </w:tcBorders>
            <w:noWrap w:val="0"/>
            <w:vAlign w:val="center"/>
          </w:tcPr>
          <w:p w14:paraId="17B5A46D">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兰进建</w:t>
            </w:r>
          </w:p>
        </w:tc>
        <w:tc>
          <w:tcPr>
            <w:tcW w:w="1770" w:type="dxa"/>
            <w:tcBorders>
              <w:left w:val="single" w:color="auto" w:sz="4" w:space="0"/>
            </w:tcBorders>
            <w:noWrap w:val="0"/>
            <w:vAlign w:val="center"/>
          </w:tcPr>
          <w:p w14:paraId="05860144">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13600862073</w:t>
            </w:r>
          </w:p>
        </w:tc>
      </w:tr>
      <w:tr w14:paraId="4C9A6E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5" w:type="dxa"/>
            <w:noWrap w:val="0"/>
            <w:vAlign w:val="center"/>
          </w:tcPr>
          <w:p w14:paraId="3505491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陶洋村</w:t>
            </w:r>
          </w:p>
        </w:tc>
        <w:tc>
          <w:tcPr>
            <w:tcW w:w="1116" w:type="dxa"/>
            <w:noWrap w:val="0"/>
            <w:vAlign w:val="center"/>
          </w:tcPr>
          <w:p w14:paraId="10E50274">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吴彩桑</w:t>
            </w:r>
          </w:p>
        </w:tc>
        <w:tc>
          <w:tcPr>
            <w:tcW w:w="2499" w:type="dxa"/>
            <w:noWrap w:val="0"/>
            <w:vAlign w:val="center"/>
          </w:tcPr>
          <w:p w14:paraId="078932D7">
            <w:pPr>
              <w:spacing w:line="480" w:lineRule="exact"/>
              <w:jc w:val="center"/>
              <w:rPr>
                <w:rFonts w:hint="eastAsia" w:ascii="仿宋_GB2312" w:hAnsi="仿宋" w:eastAsia="仿宋_GB2312"/>
                <w:sz w:val="28"/>
                <w:szCs w:val="28"/>
                <w:lang w:eastAsia="zh-CN"/>
              </w:rPr>
            </w:pPr>
            <w:r>
              <w:rPr>
                <w:rFonts w:hint="eastAsia" w:ascii="仿宋_GB2312" w:hAnsi="仿宋" w:eastAsia="仿宋_GB2312"/>
                <w:color w:val="000000"/>
                <w:sz w:val="22"/>
                <w:szCs w:val="22"/>
                <w:lang w:eastAsia="zh-CN"/>
              </w:rPr>
              <w:t>党委副书记、政法委员</w:t>
            </w:r>
          </w:p>
        </w:tc>
        <w:tc>
          <w:tcPr>
            <w:tcW w:w="1815" w:type="dxa"/>
            <w:noWrap w:val="0"/>
            <w:vAlign w:val="center"/>
          </w:tcPr>
          <w:p w14:paraId="64C0C9A1">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15060655222</w:t>
            </w:r>
          </w:p>
        </w:tc>
        <w:tc>
          <w:tcPr>
            <w:tcW w:w="1125" w:type="dxa"/>
            <w:noWrap w:val="0"/>
            <w:vAlign w:val="center"/>
          </w:tcPr>
          <w:p w14:paraId="16A6BECD">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黄少霞</w:t>
            </w:r>
          </w:p>
        </w:tc>
        <w:tc>
          <w:tcPr>
            <w:tcW w:w="1860" w:type="dxa"/>
            <w:tcBorders>
              <w:right w:val="single" w:color="auto" w:sz="4" w:space="0"/>
            </w:tcBorders>
            <w:noWrap w:val="0"/>
            <w:vAlign w:val="center"/>
          </w:tcPr>
          <w:p w14:paraId="1E1E24B6">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18850493501</w:t>
            </w:r>
          </w:p>
        </w:tc>
        <w:tc>
          <w:tcPr>
            <w:tcW w:w="1176" w:type="dxa"/>
            <w:tcBorders>
              <w:left w:val="single" w:color="auto" w:sz="4" w:space="0"/>
              <w:right w:val="single" w:color="auto" w:sz="4" w:space="0"/>
            </w:tcBorders>
            <w:noWrap w:val="0"/>
            <w:vAlign w:val="center"/>
          </w:tcPr>
          <w:p w14:paraId="2F462693">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甘伙荣</w:t>
            </w:r>
          </w:p>
        </w:tc>
        <w:tc>
          <w:tcPr>
            <w:tcW w:w="1845" w:type="dxa"/>
            <w:tcBorders>
              <w:left w:val="single" w:color="auto" w:sz="4" w:space="0"/>
              <w:right w:val="single" w:color="auto" w:sz="4" w:space="0"/>
            </w:tcBorders>
            <w:noWrap w:val="0"/>
            <w:vAlign w:val="center"/>
          </w:tcPr>
          <w:p w14:paraId="6716FEC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13960966453</w:t>
            </w:r>
          </w:p>
        </w:tc>
        <w:tc>
          <w:tcPr>
            <w:tcW w:w="1155" w:type="dxa"/>
            <w:tcBorders>
              <w:left w:val="single" w:color="auto" w:sz="4" w:space="0"/>
              <w:right w:val="single" w:color="auto" w:sz="4" w:space="0"/>
            </w:tcBorders>
            <w:noWrap w:val="0"/>
            <w:vAlign w:val="center"/>
          </w:tcPr>
          <w:p w14:paraId="5F1BD6D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江建宋</w:t>
            </w:r>
          </w:p>
        </w:tc>
        <w:tc>
          <w:tcPr>
            <w:tcW w:w="1770" w:type="dxa"/>
            <w:tcBorders>
              <w:left w:val="single" w:color="auto" w:sz="4" w:space="0"/>
            </w:tcBorders>
            <w:noWrap w:val="0"/>
            <w:vAlign w:val="center"/>
          </w:tcPr>
          <w:p w14:paraId="498510D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13850132413</w:t>
            </w:r>
          </w:p>
        </w:tc>
      </w:tr>
      <w:tr w14:paraId="4FA826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5" w:hRule="exact"/>
        </w:trPr>
        <w:tc>
          <w:tcPr>
            <w:tcW w:w="1365" w:type="dxa"/>
            <w:noWrap w:val="0"/>
            <w:vAlign w:val="center"/>
          </w:tcPr>
          <w:p w14:paraId="6AE92EE4">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洋柄村</w:t>
            </w:r>
          </w:p>
        </w:tc>
        <w:tc>
          <w:tcPr>
            <w:tcW w:w="1116" w:type="dxa"/>
            <w:noWrap w:val="0"/>
            <w:vAlign w:val="center"/>
          </w:tcPr>
          <w:p w14:paraId="2D71666A">
            <w:pPr>
              <w:spacing w:line="480" w:lineRule="exact"/>
              <w:jc w:val="center"/>
              <w:rPr>
                <w:rFonts w:hint="default" w:ascii="仿宋_GB2312" w:hAnsi="仿宋" w:eastAsia="仿宋_GB2312"/>
                <w:sz w:val="28"/>
                <w:szCs w:val="28"/>
                <w:lang w:val="en-US"/>
              </w:rPr>
            </w:pPr>
            <w:r>
              <w:rPr>
                <w:rFonts w:hint="eastAsia" w:ascii="仿宋_GB2312" w:hAnsi="仿宋" w:eastAsia="仿宋_GB2312"/>
                <w:sz w:val="28"/>
                <w:szCs w:val="28"/>
                <w:lang w:val="en-US" w:eastAsia="zh-CN"/>
              </w:rPr>
              <w:t>陈犹灿</w:t>
            </w:r>
          </w:p>
        </w:tc>
        <w:tc>
          <w:tcPr>
            <w:tcW w:w="2499" w:type="dxa"/>
            <w:noWrap w:val="0"/>
            <w:vAlign w:val="center"/>
          </w:tcPr>
          <w:p w14:paraId="54BBA72B">
            <w:pPr>
              <w:spacing w:line="480" w:lineRule="exact"/>
              <w:jc w:val="center"/>
              <w:rPr>
                <w:rFonts w:hint="eastAsia" w:ascii="仿宋_GB2312" w:hAnsi="仿宋" w:eastAsia="仿宋_GB2312"/>
                <w:sz w:val="28"/>
                <w:szCs w:val="28"/>
              </w:rPr>
            </w:pPr>
            <w:r>
              <w:rPr>
                <w:rFonts w:hint="eastAsia" w:ascii="仿宋_GB2312" w:hAnsi="仿宋" w:eastAsia="仿宋_GB2312"/>
                <w:color w:val="000000"/>
                <w:sz w:val="22"/>
                <w:szCs w:val="22"/>
                <w:lang w:val="en-US" w:eastAsia="zh-CN"/>
              </w:rPr>
              <w:t>综合行政执法队队长</w:t>
            </w:r>
          </w:p>
        </w:tc>
        <w:tc>
          <w:tcPr>
            <w:tcW w:w="1815" w:type="dxa"/>
            <w:noWrap w:val="0"/>
            <w:vAlign w:val="center"/>
          </w:tcPr>
          <w:p w14:paraId="5F435376">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13600862697</w:t>
            </w:r>
          </w:p>
        </w:tc>
        <w:tc>
          <w:tcPr>
            <w:tcW w:w="1125" w:type="dxa"/>
            <w:noWrap w:val="0"/>
            <w:vAlign w:val="center"/>
          </w:tcPr>
          <w:p w14:paraId="2426C69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严  硕</w:t>
            </w:r>
          </w:p>
        </w:tc>
        <w:tc>
          <w:tcPr>
            <w:tcW w:w="1860" w:type="dxa"/>
            <w:tcBorders>
              <w:right w:val="single" w:color="auto" w:sz="4" w:space="0"/>
            </w:tcBorders>
            <w:noWrap w:val="0"/>
            <w:vAlign w:val="center"/>
          </w:tcPr>
          <w:p w14:paraId="1F250550">
            <w:pPr>
              <w:spacing w:line="480" w:lineRule="exact"/>
              <w:jc w:val="center"/>
              <w:rPr>
                <w:rFonts w:hint="default" w:ascii="仿宋_GB2312" w:hAnsi="仿宋" w:eastAsia="仿宋_GB2312"/>
                <w:sz w:val="28"/>
                <w:szCs w:val="28"/>
                <w:lang w:val="en-US"/>
              </w:rPr>
            </w:pPr>
            <w:r>
              <w:rPr>
                <w:rFonts w:hint="eastAsia" w:ascii="仿宋_GB2312" w:hAnsi="仿宋" w:eastAsia="仿宋_GB2312"/>
                <w:sz w:val="28"/>
                <w:szCs w:val="28"/>
                <w:lang w:val="en-US" w:eastAsia="zh-CN"/>
              </w:rPr>
              <w:t>18860187996</w:t>
            </w:r>
          </w:p>
        </w:tc>
        <w:tc>
          <w:tcPr>
            <w:tcW w:w="1176" w:type="dxa"/>
            <w:tcBorders>
              <w:left w:val="single" w:color="auto" w:sz="4" w:space="0"/>
              <w:right w:val="single" w:color="auto" w:sz="4" w:space="0"/>
            </w:tcBorders>
            <w:noWrap w:val="0"/>
            <w:vAlign w:val="center"/>
          </w:tcPr>
          <w:p w14:paraId="11E1AF54">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李恒郁</w:t>
            </w:r>
          </w:p>
        </w:tc>
        <w:tc>
          <w:tcPr>
            <w:tcW w:w="1845" w:type="dxa"/>
            <w:tcBorders>
              <w:left w:val="single" w:color="auto" w:sz="4" w:space="0"/>
              <w:right w:val="single" w:color="auto" w:sz="4" w:space="0"/>
            </w:tcBorders>
            <w:noWrap w:val="0"/>
            <w:vAlign w:val="center"/>
          </w:tcPr>
          <w:p w14:paraId="3EDC7428">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13696837068</w:t>
            </w:r>
          </w:p>
        </w:tc>
        <w:tc>
          <w:tcPr>
            <w:tcW w:w="1155" w:type="dxa"/>
            <w:tcBorders>
              <w:left w:val="single" w:color="auto" w:sz="4" w:space="0"/>
              <w:right w:val="single" w:color="auto" w:sz="4" w:space="0"/>
            </w:tcBorders>
            <w:noWrap w:val="0"/>
            <w:vAlign w:val="center"/>
          </w:tcPr>
          <w:p w14:paraId="5ECAE8FF">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李昌宜</w:t>
            </w:r>
          </w:p>
        </w:tc>
        <w:tc>
          <w:tcPr>
            <w:tcW w:w="1770" w:type="dxa"/>
            <w:tcBorders>
              <w:left w:val="single" w:color="auto" w:sz="4" w:space="0"/>
            </w:tcBorders>
            <w:noWrap w:val="0"/>
            <w:vAlign w:val="center"/>
          </w:tcPr>
          <w:p w14:paraId="21BFB5E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13799929912</w:t>
            </w:r>
          </w:p>
        </w:tc>
      </w:tr>
      <w:tr w14:paraId="3790CA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5" w:type="dxa"/>
            <w:noWrap w:val="0"/>
            <w:vAlign w:val="center"/>
          </w:tcPr>
          <w:p w14:paraId="31CEEBB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官路下村</w:t>
            </w:r>
          </w:p>
        </w:tc>
        <w:tc>
          <w:tcPr>
            <w:tcW w:w="1116" w:type="dxa"/>
            <w:noWrap w:val="0"/>
            <w:vAlign w:val="center"/>
          </w:tcPr>
          <w:p w14:paraId="6B3C66DA">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林灿滔</w:t>
            </w:r>
          </w:p>
        </w:tc>
        <w:tc>
          <w:tcPr>
            <w:tcW w:w="2499" w:type="dxa"/>
            <w:noWrap w:val="0"/>
            <w:vAlign w:val="center"/>
          </w:tcPr>
          <w:p w14:paraId="7D878D1B">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副镇长</w:t>
            </w:r>
          </w:p>
        </w:tc>
        <w:tc>
          <w:tcPr>
            <w:tcW w:w="1815" w:type="dxa"/>
            <w:noWrap w:val="0"/>
            <w:vAlign w:val="center"/>
          </w:tcPr>
          <w:p w14:paraId="1F2938DE">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15750815070</w:t>
            </w:r>
          </w:p>
        </w:tc>
        <w:tc>
          <w:tcPr>
            <w:tcW w:w="1125" w:type="dxa"/>
            <w:noWrap w:val="0"/>
            <w:vAlign w:val="center"/>
          </w:tcPr>
          <w:p w14:paraId="2E48E19E">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程</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媛</w:t>
            </w:r>
          </w:p>
        </w:tc>
        <w:tc>
          <w:tcPr>
            <w:tcW w:w="1860" w:type="dxa"/>
            <w:tcBorders>
              <w:right w:val="single" w:color="auto" w:sz="4" w:space="0"/>
            </w:tcBorders>
            <w:noWrap w:val="0"/>
            <w:vAlign w:val="center"/>
          </w:tcPr>
          <w:p w14:paraId="4C1293D9">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13107930337</w:t>
            </w:r>
          </w:p>
        </w:tc>
        <w:tc>
          <w:tcPr>
            <w:tcW w:w="1176" w:type="dxa"/>
            <w:tcBorders>
              <w:left w:val="single" w:color="auto" w:sz="4" w:space="0"/>
              <w:right w:val="single" w:color="auto" w:sz="4" w:space="0"/>
            </w:tcBorders>
            <w:noWrap w:val="0"/>
            <w:vAlign w:val="center"/>
          </w:tcPr>
          <w:p w14:paraId="2BA6EFA4">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陈  凤</w:t>
            </w:r>
          </w:p>
        </w:tc>
        <w:tc>
          <w:tcPr>
            <w:tcW w:w="1845" w:type="dxa"/>
            <w:tcBorders>
              <w:left w:val="single" w:color="auto" w:sz="4" w:space="0"/>
              <w:right w:val="single" w:color="auto" w:sz="4" w:space="0"/>
            </w:tcBorders>
            <w:noWrap w:val="0"/>
            <w:vAlign w:val="center"/>
          </w:tcPr>
          <w:p w14:paraId="58F96BAF">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18559785790</w:t>
            </w:r>
          </w:p>
        </w:tc>
        <w:tc>
          <w:tcPr>
            <w:tcW w:w="1155" w:type="dxa"/>
            <w:tcBorders>
              <w:left w:val="single" w:color="auto" w:sz="4" w:space="0"/>
              <w:right w:val="single" w:color="auto" w:sz="4" w:space="0"/>
            </w:tcBorders>
            <w:noWrap w:val="0"/>
            <w:vAlign w:val="center"/>
          </w:tcPr>
          <w:p w14:paraId="67F17B14">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陈珍铃</w:t>
            </w:r>
          </w:p>
        </w:tc>
        <w:tc>
          <w:tcPr>
            <w:tcW w:w="1770" w:type="dxa"/>
            <w:tcBorders>
              <w:left w:val="single" w:color="auto" w:sz="4" w:space="0"/>
            </w:tcBorders>
            <w:noWrap w:val="0"/>
            <w:vAlign w:val="center"/>
          </w:tcPr>
          <w:p w14:paraId="1C105DB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18559785790</w:t>
            </w:r>
          </w:p>
        </w:tc>
      </w:tr>
      <w:tr w14:paraId="4A0345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5" w:hRule="exact"/>
        </w:trPr>
        <w:tc>
          <w:tcPr>
            <w:tcW w:w="1365" w:type="dxa"/>
            <w:noWrap w:val="0"/>
            <w:vAlign w:val="center"/>
          </w:tcPr>
          <w:p w14:paraId="1AFAB16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飞竹村</w:t>
            </w:r>
          </w:p>
        </w:tc>
        <w:tc>
          <w:tcPr>
            <w:tcW w:w="1116" w:type="dxa"/>
            <w:noWrap w:val="0"/>
            <w:vAlign w:val="center"/>
          </w:tcPr>
          <w:p w14:paraId="6F95048F">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黄光金</w:t>
            </w:r>
          </w:p>
        </w:tc>
        <w:tc>
          <w:tcPr>
            <w:tcW w:w="2499" w:type="dxa"/>
            <w:noWrap w:val="0"/>
            <w:vAlign w:val="center"/>
          </w:tcPr>
          <w:p w14:paraId="0E7F0BDC">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人大</w:t>
            </w:r>
            <w:r>
              <w:rPr>
                <w:rFonts w:hint="eastAsia" w:ascii="仿宋_GB2312" w:hAnsi="仿宋" w:eastAsia="仿宋_GB2312"/>
                <w:sz w:val="28"/>
                <w:szCs w:val="28"/>
              </w:rPr>
              <w:t>主席</w:t>
            </w:r>
          </w:p>
        </w:tc>
        <w:tc>
          <w:tcPr>
            <w:tcW w:w="1815" w:type="dxa"/>
            <w:noWrap w:val="0"/>
            <w:vAlign w:val="center"/>
          </w:tcPr>
          <w:p w14:paraId="70136DA5">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rPr>
              <w:t>18950229756</w:t>
            </w:r>
          </w:p>
        </w:tc>
        <w:tc>
          <w:tcPr>
            <w:tcW w:w="1125" w:type="dxa"/>
            <w:noWrap w:val="0"/>
            <w:vAlign w:val="center"/>
          </w:tcPr>
          <w:p w14:paraId="6232FA70">
            <w:pPr>
              <w:spacing w:line="480" w:lineRule="exact"/>
              <w:jc w:val="center"/>
              <w:rPr>
                <w:rFonts w:hint="eastAsia" w:ascii="仿宋_GB2312" w:hAnsi="仿宋" w:eastAsia="仿宋_GB2312"/>
                <w:sz w:val="13"/>
                <w:szCs w:val="13"/>
                <w:lang w:eastAsia="zh-CN"/>
              </w:rPr>
            </w:pPr>
            <w:r>
              <w:rPr>
                <w:rFonts w:hint="eastAsia" w:ascii="仿宋_GB2312" w:hAnsi="仿宋" w:eastAsia="仿宋_GB2312" w:cs="Times New Roman"/>
                <w:sz w:val="28"/>
                <w:szCs w:val="28"/>
                <w:lang w:eastAsia="zh-CN"/>
              </w:rPr>
              <w:t>王乐凡</w:t>
            </w:r>
          </w:p>
        </w:tc>
        <w:tc>
          <w:tcPr>
            <w:tcW w:w="1860" w:type="dxa"/>
            <w:tcBorders>
              <w:right w:val="single" w:color="auto" w:sz="4" w:space="0"/>
            </w:tcBorders>
            <w:noWrap w:val="0"/>
            <w:vAlign w:val="center"/>
          </w:tcPr>
          <w:p w14:paraId="4FFEB8DD">
            <w:pPr>
              <w:spacing w:line="480" w:lineRule="exact"/>
              <w:jc w:val="both"/>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13635257680</w:t>
            </w:r>
          </w:p>
        </w:tc>
        <w:tc>
          <w:tcPr>
            <w:tcW w:w="1176" w:type="dxa"/>
            <w:tcBorders>
              <w:left w:val="single" w:color="auto" w:sz="4" w:space="0"/>
              <w:right w:val="single" w:color="auto" w:sz="4" w:space="0"/>
            </w:tcBorders>
            <w:noWrap w:val="0"/>
            <w:vAlign w:val="center"/>
          </w:tcPr>
          <w:p w14:paraId="154830A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叶玉壘</w:t>
            </w:r>
          </w:p>
        </w:tc>
        <w:tc>
          <w:tcPr>
            <w:tcW w:w="1845" w:type="dxa"/>
            <w:tcBorders>
              <w:left w:val="single" w:color="auto" w:sz="4" w:space="0"/>
              <w:right w:val="single" w:color="auto" w:sz="4" w:space="0"/>
            </w:tcBorders>
            <w:noWrap w:val="0"/>
            <w:vAlign w:val="center"/>
          </w:tcPr>
          <w:p w14:paraId="461E98B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15880019483</w:t>
            </w:r>
          </w:p>
        </w:tc>
        <w:tc>
          <w:tcPr>
            <w:tcW w:w="1155" w:type="dxa"/>
            <w:tcBorders>
              <w:left w:val="single" w:color="auto" w:sz="4" w:space="0"/>
              <w:right w:val="single" w:color="auto" w:sz="4" w:space="0"/>
            </w:tcBorders>
            <w:noWrap w:val="0"/>
            <w:vAlign w:val="center"/>
          </w:tcPr>
          <w:p w14:paraId="308FAC6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林富健</w:t>
            </w:r>
          </w:p>
        </w:tc>
        <w:tc>
          <w:tcPr>
            <w:tcW w:w="1770" w:type="dxa"/>
            <w:tcBorders>
              <w:left w:val="single" w:color="auto" w:sz="4" w:space="0"/>
            </w:tcBorders>
            <w:noWrap w:val="0"/>
            <w:vAlign w:val="center"/>
          </w:tcPr>
          <w:p w14:paraId="073E663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13705907699</w:t>
            </w:r>
          </w:p>
        </w:tc>
      </w:tr>
      <w:tr w14:paraId="541843F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35" w:hRule="exact"/>
        </w:trPr>
        <w:tc>
          <w:tcPr>
            <w:tcW w:w="1365" w:type="dxa"/>
            <w:noWrap w:val="0"/>
            <w:vAlign w:val="center"/>
          </w:tcPr>
          <w:p w14:paraId="28A1580F">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梧桐村</w:t>
            </w:r>
          </w:p>
        </w:tc>
        <w:tc>
          <w:tcPr>
            <w:tcW w:w="1116" w:type="dxa"/>
            <w:noWrap w:val="0"/>
            <w:vAlign w:val="center"/>
          </w:tcPr>
          <w:p w14:paraId="74BF793F">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林灿滔</w:t>
            </w:r>
          </w:p>
        </w:tc>
        <w:tc>
          <w:tcPr>
            <w:tcW w:w="2499" w:type="dxa"/>
            <w:noWrap w:val="0"/>
            <w:vAlign w:val="center"/>
          </w:tcPr>
          <w:p w14:paraId="5739F70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副镇长</w:t>
            </w:r>
          </w:p>
        </w:tc>
        <w:tc>
          <w:tcPr>
            <w:tcW w:w="1815" w:type="dxa"/>
            <w:noWrap w:val="0"/>
            <w:vAlign w:val="center"/>
          </w:tcPr>
          <w:p w14:paraId="515CEBE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15750815070</w:t>
            </w:r>
          </w:p>
        </w:tc>
        <w:tc>
          <w:tcPr>
            <w:tcW w:w="1125" w:type="dxa"/>
            <w:noWrap w:val="0"/>
            <w:vAlign w:val="center"/>
          </w:tcPr>
          <w:p w14:paraId="72EBA1DB">
            <w:pPr>
              <w:spacing w:line="480" w:lineRule="exact"/>
              <w:jc w:val="center"/>
              <w:rPr>
                <w:rFonts w:hint="eastAsia" w:ascii="仿宋_GB2312" w:hAnsi="仿宋" w:eastAsia="仿宋_GB2312"/>
                <w:sz w:val="13"/>
                <w:szCs w:val="13"/>
                <w:lang w:eastAsia="zh-CN"/>
              </w:rPr>
            </w:pPr>
            <w:r>
              <w:rPr>
                <w:rFonts w:hint="eastAsia" w:ascii="仿宋_GB2312" w:hAnsi="仿宋" w:eastAsia="仿宋_GB2312"/>
                <w:sz w:val="28"/>
                <w:szCs w:val="28"/>
                <w:lang w:eastAsia="zh-CN"/>
              </w:rPr>
              <w:t>许杭萍</w:t>
            </w:r>
          </w:p>
        </w:tc>
        <w:tc>
          <w:tcPr>
            <w:tcW w:w="1860" w:type="dxa"/>
            <w:tcBorders>
              <w:right w:val="single" w:color="auto" w:sz="4" w:space="0"/>
            </w:tcBorders>
            <w:noWrap w:val="0"/>
            <w:vAlign w:val="center"/>
          </w:tcPr>
          <w:p w14:paraId="5A48906F">
            <w:pPr>
              <w:spacing w:line="480" w:lineRule="exact"/>
              <w:jc w:val="both"/>
              <w:rPr>
                <w:rFonts w:hint="default" w:ascii="仿宋_GB2312" w:hAnsi="仿宋" w:eastAsia="仿宋_GB2312"/>
                <w:sz w:val="13"/>
                <w:szCs w:val="13"/>
                <w:lang w:val="en-US" w:eastAsia="zh-CN"/>
              </w:rPr>
            </w:pPr>
            <w:r>
              <w:rPr>
                <w:rFonts w:hint="eastAsia" w:ascii="仿宋_GB2312" w:hAnsi="仿宋" w:eastAsia="仿宋_GB2312"/>
                <w:sz w:val="28"/>
                <w:szCs w:val="28"/>
                <w:lang w:val="en-US" w:eastAsia="zh-CN"/>
              </w:rPr>
              <w:t>18259066208</w:t>
            </w:r>
          </w:p>
        </w:tc>
        <w:tc>
          <w:tcPr>
            <w:tcW w:w="1176" w:type="dxa"/>
            <w:tcBorders>
              <w:left w:val="single" w:color="auto" w:sz="4" w:space="0"/>
              <w:right w:val="single" w:color="auto" w:sz="4" w:space="0"/>
            </w:tcBorders>
            <w:noWrap w:val="0"/>
            <w:vAlign w:val="center"/>
          </w:tcPr>
          <w:p w14:paraId="56178C0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黄臣金</w:t>
            </w:r>
          </w:p>
        </w:tc>
        <w:tc>
          <w:tcPr>
            <w:tcW w:w="1845" w:type="dxa"/>
            <w:tcBorders>
              <w:left w:val="single" w:color="auto" w:sz="4" w:space="0"/>
              <w:right w:val="single" w:color="auto" w:sz="4" w:space="0"/>
            </w:tcBorders>
            <w:noWrap w:val="0"/>
            <w:vAlign w:val="center"/>
          </w:tcPr>
          <w:p w14:paraId="6DCA234D">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13774528669</w:t>
            </w:r>
          </w:p>
        </w:tc>
        <w:tc>
          <w:tcPr>
            <w:tcW w:w="1155" w:type="dxa"/>
            <w:tcBorders>
              <w:left w:val="single" w:color="auto" w:sz="4" w:space="0"/>
              <w:right w:val="single" w:color="auto" w:sz="4" w:space="0"/>
            </w:tcBorders>
            <w:noWrap w:val="0"/>
            <w:vAlign w:val="center"/>
          </w:tcPr>
          <w:p w14:paraId="30CB5D2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雷  强</w:t>
            </w:r>
          </w:p>
        </w:tc>
        <w:tc>
          <w:tcPr>
            <w:tcW w:w="1770" w:type="dxa"/>
            <w:tcBorders>
              <w:left w:val="single" w:color="auto" w:sz="4" w:space="0"/>
            </w:tcBorders>
            <w:noWrap w:val="0"/>
            <w:vAlign w:val="center"/>
          </w:tcPr>
          <w:p w14:paraId="2DB488E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13850105213</w:t>
            </w:r>
          </w:p>
        </w:tc>
      </w:tr>
      <w:tr w14:paraId="69F20B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5" w:type="dxa"/>
            <w:noWrap w:val="0"/>
            <w:vAlign w:val="center"/>
          </w:tcPr>
          <w:p w14:paraId="75C4118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塔里洋村</w:t>
            </w:r>
          </w:p>
        </w:tc>
        <w:tc>
          <w:tcPr>
            <w:tcW w:w="1116" w:type="dxa"/>
            <w:noWrap w:val="0"/>
            <w:vAlign w:val="center"/>
          </w:tcPr>
          <w:p w14:paraId="4F31FE3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陈犹灿</w:t>
            </w:r>
          </w:p>
        </w:tc>
        <w:tc>
          <w:tcPr>
            <w:tcW w:w="2499" w:type="dxa"/>
            <w:noWrap w:val="0"/>
            <w:vAlign w:val="center"/>
          </w:tcPr>
          <w:p w14:paraId="4F81184B">
            <w:pPr>
              <w:spacing w:line="480" w:lineRule="exact"/>
              <w:jc w:val="center"/>
              <w:rPr>
                <w:rFonts w:hint="eastAsia" w:ascii="仿宋_GB2312" w:hAnsi="仿宋" w:eastAsia="仿宋_GB2312"/>
                <w:sz w:val="28"/>
                <w:szCs w:val="28"/>
              </w:rPr>
            </w:pPr>
            <w:r>
              <w:rPr>
                <w:rFonts w:hint="eastAsia" w:ascii="仿宋_GB2312" w:hAnsi="仿宋" w:eastAsia="仿宋_GB2312"/>
                <w:color w:val="000000"/>
                <w:sz w:val="22"/>
                <w:szCs w:val="22"/>
                <w:lang w:val="en-US" w:eastAsia="zh-CN"/>
              </w:rPr>
              <w:t>综合行政执法队队长</w:t>
            </w:r>
          </w:p>
        </w:tc>
        <w:tc>
          <w:tcPr>
            <w:tcW w:w="1815" w:type="dxa"/>
            <w:noWrap w:val="0"/>
            <w:vAlign w:val="center"/>
          </w:tcPr>
          <w:p w14:paraId="24EFEF2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13600862697</w:t>
            </w:r>
          </w:p>
        </w:tc>
        <w:tc>
          <w:tcPr>
            <w:tcW w:w="1125" w:type="dxa"/>
            <w:noWrap w:val="0"/>
            <w:vAlign w:val="center"/>
          </w:tcPr>
          <w:p w14:paraId="5C7342FC">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兰梅英</w:t>
            </w:r>
          </w:p>
        </w:tc>
        <w:tc>
          <w:tcPr>
            <w:tcW w:w="1860" w:type="dxa"/>
            <w:tcBorders>
              <w:right w:val="single" w:color="auto" w:sz="4" w:space="0"/>
            </w:tcBorders>
            <w:noWrap w:val="0"/>
            <w:vAlign w:val="center"/>
          </w:tcPr>
          <w:p w14:paraId="028BB3E0">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18596783970</w:t>
            </w:r>
          </w:p>
        </w:tc>
        <w:tc>
          <w:tcPr>
            <w:tcW w:w="1176" w:type="dxa"/>
            <w:tcBorders>
              <w:left w:val="single" w:color="auto" w:sz="4" w:space="0"/>
              <w:right w:val="single" w:color="auto" w:sz="4" w:space="0"/>
            </w:tcBorders>
            <w:noWrap w:val="0"/>
            <w:vAlign w:val="center"/>
          </w:tcPr>
          <w:p w14:paraId="0F5116B0">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兰加寿</w:t>
            </w:r>
          </w:p>
        </w:tc>
        <w:tc>
          <w:tcPr>
            <w:tcW w:w="1845" w:type="dxa"/>
            <w:tcBorders>
              <w:left w:val="single" w:color="auto" w:sz="4" w:space="0"/>
              <w:right w:val="single" w:color="auto" w:sz="4" w:space="0"/>
            </w:tcBorders>
            <w:noWrap w:val="0"/>
            <w:vAlign w:val="center"/>
          </w:tcPr>
          <w:p w14:paraId="266792D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13705907597</w:t>
            </w:r>
          </w:p>
        </w:tc>
        <w:tc>
          <w:tcPr>
            <w:tcW w:w="1155" w:type="dxa"/>
            <w:tcBorders>
              <w:left w:val="single" w:color="auto" w:sz="4" w:space="0"/>
              <w:right w:val="single" w:color="auto" w:sz="4" w:space="0"/>
            </w:tcBorders>
            <w:noWrap w:val="0"/>
            <w:vAlign w:val="center"/>
          </w:tcPr>
          <w:p w14:paraId="432C1A66">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兰传瑞</w:t>
            </w:r>
          </w:p>
        </w:tc>
        <w:tc>
          <w:tcPr>
            <w:tcW w:w="1770" w:type="dxa"/>
            <w:tcBorders>
              <w:left w:val="single" w:color="auto" w:sz="4" w:space="0"/>
            </w:tcBorders>
            <w:noWrap w:val="0"/>
            <w:vAlign w:val="center"/>
          </w:tcPr>
          <w:p w14:paraId="05D724B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13705907069</w:t>
            </w:r>
          </w:p>
        </w:tc>
      </w:tr>
      <w:tr w14:paraId="19992F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365" w:type="dxa"/>
            <w:noWrap w:val="0"/>
            <w:vAlign w:val="center"/>
          </w:tcPr>
          <w:p w14:paraId="4602D3B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马洋村</w:t>
            </w:r>
          </w:p>
        </w:tc>
        <w:tc>
          <w:tcPr>
            <w:tcW w:w="1116" w:type="dxa"/>
            <w:noWrap w:val="0"/>
            <w:vAlign w:val="center"/>
          </w:tcPr>
          <w:p w14:paraId="1A30B196">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黄光金</w:t>
            </w:r>
          </w:p>
        </w:tc>
        <w:tc>
          <w:tcPr>
            <w:tcW w:w="2499" w:type="dxa"/>
            <w:noWrap w:val="0"/>
            <w:vAlign w:val="center"/>
          </w:tcPr>
          <w:p w14:paraId="0078444E">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人大</w:t>
            </w:r>
            <w:r>
              <w:rPr>
                <w:rFonts w:hint="eastAsia" w:ascii="仿宋_GB2312" w:hAnsi="仿宋" w:eastAsia="仿宋_GB2312"/>
                <w:sz w:val="28"/>
                <w:szCs w:val="28"/>
              </w:rPr>
              <w:t>主席</w:t>
            </w:r>
          </w:p>
        </w:tc>
        <w:tc>
          <w:tcPr>
            <w:tcW w:w="1815" w:type="dxa"/>
            <w:noWrap w:val="0"/>
            <w:vAlign w:val="center"/>
          </w:tcPr>
          <w:p w14:paraId="0BB84E34">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rPr>
              <w:t>18950229756</w:t>
            </w:r>
          </w:p>
        </w:tc>
        <w:tc>
          <w:tcPr>
            <w:tcW w:w="1125" w:type="dxa"/>
            <w:noWrap w:val="0"/>
            <w:vAlign w:val="center"/>
          </w:tcPr>
          <w:p w14:paraId="0785448E">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魏</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威</w:t>
            </w:r>
          </w:p>
        </w:tc>
        <w:tc>
          <w:tcPr>
            <w:tcW w:w="1860" w:type="dxa"/>
            <w:tcBorders>
              <w:right w:val="single" w:color="auto" w:sz="4" w:space="0"/>
            </w:tcBorders>
            <w:noWrap w:val="0"/>
            <w:vAlign w:val="center"/>
          </w:tcPr>
          <w:p w14:paraId="3C6EE066">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15359139184</w:t>
            </w:r>
          </w:p>
        </w:tc>
        <w:tc>
          <w:tcPr>
            <w:tcW w:w="1176" w:type="dxa"/>
            <w:tcBorders>
              <w:left w:val="single" w:color="auto" w:sz="4" w:space="0"/>
              <w:right w:val="single" w:color="auto" w:sz="4" w:space="0"/>
            </w:tcBorders>
            <w:noWrap w:val="0"/>
            <w:vAlign w:val="center"/>
          </w:tcPr>
          <w:p w14:paraId="32163EB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李兴发</w:t>
            </w:r>
          </w:p>
        </w:tc>
        <w:tc>
          <w:tcPr>
            <w:tcW w:w="1845" w:type="dxa"/>
            <w:tcBorders>
              <w:left w:val="single" w:color="auto" w:sz="4" w:space="0"/>
              <w:right w:val="single" w:color="auto" w:sz="4" w:space="0"/>
            </w:tcBorders>
            <w:noWrap w:val="0"/>
            <w:vAlign w:val="center"/>
          </w:tcPr>
          <w:p w14:paraId="0404476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13850183901</w:t>
            </w:r>
          </w:p>
        </w:tc>
        <w:tc>
          <w:tcPr>
            <w:tcW w:w="1155" w:type="dxa"/>
            <w:tcBorders>
              <w:left w:val="single" w:color="auto" w:sz="4" w:space="0"/>
              <w:right w:val="single" w:color="auto" w:sz="4" w:space="0"/>
            </w:tcBorders>
            <w:noWrap w:val="0"/>
            <w:vAlign w:val="center"/>
          </w:tcPr>
          <w:p w14:paraId="4BC567B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钟盛寿</w:t>
            </w:r>
          </w:p>
        </w:tc>
        <w:tc>
          <w:tcPr>
            <w:tcW w:w="1770" w:type="dxa"/>
            <w:tcBorders>
              <w:left w:val="single" w:color="auto" w:sz="4" w:space="0"/>
            </w:tcBorders>
            <w:noWrap w:val="0"/>
            <w:vAlign w:val="center"/>
          </w:tcPr>
          <w:p w14:paraId="5019492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13655022868</w:t>
            </w:r>
          </w:p>
        </w:tc>
      </w:tr>
    </w:tbl>
    <w:p w14:paraId="64A170BB">
      <w:pPr>
        <w:spacing w:line="480" w:lineRule="exact"/>
        <w:jc w:val="center"/>
        <w:rPr>
          <w:rFonts w:hint="eastAsia" w:ascii="仿宋_GB2312" w:hAnsi="仿宋" w:eastAsia="仿宋_GB2312"/>
          <w:sz w:val="28"/>
          <w:szCs w:val="28"/>
        </w:rPr>
        <w:sectPr>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9"/>
        <w:tblW w:w="15777" w:type="dxa"/>
        <w:tblInd w:w="-79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22"/>
        <w:gridCol w:w="1110"/>
        <w:gridCol w:w="2355"/>
        <w:gridCol w:w="1830"/>
        <w:gridCol w:w="1140"/>
        <w:gridCol w:w="1845"/>
        <w:gridCol w:w="1305"/>
        <w:gridCol w:w="1845"/>
        <w:gridCol w:w="1155"/>
        <w:gridCol w:w="1770"/>
      </w:tblGrid>
      <w:tr w14:paraId="70F9E2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56C5D7FD">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刘洋村</w:t>
            </w:r>
          </w:p>
        </w:tc>
        <w:tc>
          <w:tcPr>
            <w:tcW w:w="1110" w:type="dxa"/>
            <w:noWrap w:val="0"/>
            <w:vAlign w:val="center"/>
          </w:tcPr>
          <w:p w14:paraId="73D498A0">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黄粦琛</w:t>
            </w:r>
          </w:p>
        </w:tc>
        <w:tc>
          <w:tcPr>
            <w:tcW w:w="2355" w:type="dxa"/>
            <w:noWrap w:val="0"/>
            <w:vAlign w:val="center"/>
          </w:tcPr>
          <w:p w14:paraId="7B5668A0">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0"/>
                <w:szCs w:val="20"/>
                <w:lang w:eastAsia="zh-CN"/>
              </w:rPr>
              <w:t>党委委员、副镇长</w:t>
            </w:r>
          </w:p>
        </w:tc>
        <w:tc>
          <w:tcPr>
            <w:tcW w:w="1830" w:type="dxa"/>
            <w:noWrap w:val="0"/>
            <w:vAlign w:val="center"/>
          </w:tcPr>
          <w:p w14:paraId="6DE26525">
            <w:r>
              <w:rPr>
                <w:rFonts w:hint="eastAsia" w:ascii="仿宋_GB2312" w:hAnsi="仿宋" w:eastAsia="仿宋_GB2312"/>
                <w:sz w:val="28"/>
                <w:szCs w:val="28"/>
                <w:lang w:val="en-US" w:eastAsia="zh-CN"/>
              </w:rPr>
              <w:t>13705090801</w:t>
            </w:r>
          </w:p>
          <w:p w14:paraId="462AC64E">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副镇长</w:t>
            </w:r>
          </w:p>
          <w:p w14:paraId="5C16728E">
            <w:pPr>
              <w:spacing w:line="480" w:lineRule="exact"/>
              <w:jc w:val="center"/>
              <w:rPr>
                <w:rFonts w:hint="default" w:ascii="仿宋_GB2312" w:hAnsi="仿宋" w:eastAsia="仿宋_GB2312"/>
                <w:sz w:val="28"/>
                <w:szCs w:val="28"/>
                <w:lang w:val="en-US" w:eastAsia="zh-CN"/>
              </w:rPr>
            </w:pPr>
          </w:p>
        </w:tc>
        <w:tc>
          <w:tcPr>
            <w:tcW w:w="1140" w:type="dxa"/>
            <w:noWrap w:val="0"/>
            <w:vAlign w:val="center"/>
          </w:tcPr>
          <w:p w14:paraId="44985307">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黄美珊</w:t>
            </w:r>
          </w:p>
        </w:tc>
        <w:tc>
          <w:tcPr>
            <w:tcW w:w="1845" w:type="dxa"/>
            <w:tcBorders>
              <w:right w:val="single" w:color="auto" w:sz="4" w:space="0"/>
            </w:tcBorders>
            <w:noWrap w:val="0"/>
            <w:vAlign w:val="center"/>
          </w:tcPr>
          <w:p w14:paraId="4EF402D0">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cs="Times New Roman"/>
                <w:sz w:val="28"/>
                <w:szCs w:val="28"/>
                <w:lang w:val="en-US" w:eastAsia="zh-CN"/>
              </w:rPr>
              <w:t>18705065621</w:t>
            </w:r>
          </w:p>
        </w:tc>
        <w:tc>
          <w:tcPr>
            <w:tcW w:w="1305" w:type="dxa"/>
            <w:tcBorders>
              <w:left w:val="single" w:color="auto" w:sz="4" w:space="0"/>
              <w:right w:val="single" w:color="auto" w:sz="4" w:space="0"/>
            </w:tcBorders>
            <w:noWrap w:val="0"/>
            <w:vAlign w:val="center"/>
          </w:tcPr>
          <w:p w14:paraId="495E489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郑可琼</w:t>
            </w:r>
          </w:p>
        </w:tc>
        <w:tc>
          <w:tcPr>
            <w:tcW w:w="1845" w:type="dxa"/>
            <w:tcBorders>
              <w:left w:val="single" w:color="auto" w:sz="4" w:space="0"/>
              <w:right w:val="single" w:color="auto" w:sz="4" w:space="0"/>
            </w:tcBorders>
            <w:noWrap w:val="0"/>
            <w:vAlign w:val="center"/>
          </w:tcPr>
          <w:p w14:paraId="1FFAA90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13960894532</w:t>
            </w:r>
          </w:p>
        </w:tc>
        <w:tc>
          <w:tcPr>
            <w:tcW w:w="1155" w:type="dxa"/>
            <w:tcBorders>
              <w:left w:val="single" w:color="auto" w:sz="4" w:space="0"/>
              <w:right w:val="single" w:color="auto" w:sz="4" w:space="0"/>
            </w:tcBorders>
            <w:noWrap w:val="0"/>
            <w:vAlign w:val="center"/>
          </w:tcPr>
          <w:p w14:paraId="5CA7691D">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陈永炎</w:t>
            </w:r>
          </w:p>
        </w:tc>
        <w:tc>
          <w:tcPr>
            <w:tcW w:w="1770" w:type="dxa"/>
            <w:tcBorders>
              <w:left w:val="single" w:color="auto" w:sz="4" w:space="0"/>
            </w:tcBorders>
            <w:noWrap w:val="0"/>
            <w:vAlign w:val="center"/>
          </w:tcPr>
          <w:p w14:paraId="3D356D9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15980625586</w:t>
            </w:r>
          </w:p>
        </w:tc>
      </w:tr>
      <w:tr w14:paraId="108936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55C22AA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上地村</w:t>
            </w:r>
          </w:p>
        </w:tc>
        <w:tc>
          <w:tcPr>
            <w:tcW w:w="1110" w:type="dxa"/>
            <w:noWrap w:val="0"/>
            <w:vAlign w:val="center"/>
          </w:tcPr>
          <w:p w14:paraId="424086BB">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李恒星</w:t>
            </w:r>
          </w:p>
        </w:tc>
        <w:tc>
          <w:tcPr>
            <w:tcW w:w="2355" w:type="dxa"/>
            <w:noWrap w:val="0"/>
            <w:vAlign w:val="center"/>
          </w:tcPr>
          <w:p w14:paraId="41B90B55">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1"/>
                <w:szCs w:val="21"/>
                <w:lang w:val="en-US" w:eastAsia="zh-CN"/>
              </w:rPr>
              <w:t>综合便民服务中心主任</w:t>
            </w:r>
          </w:p>
        </w:tc>
        <w:tc>
          <w:tcPr>
            <w:tcW w:w="1830" w:type="dxa"/>
            <w:noWrap w:val="0"/>
            <w:vAlign w:val="center"/>
          </w:tcPr>
          <w:p w14:paraId="6DC3DBC8">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17350189997</w:t>
            </w:r>
          </w:p>
        </w:tc>
        <w:tc>
          <w:tcPr>
            <w:tcW w:w="1140" w:type="dxa"/>
            <w:noWrap w:val="0"/>
            <w:vAlign w:val="center"/>
          </w:tcPr>
          <w:p w14:paraId="0F57741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孔帆媛</w:t>
            </w:r>
          </w:p>
        </w:tc>
        <w:tc>
          <w:tcPr>
            <w:tcW w:w="1845" w:type="dxa"/>
            <w:tcBorders>
              <w:right w:val="single" w:color="auto" w:sz="4" w:space="0"/>
            </w:tcBorders>
            <w:noWrap w:val="0"/>
            <w:vAlign w:val="center"/>
          </w:tcPr>
          <w:p w14:paraId="2A86A008">
            <w:pPr>
              <w:spacing w:line="480" w:lineRule="exact"/>
              <w:jc w:val="center"/>
              <w:rPr>
                <w:rFonts w:hint="default" w:ascii="仿宋_GB2312" w:hAnsi="仿宋" w:eastAsia="仿宋_GB2312"/>
                <w:sz w:val="28"/>
                <w:szCs w:val="28"/>
                <w:lang w:val="en-US"/>
              </w:rPr>
            </w:pPr>
            <w:r>
              <w:rPr>
                <w:rFonts w:hint="eastAsia" w:ascii="仿宋_GB2312" w:hAnsi="仿宋" w:eastAsia="仿宋_GB2312"/>
                <w:sz w:val="28"/>
                <w:szCs w:val="28"/>
                <w:lang w:val="en-US" w:eastAsia="zh-CN"/>
              </w:rPr>
              <w:t>15205066899</w:t>
            </w:r>
          </w:p>
        </w:tc>
        <w:tc>
          <w:tcPr>
            <w:tcW w:w="1305" w:type="dxa"/>
            <w:tcBorders>
              <w:left w:val="single" w:color="auto" w:sz="4" w:space="0"/>
              <w:right w:val="single" w:color="auto" w:sz="4" w:space="0"/>
            </w:tcBorders>
            <w:noWrap w:val="0"/>
            <w:vAlign w:val="center"/>
          </w:tcPr>
          <w:p w14:paraId="14582A45">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邓招强</w:t>
            </w:r>
          </w:p>
        </w:tc>
        <w:tc>
          <w:tcPr>
            <w:tcW w:w="1845" w:type="dxa"/>
            <w:tcBorders>
              <w:left w:val="single" w:color="auto" w:sz="4" w:space="0"/>
              <w:right w:val="single" w:color="auto" w:sz="4" w:space="0"/>
            </w:tcBorders>
            <w:noWrap w:val="0"/>
            <w:vAlign w:val="center"/>
          </w:tcPr>
          <w:p w14:paraId="475546B3">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15305011379</w:t>
            </w:r>
          </w:p>
        </w:tc>
        <w:tc>
          <w:tcPr>
            <w:tcW w:w="1155" w:type="dxa"/>
            <w:tcBorders>
              <w:left w:val="single" w:color="auto" w:sz="4" w:space="0"/>
              <w:right w:val="single" w:color="auto" w:sz="4" w:space="0"/>
            </w:tcBorders>
            <w:noWrap w:val="0"/>
            <w:vAlign w:val="center"/>
          </w:tcPr>
          <w:p w14:paraId="465B902E">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邓招松</w:t>
            </w:r>
          </w:p>
        </w:tc>
        <w:tc>
          <w:tcPr>
            <w:tcW w:w="1770" w:type="dxa"/>
            <w:tcBorders>
              <w:left w:val="single" w:color="auto" w:sz="4" w:space="0"/>
            </w:tcBorders>
            <w:noWrap w:val="0"/>
            <w:vAlign w:val="center"/>
          </w:tcPr>
          <w:p w14:paraId="5E417FC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13514070469</w:t>
            </w:r>
          </w:p>
        </w:tc>
      </w:tr>
      <w:tr w14:paraId="4F9962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10DEFF9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洋头村</w:t>
            </w:r>
          </w:p>
        </w:tc>
        <w:tc>
          <w:tcPr>
            <w:tcW w:w="1110" w:type="dxa"/>
            <w:noWrap w:val="0"/>
            <w:vAlign w:val="center"/>
          </w:tcPr>
          <w:p w14:paraId="1DE37D1E">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李恒星</w:t>
            </w:r>
          </w:p>
        </w:tc>
        <w:tc>
          <w:tcPr>
            <w:tcW w:w="2355" w:type="dxa"/>
            <w:noWrap w:val="0"/>
            <w:vAlign w:val="center"/>
          </w:tcPr>
          <w:p w14:paraId="06C7FD18">
            <w:pPr>
              <w:spacing w:line="480" w:lineRule="exact"/>
              <w:jc w:val="center"/>
              <w:rPr>
                <w:rFonts w:hint="eastAsia" w:ascii="仿宋_GB2312" w:hAnsi="仿宋" w:eastAsia="仿宋_GB2312"/>
                <w:sz w:val="28"/>
                <w:szCs w:val="28"/>
              </w:rPr>
            </w:pPr>
            <w:r>
              <w:rPr>
                <w:rFonts w:hint="eastAsia" w:ascii="仿宋_GB2312" w:hAnsi="仿宋" w:eastAsia="仿宋_GB2312"/>
                <w:sz w:val="21"/>
                <w:szCs w:val="21"/>
                <w:lang w:val="en-US" w:eastAsia="zh-CN"/>
              </w:rPr>
              <w:t>综合便民服务中心主任</w:t>
            </w:r>
          </w:p>
        </w:tc>
        <w:tc>
          <w:tcPr>
            <w:tcW w:w="1830" w:type="dxa"/>
            <w:noWrap w:val="0"/>
            <w:vAlign w:val="center"/>
          </w:tcPr>
          <w:p w14:paraId="5F0BF039">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17350189997</w:t>
            </w:r>
          </w:p>
        </w:tc>
        <w:tc>
          <w:tcPr>
            <w:tcW w:w="1140" w:type="dxa"/>
            <w:noWrap w:val="0"/>
            <w:vAlign w:val="center"/>
          </w:tcPr>
          <w:p w14:paraId="3C6F754D">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黄</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勇</w:t>
            </w:r>
          </w:p>
        </w:tc>
        <w:tc>
          <w:tcPr>
            <w:tcW w:w="1845" w:type="dxa"/>
            <w:tcBorders>
              <w:right w:val="single" w:color="auto" w:sz="4" w:space="0"/>
            </w:tcBorders>
            <w:noWrap w:val="0"/>
            <w:vAlign w:val="center"/>
          </w:tcPr>
          <w:p w14:paraId="167DDD8A">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17359187110</w:t>
            </w:r>
          </w:p>
        </w:tc>
        <w:tc>
          <w:tcPr>
            <w:tcW w:w="1305" w:type="dxa"/>
            <w:tcBorders>
              <w:left w:val="single" w:color="auto" w:sz="4" w:space="0"/>
              <w:right w:val="single" w:color="auto" w:sz="4" w:space="0"/>
            </w:tcBorders>
            <w:noWrap w:val="0"/>
            <w:vAlign w:val="center"/>
          </w:tcPr>
          <w:p w14:paraId="6F6CA1C8">
            <w:pPr>
              <w:spacing w:line="480" w:lineRule="exact"/>
              <w:jc w:val="both"/>
              <w:rPr>
                <w:rFonts w:hint="eastAsia" w:ascii="仿宋_GB2312" w:hAnsi="仿宋" w:eastAsia="仿宋_GB2312"/>
                <w:sz w:val="28"/>
                <w:szCs w:val="28"/>
              </w:rPr>
            </w:pPr>
            <w:r>
              <w:rPr>
                <w:rFonts w:hint="eastAsia" w:ascii="仿宋_GB2312" w:hAnsi="仿宋" w:eastAsia="仿宋_GB2312"/>
                <w:sz w:val="28"/>
                <w:szCs w:val="28"/>
              </w:rPr>
              <w:t>张荣健</w:t>
            </w:r>
          </w:p>
        </w:tc>
        <w:tc>
          <w:tcPr>
            <w:tcW w:w="1845" w:type="dxa"/>
            <w:tcBorders>
              <w:left w:val="single" w:color="auto" w:sz="4" w:space="0"/>
              <w:right w:val="single" w:color="auto" w:sz="4" w:space="0"/>
            </w:tcBorders>
            <w:noWrap w:val="0"/>
            <w:vAlign w:val="center"/>
          </w:tcPr>
          <w:p w14:paraId="6CDD6B6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13850132573</w:t>
            </w:r>
          </w:p>
        </w:tc>
        <w:tc>
          <w:tcPr>
            <w:tcW w:w="1155" w:type="dxa"/>
            <w:tcBorders>
              <w:left w:val="single" w:color="auto" w:sz="4" w:space="0"/>
              <w:right w:val="single" w:color="auto" w:sz="4" w:space="0"/>
            </w:tcBorders>
            <w:noWrap w:val="0"/>
            <w:vAlign w:val="center"/>
          </w:tcPr>
          <w:p w14:paraId="10E18F6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谢廷贵</w:t>
            </w:r>
          </w:p>
        </w:tc>
        <w:tc>
          <w:tcPr>
            <w:tcW w:w="1770" w:type="dxa"/>
            <w:tcBorders>
              <w:left w:val="single" w:color="auto" w:sz="4" w:space="0"/>
            </w:tcBorders>
            <w:noWrap w:val="0"/>
            <w:vAlign w:val="center"/>
          </w:tcPr>
          <w:p w14:paraId="013C29F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13645096250</w:t>
            </w:r>
          </w:p>
        </w:tc>
      </w:tr>
      <w:tr w14:paraId="376D3D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73501EE7">
            <w:pPr>
              <w:spacing w:line="480" w:lineRule="exact"/>
              <w:jc w:val="center"/>
              <w:rPr>
                <w:rFonts w:hint="eastAsia" w:ascii="仿宋_GB2312" w:hAnsi="仿宋" w:eastAsia="仿宋_GB2312"/>
                <w:sz w:val="28"/>
                <w:szCs w:val="28"/>
                <w:highlight w:val="yellow"/>
              </w:rPr>
            </w:pPr>
            <w:r>
              <w:rPr>
                <w:rFonts w:hint="eastAsia" w:ascii="仿宋_GB2312" w:hAnsi="仿宋" w:eastAsia="仿宋_GB2312"/>
                <w:sz w:val="28"/>
                <w:szCs w:val="28"/>
                <w:highlight w:val="none"/>
              </w:rPr>
              <w:t>仓前村</w:t>
            </w:r>
          </w:p>
        </w:tc>
        <w:tc>
          <w:tcPr>
            <w:tcW w:w="1110" w:type="dxa"/>
            <w:noWrap w:val="0"/>
            <w:vAlign w:val="center"/>
          </w:tcPr>
          <w:p w14:paraId="7DB69795">
            <w:pPr>
              <w:spacing w:line="480" w:lineRule="exact"/>
              <w:jc w:val="center"/>
              <w:rPr>
                <w:rFonts w:hint="eastAsia" w:ascii="仿宋_GB2312" w:hAnsi="仿宋" w:eastAsia="仿宋_GB2312"/>
                <w:sz w:val="28"/>
                <w:szCs w:val="28"/>
                <w:highlight w:val="yellow"/>
              </w:rPr>
            </w:pPr>
            <w:r>
              <w:rPr>
                <w:rFonts w:hint="eastAsia" w:ascii="仿宋_GB2312" w:hAnsi="仿宋" w:eastAsia="仿宋_GB2312"/>
                <w:sz w:val="28"/>
                <w:szCs w:val="28"/>
                <w:lang w:eastAsia="zh-CN"/>
              </w:rPr>
              <w:t>李恒星</w:t>
            </w:r>
          </w:p>
        </w:tc>
        <w:tc>
          <w:tcPr>
            <w:tcW w:w="2355" w:type="dxa"/>
            <w:noWrap w:val="0"/>
            <w:vAlign w:val="center"/>
          </w:tcPr>
          <w:p w14:paraId="33E21CC0">
            <w:pPr>
              <w:spacing w:line="480" w:lineRule="exact"/>
              <w:jc w:val="center"/>
              <w:rPr>
                <w:rFonts w:hint="eastAsia" w:ascii="仿宋_GB2312" w:hAnsi="仿宋" w:eastAsia="仿宋_GB2312"/>
                <w:sz w:val="28"/>
                <w:szCs w:val="28"/>
                <w:highlight w:val="yellow"/>
              </w:rPr>
            </w:pPr>
            <w:r>
              <w:rPr>
                <w:rFonts w:hint="eastAsia" w:ascii="仿宋_GB2312" w:hAnsi="仿宋" w:eastAsia="仿宋_GB2312"/>
                <w:sz w:val="21"/>
                <w:szCs w:val="21"/>
                <w:lang w:val="en-US" w:eastAsia="zh-CN"/>
              </w:rPr>
              <w:t>综合便民服务中心主任</w:t>
            </w:r>
          </w:p>
        </w:tc>
        <w:tc>
          <w:tcPr>
            <w:tcW w:w="1830" w:type="dxa"/>
            <w:noWrap w:val="0"/>
            <w:vAlign w:val="center"/>
          </w:tcPr>
          <w:p w14:paraId="26C344EB">
            <w:pPr>
              <w:spacing w:line="480" w:lineRule="exact"/>
              <w:jc w:val="center"/>
              <w:rPr>
                <w:rFonts w:hint="default" w:ascii="仿宋_GB2312" w:hAnsi="仿宋" w:eastAsia="仿宋_GB2312"/>
                <w:sz w:val="28"/>
                <w:szCs w:val="28"/>
                <w:highlight w:val="yellow"/>
                <w:lang w:val="en-US" w:eastAsia="zh-CN"/>
              </w:rPr>
            </w:pPr>
            <w:r>
              <w:rPr>
                <w:rFonts w:hint="eastAsia" w:ascii="仿宋_GB2312" w:hAnsi="仿宋" w:eastAsia="仿宋_GB2312"/>
                <w:sz w:val="28"/>
                <w:szCs w:val="28"/>
                <w:lang w:val="en-US" w:eastAsia="zh-CN"/>
              </w:rPr>
              <w:t>17350189997</w:t>
            </w:r>
          </w:p>
        </w:tc>
        <w:tc>
          <w:tcPr>
            <w:tcW w:w="1140" w:type="dxa"/>
            <w:noWrap w:val="0"/>
            <w:vAlign w:val="center"/>
          </w:tcPr>
          <w:p w14:paraId="17E72DB7">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王本钏</w:t>
            </w:r>
            <w:r>
              <w:rPr>
                <w:rFonts w:hint="eastAsia" w:ascii="仿宋_GB2312" w:hAnsi="仿宋_GB2312" w:eastAsia="仿宋_GB2312" w:cs="仿宋_GB2312"/>
                <w:color w:val="000000"/>
                <w:sz w:val="18"/>
                <w:szCs w:val="18"/>
                <w:lang w:val="en-US" w:eastAsia="zh-CN"/>
              </w:rPr>
              <w:t>15059426902</w:t>
            </w:r>
          </w:p>
        </w:tc>
        <w:tc>
          <w:tcPr>
            <w:tcW w:w="1845" w:type="dxa"/>
            <w:tcBorders>
              <w:right w:val="single" w:color="auto" w:sz="4" w:space="0"/>
            </w:tcBorders>
            <w:noWrap w:val="0"/>
            <w:vAlign w:val="center"/>
          </w:tcPr>
          <w:p w14:paraId="3D202343">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13950501412</w:t>
            </w:r>
          </w:p>
        </w:tc>
        <w:tc>
          <w:tcPr>
            <w:tcW w:w="1305" w:type="dxa"/>
            <w:tcBorders>
              <w:left w:val="single" w:color="auto" w:sz="4" w:space="0"/>
              <w:right w:val="single" w:color="auto" w:sz="4" w:space="0"/>
            </w:tcBorders>
            <w:noWrap w:val="0"/>
            <w:vAlign w:val="center"/>
          </w:tcPr>
          <w:p w14:paraId="71279FD4">
            <w:pPr>
              <w:spacing w:line="480" w:lineRule="exact"/>
              <w:jc w:val="both"/>
              <w:rPr>
                <w:rFonts w:hint="eastAsia" w:ascii="仿宋_GB2312" w:hAnsi="仿宋" w:eastAsia="仿宋_GB2312"/>
                <w:sz w:val="28"/>
                <w:szCs w:val="28"/>
              </w:rPr>
            </w:pPr>
            <w:r>
              <w:rPr>
                <w:rFonts w:hint="eastAsia" w:ascii="仿宋_GB2312" w:hAnsi="仿宋" w:eastAsia="仿宋_GB2312"/>
                <w:sz w:val="28"/>
                <w:szCs w:val="28"/>
              </w:rPr>
              <w:t>黄乃樵</w:t>
            </w:r>
          </w:p>
        </w:tc>
        <w:tc>
          <w:tcPr>
            <w:tcW w:w="1845" w:type="dxa"/>
            <w:tcBorders>
              <w:left w:val="single" w:color="auto" w:sz="4" w:space="0"/>
              <w:right w:val="single" w:color="auto" w:sz="4" w:space="0"/>
            </w:tcBorders>
            <w:noWrap w:val="0"/>
            <w:vAlign w:val="center"/>
          </w:tcPr>
          <w:p w14:paraId="6D5B3AA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18960818206</w:t>
            </w:r>
          </w:p>
        </w:tc>
        <w:tc>
          <w:tcPr>
            <w:tcW w:w="1155" w:type="dxa"/>
            <w:tcBorders>
              <w:left w:val="single" w:color="auto" w:sz="4" w:space="0"/>
              <w:right w:val="single" w:color="auto" w:sz="4" w:space="0"/>
            </w:tcBorders>
            <w:noWrap w:val="0"/>
            <w:vAlign w:val="center"/>
          </w:tcPr>
          <w:p w14:paraId="3B5156C4">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阮有船</w:t>
            </w:r>
          </w:p>
        </w:tc>
        <w:tc>
          <w:tcPr>
            <w:tcW w:w="1770" w:type="dxa"/>
            <w:tcBorders>
              <w:left w:val="single" w:color="auto" w:sz="4" w:space="0"/>
            </w:tcBorders>
            <w:noWrap w:val="0"/>
            <w:vAlign w:val="center"/>
          </w:tcPr>
          <w:p w14:paraId="3BCCDE36">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18150807998</w:t>
            </w:r>
          </w:p>
        </w:tc>
      </w:tr>
      <w:tr w14:paraId="5859EA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3EAB7AE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潘洋村</w:t>
            </w:r>
          </w:p>
        </w:tc>
        <w:tc>
          <w:tcPr>
            <w:tcW w:w="1110" w:type="dxa"/>
            <w:noWrap w:val="0"/>
            <w:vAlign w:val="center"/>
          </w:tcPr>
          <w:p w14:paraId="66A840F1">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黄粦琛</w:t>
            </w:r>
          </w:p>
        </w:tc>
        <w:tc>
          <w:tcPr>
            <w:tcW w:w="2355" w:type="dxa"/>
            <w:noWrap w:val="0"/>
            <w:vAlign w:val="center"/>
          </w:tcPr>
          <w:p w14:paraId="2F4B9330">
            <w:pPr>
              <w:spacing w:line="480" w:lineRule="exact"/>
              <w:jc w:val="center"/>
              <w:rPr>
                <w:rFonts w:hint="eastAsia" w:ascii="仿宋_GB2312" w:hAnsi="仿宋" w:eastAsia="仿宋_GB2312"/>
                <w:sz w:val="28"/>
                <w:szCs w:val="28"/>
              </w:rPr>
            </w:pPr>
            <w:r>
              <w:rPr>
                <w:rFonts w:hint="eastAsia" w:ascii="仿宋_GB2312" w:hAnsi="仿宋" w:eastAsia="仿宋_GB2312"/>
                <w:sz w:val="20"/>
                <w:szCs w:val="20"/>
                <w:lang w:eastAsia="zh-CN"/>
              </w:rPr>
              <w:t>党委委员、副镇长</w:t>
            </w:r>
          </w:p>
        </w:tc>
        <w:tc>
          <w:tcPr>
            <w:tcW w:w="1830" w:type="dxa"/>
            <w:noWrap w:val="0"/>
            <w:vAlign w:val="center"/>
          </w:tcPr>
          <w:p w14:paraId="3183C587">
            <w:r>
              <w:rPr>
                <w:rFonts w:hint="eastAsia" w:ascii="仿宋_GB2312" w:hAnsi="仿宋" w:eastAsia="仿宋_GB2312"/>
                <w:sz w:val="28"/>
                <w:szCs w:val="28"/>
                <w:lang w:val="en-US" w:eastAsia="zh-CN"/>
              </w:rPr>
              <w:t>13705090801</w:t>
            </w:r>
          </w:p>
          <w:p w14:paraId="143092A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副镇长</w:t>
            </w:r>
          </w:p>
          <w:p w14:paraId="72C0266D">
            <w:pPr>
              <w:spacing w:line="480" w:lineRule="exact"/>
              <w:jc w:val="center"/>
              <w:rPr>
                <w:rFonts w:hint="eastAsia" w:ascii="仿宋_GB2312" w:hAnsi="仿宋" w:eastAsia="仿宋_GB2312"/>
                <w:sz w:val="28"/>
                <w:szCs w:val="28"/>
              </w:rPr>
            </w:pPr>
          </w:p>
        </w:tc>
        <w:tc>
          <w:tcPr>
            <w:tcW w:w="1140" w:type="dxa"/>
            <w:noWrap w:val="0"/>
            <w:vAlign w:val="center"/>
          </w:tcPr>
          <w:p w14:paraId="20B197A2">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郑旭继</w:t>
            </w:r>
          </w:p>
        </w:tc>
        <w:tc>
          <w:tcPr>
            <w:tcW w:w="1845" w:type="dxa"/>
            <w:tcBorders>
              <w:right w:val="single" w:color="auto" w:sz="4" w:space="0"/>
            </w:tcBorders>
            <w:noWrap w:val="0"/>
            <w:vAlign w:val="center"/>
          </w:tcPr>
          <w:p w14:paraId="2D46D183">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15880438800</w:t>
            </w:r>
          </w:p>
        </w:tc>
        <w:tc>
          <w:tcPr>
            <w:tcW w:w="1305" w:type="dxa"/>
            <w:tcBorders>
              <w:left w:val="single" w:color="auto" w:sz="4" w:space="0"/>
              <w:right w:val="single" w:color="auto" w:sz="4" w:space="0"/>
            </w:tcBorders>
            <w:noWrap w:val="0"/>
            <w:vAlign w:val="center"/>
          </w:tcPr>
          <w:p w14:paraId="02EAED08">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陈为云</w:t>
            </w:r>
          </w:p>
        </w:tc>
        <w:tc>
          <w:tcPr>
            <w:tcW w:w="1845" w:type="dxa"/>
            <w:tcBorders>
              <w:left w:val="single" w:color="auto" w:sz="4" w:space="0"/>
              <w:right w:val="single" w:color="auto" w:sz="4" w:space="0"/>
            </w:tcBorders>
            <w:noWrap w:val="0"/>
            <w:vAlign w:val="center"/>
          </w:tcPr>
          <w:p w14:paraId="4D72BB4E">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13774528278</w:t>
            </w:r>
          </w:p>
        </w:tc>
        <w:tc>
          <w:tcPr>
            <w:tcW w:w="1155" w:type="dxa"/>
            <w:tcBorders>
              <w:left w:val="single" w:color="auto" w:sz="4" w:space="0"/>
              <w:right w:val="single" w:color="auto" w:sz="4" w:space="0"/>
            </w:tcBorders>
            <w:noWrap w:val="0"/>
            <w:vAlign w:val="center"/>
          </w:tcPr>
          <w:p w14:paraId="42CCB59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林智慧</w:t>
            </w:r>
          </w:p>
        </w:tc>
        <w:tc>
          <w:tcPr>
            <w:tcW w:w="1770" w:type="dxa"/>
            <w:tcBorders>
              <w:left w:val="single" w:color="auto" w:sz="4" w:space="0"/>
            </w:tcBorders>
            <w:noWrap w:val="0"/>
            <w:vAlign w:val="center"/>
          </w:tcPr>
          <w:p w14:paraId="7CD7221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13959187398</w:t>
            </w:r>
          </w:p>
        </w:tc>
      </w:tr>
      <w:tr w14:paraId="0CA18B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5" w:hRule="exact"/>
        </w:trPr>
        <w:tc>
          <w:tcPr>
            <w:tcW w:w="1422" w:type="dxa"/>
            <w:noWrap w:val="0"/>
            <w:vAlign w:val="center"/>
          </w:tcPr>
          <w:p w14:paraId="170E8F6E">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外坂村</w:t>
            </w:r>
          </w:p>
        </w:tc>
        <w:tc>
          <w:tcPr>
            <w:tcW w:w="1110" w:type="dxa"/>
            <w:noWrap w:val="0"/>
            <w:vAlign w:val="center"/>
          </w:tcPr>
          <w:p w14:paraId="64B970AA">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陈大玲</w:t>
            </w:r>
          </w:p>
        </w:tc>
        <w:tc>
          <w:tcPr>
            <w:tcW w:w="2355" w:type="dxa"/>
            <w:noWrap w:val="0"/>
            <w:vAlign w:val="center"/>
          </w:tcPr>
          <w:p w14:paraId="3DCD74DE">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党委组织委员</w:t>
            </w:r>
          </w:p>
        </w:tc>
        <w:tc>
          <w:tcPr>
            <w:tcW w:w="1830" w:type="dxa"/>
            <w:noWrap w:val="0"/>
            <w:vAlign w:val="center"/>
          </w:tcPr>
          <w:p w14:paraId="1D7D837B">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18250156915</w:t>
            </w:r>
          </w:p>
        </w:tc>
        <w:tc>
          <w:tcPr>
            <w:tcW w:w="1140" w:type="dxa"/>
            <w:noWrap w:val="0"/>
            <w:vAlign w:val="center"/>
          </w:tcPr>
          <w:p w14:paraId="2D1A870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林增密</w:t>
            </w:r>
          </w:p>
        </w:tc>
        <w:tc>
          <w:tcPr>
            <w:tcW w:w="1845" w:type="dxa"/>
            <w:tcBorders>
              <w:right w:val="single" w:color="auto" w:sz="4" w:space="0"/>
            </w:tcBorders>
            <w:noWrap w:val="0"/>
            <w:vAlign w:val="center"/>
          </w:tcPr>
          <w:p w14:paraId="4B75D9E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13799916938</w:t>
            </w:r>
          </w:p>
        </w:tc>
        <w:tc>
          <w:tcPr>
            <w:tcW w:w="1305" w:type="dxa"/>
            <w:tcBorders>
              <w:left w:val="single" w:color="auto" w:sz="4" w:space="0"/>
              <w:right w:val="single" w:color="auto" w:sz="4" w:space="0"/>
            </w:tcBorders>
            <w:noWrap w:val="0"/>
            <w:vAlign w:val="center"/>
          </w:tcPr>
          <w:p w14:paraId="09F4C43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姚家惠</w:t>
            </w:r>
          </w:p>
        </w:tc>
        <w:tc>
          <w:tcPr>
            <w:tcW w:w="1845" w:type="dxa"/>
            <w:tcBorders>
              <w:left w:val="single" w:color="auto" w:sz="4" w:space="0"/>
              <w:right w:val="single" w:color="auto" w:sz="4" w:space="0"/>
            </w:tcBorders>
            <w:noWrap w:val="0"/>
            <w:vAlign w:val="center"/>
          </w:tcPr>
          <w:p w14:paraId="1CFE3C9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15980658858</w:t>
            </w:r>
          </w:p>
        </w:tc>
        <w:tc>
          <w:tcPr>
            <w:tcW w:w="1155" w:type="dxa"/>
            <w:tcBorders>
              <w:left w:val="single" w:color="auto" w:sz="4" w:space="0"/>
              <w:right w:val="single" w:color="auto" w:sz="4" w:space="0"/>
            </w:tcBorders>
            <w:noWrap w:val="0"/>
            <w:vAlign w:val="center"/>
          </w:tcPr>
          <w:p w14:paraId="6C6B2786">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姚家富</w:t>
            </w:r>
          </w:p>
        </w:tc>
        <w:tc>
          <w:tcPr>
            <w:tcW w:w="1770" w:type="dxa"/>
            <w:tcBorders>
              <w:left w:val="single" w:color="auto" w:sz="4" w:space="0"/>
            </w:tcBorders>
            <w:noWrap w:val="0"/>
            <w:vAlign w:val="center"/>
          </w:tcPr>
          <w:p w14:paraId="64275E6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13960947381</w:t>
            </w:r>
          </w:p>
        </w:tc>
      </w:tr>
      <w:tr w14:paraId="634825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7C254EB1">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大湖村</w:t>
            </w:r>
          </w:p>
        </w:tc>
        <w:tc>
          <w:tcPr>
            <w:tcW w:w="1110" w:type="dxa"/>
            <w:noWrap w:val="0"/>
            <w:vAlign w:val="center"/>
          </w:tcPr>
          <w:p w14:paraId="20BDBDB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陈大玲</w:t>
            </w:r>
          </w:p>
        </w:tc>
        <w:tc>
          <w:tcPr>
            <w:tcW w:w="2355" w:type="dxa"/>
            <w:noWrap w:val="0"/>
            <w:vAlign w:val="center"/>
          </w:tcPr>
          <w:p w14:paraId="28218574">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党委组织委员</w:t>
            </w:r>
          </w:p>
        </w:tc>
        <w:tc>
          <w:tcPr>
            <w:tcW w:w="1830" w:type="dxa"/>
            <w:noWrap w:val="0"/>
            <w:vAlign w:val="center"/>
          </w:tcPr>
          <w:p w14:paraId="0473527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18250156915</w:t>
            </w:r>
          </w:p>
        </w:tc>
        <w:tc>
          <w:tcPr>
            <w:tcW w:w="1140" w:type="dxa"/>
            <w:noWrap w:val="0"/>
            <w:vAlign w:val="center"/>
          </w:tcPr>
          <w:p w14:paraId="14C91B6A">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吴雪静</w:t>
            </w:r>
          </w:p>
        </w:tc>
        <w:tc>
          <w:tcPr>
            <w:tcW w:w="1845" w:type="dxa"/>
            <w:tcBorders>
              <w:right w:val="single" w:color="auto" w:sz="4" w:space="0"/>
            </w:tcBorders>
            <w:noWrap w:val="0"/>
            <w:vAlign w:val="center"/>
          </w:tcPr>
          <w:p w14:paraId="7524EE5E">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13587979524</w:t>
            </w:r>
          </w:p>
        </w:tc>
        <w:tc>
          <w:tcPr>
            <w:tcW w:w="1305" w:type="dxa"/>
            <w:tcBorders>
              <w:left w:val="single" w:color="auto" w:sz="4" w:space="0"/>
              <w:right w:val="single" w:color="auto" w:sz="4" w:space="0"/>
            </w:tcBorders>
            <w:noWrap w:val="0"/>
            <w:vAlign w:val="center"/>
          </w:tcPr>
          <w:p w14:paraId="3F3F3357">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叶枝曙</w:t>
            </w:r>
          </w:p>
        </w:tc>
        <w:tc>
          <w:tcPr>
            <w:tcW w:w="1845" w:type="dxa"/>
            <w:tcBorders>
              <w:left w:val="single" w:color="auto" w:sz="4" w:space="0"/>
              <w:right w:val="single" w:color="auto" w:sz="4" w:space="0"/>
            </w:tcBorders>
            <w:noWrap w:val="0"/>
            <w:vAlign w:val="center"/>
          </w:tcPr>
          <w:p w14:paraId="7C78EA0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15059451349</w:t>
            </w:r>
          </w:p>
        </w:tc>
        <w:tc>
          <w:tcPr>
            <w:tcW w:w="1155" w:type="dxa"/>
            <w:tcBorders>
              <w:left w:val="single" w:color="auto" w:sz="4" w:space="0"/>
              <w:right w:val="single" w:color="auto" w:sz="4" w:space="0"/>
            </w:tcBorders>
            <w:noWrap w:val="0"/>
            <w:vAlign w:val="center"/>
          </w:tcPr>
          <w:p w14:paraId="233FDA1F">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叶茂强</w:t>
            </w:r>
          </w:p>
        </w:tc>
        <w:tc>
          <w:tcPr>
            <w:tcW w:w="1770" w:type="dxa"/>
            <w:tcBorders>
              <w:left w:val="single" w:color="auto" w:sz="4" w:space="0"/>
            </w:tcBorders>
            <w:noWrap w:val="0"/>
            <w:vAlign w:val="center"/>
          </w:tcPr>
          <w:p w14:paraId="295EC350">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17704602333</w:t>
            </w:r>
          </w:p>
        </w:tc>
      </w:tr>
      <w:tr w14:paraId="6077A5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2DB7848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丰余村</w:t>
            </w:r>
          </w:p>
        </w:tc>
        <w:tc>
          <w:tcPr>
            <w:tcW w:w="1110" w:type="dxa"/>
            <w:noWrap w:val="0"/>
            <w:vAlign w:val="center"/>
          </w:tcPr>
          <w:p w14:paraId="230E6DD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陈大玲</w:t>
            </w:r>
          </w:p>
        </w:tc>
        <w:tc>
          <w:tcPr>
            <w:tcW w:w="2355" w:type="dxa"/>
            <w:noWrap w:val="0"/>
            <w:vAlign w:val="center"/>
          </w:tcPr>
          <w:p w14:paraId="0C4CC547">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党委组织委员</w:t>
            </w:r>
          </w:p>
        </w:tc>
        <w:tc>
          <w:tcPr>
            <w:tcW w:w="1830" w:type="dxa"/>
            <w:noWrap w:val="0"/>
            <w:vAlign w:val="center"/>
          </w:tcPr>
          <w:p w14:paraId="676D720A">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18250156915</w:t>
            </w:r>
          </w:p>
        </w:tc>
        <w:tc>
          <w:tcPr>
            <w:tcW w:w="1140" w:type="dxa"/>
            <w:noWrap w:val="0"/>
            <w:vAlign w:val="center"/>
          </w:tcPr>
          <w:p w14:paraId="5803803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汤逢锦</w:t>
            </w:r>
          </w:p>
        </w:tc>
        <w:tc>
          <w:tcPr>
            <w:tcW w:w="1845" w:type="dxa"/>
            <w:tcBorders>
              <w:right w:val="single" w:color="auto" w:sz="4" w:space="0"/>
            </w:tcBorders>
            <w:noWrap w:val="0"/>
            <w:vAlign w:val="center"/>
          </w:tcPr>
          <w:p w14:paraId="1CCB7373">
            <w:pPr>
              <w:spacing w:line="480" w:lineRule="exact"/>
              <w:jc w:val="center"/>
              <w:rPr>
                <w:rFonts w:hint="eastAsia" w:ascii="仿宋_GB2312" w:hAnsi="仿宋" w:eastAsia="仿宋_GB2312"/>
                <w:sz w:val="28"/>
                <w:szCs w:val="28"/>
              </w:rPr>
            </w:pPr>
            <w:r>
              <w:rPr>
                <w:rFonts w:hint="eastAsia" w:ascii="仿宋_GB2312" w:hAnsi="仿宋" w:eastAsia="仿宋_GB2312" w:cs="Times New Roman"/>
                <w:sz w:val="28"/>
                <w:szCs w:val="28"/>
                <w:lang w:val="en-US" w:eastAsia="zh-CN"/>
              </w:rPr>
              <w:t>18751945441</w:t>
            </w:r>
          </w:p>
        </w:tc>
        <w:tc>
          <w:tcPr>
            <w:tcW w:w="1305" w:type="dxa"/>
            <w:tcBorders>
              <w:left w:val="single" w:color="auto" w:sz="4" w:space="0"/>
              <w:right w:val="single" w:color="auto" w:sz="4" w:space="0"/>
            </w:tcBorders>
            <w:noWrap w:val="0"/>
            <w:vAlign w:val="center"/>
          </w:tcPr>
          <w:p w14:paraId="7CBDE8DC">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叶自由</w:t>
            </w:r>
          </w:p>
        </w:tc>
        <w:tc>
          <w:tcPr>
            <w:tcW w:w="1845" w:type="dxa"/>
            <w:tcBorders>
              <w:left w:val="single" w:color="auto" w:sz="4" w:space="0"/>
              <w:right w:val="single" w:color="auto" w:sz="4" w:space="0"/>
            </w:tcBorders>
            <w:noWrap w:val="0"/>
            <w:vAlign w:val="center"/>
          </w:tcPr>
          <w:p w14:paraId="28A90199">
            <w:pPr>
              <w:spacing w:line="480" w:lineRule="exact"/>
              <w:jc w:val="center"/>
              <w:rPr>
                <w:rFonts w:hint="eastAsia" w:ascii="仿宋_GB2312" w:hAnsi="仿宋" w:eastAsia="仿宋_GB2312" w:cs="Times New Roman"/>
                <w:kern w:val="2"/>
                <w:sz w:val="28"/>
                <w:szCs w:val="28"/>
                <w:lang w:val="en-US" w:eastAsia="zh-CN" w:bidi="ar-SA"/>
              </w:rPr>
            </w:pPr>
            <w:r>
              <w:rPr>
                <w:rFonts w:hint="eastAsia" w:ascii="仿宋_GB2312" w:hAnsi="仿宋" w:eastAsia="仿宋_GB2312"/>
                <w:sz w:val="28"/>
                <w:szCs w:val="28"/>
              </w:rPr>
              <w:t>15005963332</w:t>
            </w:r>
          </w:p>
        </w:tc>
        <w:tc>
          <w:tcPr>
            <w:tcW w:w="1155" w:type="dxa"/>
            <w:tcBorders>
              <w:left w:val="single" w:color="auto" w:sz="4" w:space="0"/>
              <w:right w:val="single" w:color="auto" w:sz="4" w:space="0"/>
            </w:tcBorders>
            <w:noWrap w:val="0"/>
            <w:vAlign w:val="center"/>
          </w:tcPr>
          <w:p w14:paraId="2C4A0A3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叶承文</w:t>
            </w:r>
          </w:p>
        </w:tc>
        <w:tc>
          <w:tcPr>
            <w:tcW w:w="1770" w:type="dxa"/>
            <w:tcBorders>
              <w:left w:val="single" w:color="auto" w:sz="4" w:space="0"/>
            </w:tcBorders>
            <w:noWrap w:val="0"/>
            <w:vAlign w:val="center"/>
          </w:tcPr>
          <w:p w14:paraId="5E76901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13645037955</w:t>
            </w:r>
          </w:p>
        </w:tc>
      </w:tr>
      <w:tr w14:paraId="045599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35" w:hRule="exact"/>
        </w:trPr>
        <w:tc>
          <w:tcPr>
            <w:tcW w:w="1422" w:type="dxa"/>
            <w:noWrap w:val="0"/>
            <w:vAlign w:val="center"/>
          </w:tcPr>
          <w:p w14:paraId="35FEAC8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斌溪村</w:t>
            </w:r>
          </w:p>
        </w:tc>
        <w:tc>
          <w:tcPr>
            <w:tcW w:w="1110" w:type="dxa"/>
            <w:noWrap w:val="0"/>
            <w:vAlign w:val="center"/>
          </w:tcPr>
          <w:p w14:paraId="5E21E4D1">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雷丽斌</w:t>
            </w:r>
          </w:p>
        </w:tc>
        <w:tc>
          <w:tcPr>
            <w:tcW w:w="2355" w:type="dxa"/>
            <w:noWrap w:val="0"/>
            <w:vAlign w:val="center"/>
          </w:tcPr>
          <w:p w14:paraId="3FD218BF">
            <w:pPr>
              <w:spacing w:line="480" w:lineRule="exact"/>
              <w:jc w:val="center"/>
              <w:rPr>
                <w:rFonts w:hint="eastAsia" w:ascii="仿宋_GB2312" w:hAnsi="仿宋" w:eastAsia="仿宋_GB2312"/>
                <w:szCs w:val="21"/>
                <w:lang w:eastAsia="zh-CN"/>
              </w:rPr>
            </w:pPr>
            <w:r>
              <w:rPr>
                <w:rFonts w:hint="eastAsia" w:ascii="仿宋_GB2312" w:hAnsi="仿宋" w:eastAsia="仿宋_GB2312"/>
                <w:sz w:val="28"/>
                <w:szCs w:val="28"/>
                <w:lang w:eastAsia="zh-CN"/>
              </w:rPr>
              <w:t>宣传、统战委员</w:t>
            </w:r>
          </w:p>
        </w:tc>
        <w:tc>
          <w:tcPr>
            <w:tcW w:w="1830" w:type="dxa"/>
            <w:noWrap w:val="0"/>
            <w:vAlign w:val="center"/>
          </w:tcPr>
          <w:p w14:paraId="27816D22">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13559179332</w:t>
            </w:r>
          </w:p>
        </w:tc>
        <w:tc>
          <w:tcPr>
            <w:tcW w:w="1140" w:type="dxa"/>
            <w:noWrap w:val="0"/>
            <w:vAlign w:val="center"/>
          </w:tcPr>
          <w:p w14:paraId="3712F8D1">
            <w:pPr>
              <w:spacing w:line="480" w:lineRule="exact"/>
              <w:jc w:val="center"/>
              <w:rPr>
                <w:rFonts w:hint="eastAsia" w:ascii="仿宋_GB2312" w:hAnsi="仿宋" w:eastAsia="仿宋_GB2312" w:cs="Times New Roman"/>
                <w:sz w:val="28"/>
                <w:szCs w:val="28"/>
                <w:lang w:eastAsia="zh-CN"/>
              </w:rPr>
            </w:pPr>
            <w:r>
              <w:rPr>
                <w:rFonts w:hint="eastAsia" w:ascii="仿宋_GB2312" w:hAnsi="仿宋" w:eastAsia="仿宋_GB2312" w:cs="Times New Roman"/>
                <w:sz w:val="28"/>
                <w:szCs w:val="28"/>
                <w:lang w:eastAsia="zh-CN"/>
              </w:rPr>
              <w:t>兰</w:t>
            </w:r>
            <w:r>
              <w:rPr>
                <w:rFonts w:hint="eastAsia" w:ascii="仿宋_GB2312" w:hAnsi="仿宋" w:eastAsia="仿宋_GB2312" w:cs="Times New Roman"/>
                <w:sz w:val="28"/>
                <w:szCs w:val="28"/>
                <w:lang w:val="en-US" w:eastAsia="zh-CN"/>
              </w:rPr>
              <w:t xml:space="preserve">  </w:t>
            </w:r>
            <w:r>
              <w:rPr>
                <w:rFonts w:hint="eastAsia" w:ascii="仿宋_GB2312" w:hAnsi="仿宋" w:eastAsia="仿宋_GB2312" w:cs="Times New Roman"/>
                <w:sz w:val="28"/>
                <w:szCs w:val="28"/>
                <w:lang w:eastAsia="zh-CN"/>
              </w:rPr>
              <w:t>曦</w:t>
            </w:r>
          </w:p>
        </w:tc>
        <w:tc>
          <w:tcPr>
            <w:tcW w:w="1845" w:type="dxa"/>
            <w:tcBorders>
              <w:right w:val="single" w:color="auto" w:sz="4" w:space="0"/>
            </w:tcBorders>
            <w:noWrap w:val="0"/>
            <w:vAlign w:val="center"/>
          </w:tcPr>
          <w:p w14:paraId="3210BE30">
            <w:pPr>
              <w:spacing w:line="480" w:lineRule="exact"/>
              <w:jc w:val="center"/>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13850183821</w:t>
            </w:r>
          </w:p>
        </w:tc>
        <w:tc>
          <w:tcPr>
            <w:tcW w:w="1305" w:type="dxa"/>
            <w:tcBorders>
              <w:left w:val="single" w:color="auto" w:sz="4" w:space="0"/>
              <w:right w:val="single" w:color="auto" w:sz="4" w:space="0"/>
            </w:tcBorders>
            <w:noWrap w:val="0"/>
            <w:vAlign w:val="center"/>
          </w:tcPr>
          <w:p w14:paraId="2833A3E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余根钦</w:t>
            </w:r>
          </w:p>
        </w:tc>
        <w:tc>
          <w:tcPr>
            <w:tcW w:w="1845" w:type="dxa"/>
            <w:tcBorders>
              <w:left w:val="single" w:color="auto" w:sz="4" w:space="0"/>
              <w:right w:val="single" w:color="auto" w:sz="4" w:space="0"/>
            </w:tcBorders>
            <w:noWrap w:val="0"/>
            <w:vAlign w:val="center"/>
          </w:tcPr>
          <w:p w14:paraId="26D262E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13509367619</w:t>
            </w:r>
          </w:p>
        </w:tc>
        <w:tc>
          <w:tcPr>
            <w:tcW w:w="1155" w:type="dxa"/>
            <w:tcBorders>
              <w:left w:val="single" w:color="auto" w:sz="4" w:space="0"/>
              <w:right w:val="single" w:color="auto" w:sz="4" w:space="0"/>
            </w:tcBorders>
            <w:noWrap w:val="0"/>
            <w:vAlign w:val="center"/>
          </w:tcPr>
          <w:p w14:paraId="395164AD">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余立建</w:t>
            </w:r>
          </w:p>
        </w:tc>
        <w:tc>
          <w:tcPr>
            <w:tcW w:w="1770" w:type="dxa"/>
            <w:tcBorders>
              <w:left w:val="single" w:color="auto" w:sz="4" w:space="0"/>
            </w:tcBorders>
            <w:noWrap w:val="0"/>
            <w:vAlign w:val="center"/>
          </w:tcPr>
          <w:p w14:paraId="2D48C4E1">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13705907697</w:t>
            </w:r>
          </w:p>
        </w:tc>
      </w:tr>
      <w:tr w14:paraId="5F4796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559230D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安后村</w:t>
            </w:r>
          </w:p>
        </w:tc>
        <w:tc>
          <w:tcPr>
            <w:tcW w:w="1110" w:type="dxa"/>
            <w:noWrap w:val="0"/>
            <w:vAlign w:val="center"/>
          </w:tcPr>
          <w:p w14:paraId="1601AEB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雷丽斌</w:t>
            </w:r>
          </w:p>
        </w:tc>
        <w:tc>
          <w:tcPr>
            <w:tcW w:w="2355" w:type="dxa"/>
            <w:noWrap w:val="0"/>
            <w:vAlign w:val="center"/>
          </w:tcPr>
          <w:p w14:paraId="5F093D82">
            <w:pPr>
              <w:spacing w:line="480" w:lineRule="exact"/>
              <w:jc w:val="center"/>
              <w:rPr>
                <w:rFonts w:hint="eastAsia" w:ascii="仿宋_GB2312" w:hAnsi="仿宋" w:eastAsia="仿宋_GB2312"/>
                <w:szCs w:val="21"/>
              </w:rPr>
            </w:pPr>
            <w:r>
              <w:rPr>
                <w:rFonts w:hint="eastAsia" w:ascii="仿宋_GB2312" w:hAnsi="仿宋" w:eastAsia="仿宋_GB2312"/>
                <w:sz w:val="28"/>
                <w:szCs w:val="28"/>
                <w:lang w:eastAsia="zh-CN"/>
              </w:rPr>
              <w:t>宣传、统战委员</w:t>
            </w:r>
          </w:p>
        </w:tc>
        <w:tc>
          <w:tcPr>
            <w:tcW w:w="1830" w:type="dxa"/>
            <w:noWrap w:val="0"/>
            <w:vAlign w:val="center"/>
          </w:tcPr>
          <w:p w14:paraId="4E959B8B">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13559179332</w:t>
            </w:r>
          </w:p>
        </w:tc>
        <w:tc>
          <w:tcPr>
            <w:tcW w:w="1140" w:type="dxa"/>
            <w:noWrap w:val="0"/>
            <w:vAlign w:val="center"/>
          </w:tcPr>
          <w:p w14:paraId="3A8C74CD">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林文锦</w:t>
            </w:r>
          </w:p>
        </w:tc>
        <w:tc>
          <w:tcPr>
            <w:tcW w:w="1845" w:type="dxa"/>
            <w:tcBorders>
              <w:right w:val="single" w:color="auto" w:sz="4" w:space="0"/>
            </w:tcBorders>
            <w:noWrap w:val="0"/>
            <w:vAlign w:val="center"/>
          </w:tcPr>
          <w:p w14:paraId="0D38AD2F">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15</w:t>
            </w:r>
            <w:r>
              <w:rPr>
                <w:rFonts w:hint="eastAsia" w:ascii="仿宋_GB2312" w:hAnsi="仿宋" w:eastAsia="仿宋_GB2312"/>
                <w:sz w:val="28"/>
                <w:szCs w:val="28"/>
                <w:lang w:val="en-US" w:eastAsia="zh-CN"/>
              </w:rPr>
              <w:t>558221038</w:t>
            </w:r>
          </w:p>
        </w:tc>
        <w:tc>
          <w:tcPr>
            <w:tcW w:w="1305" w:type="dxa"/>
            <w:tcBorders>
              <w:left w:val="single" w:color="auto" w:sz="4" w:space="0"/>
              <w:right w:val="single" w:color="auto" w:sz="4" w:space="0"/>
            </w:tcBorders>
            <w:noWrap w:val="0"/>
            <w:vAlign w:val="center"/>
          </w:tcPr>
          <w:p w14:paraId="1101EE4A">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林光锐</w:t>
            </w:r>
          </w:p>
        </w:tc>
        <w:tc>
          <w:tcPr>
            <w:tcW w:w="1845" w:type="dxa"/>
            <w:tcBorders>
              <w:left w:val="single" w:color="auto" w:sz="4" w:space="0"/>
              <w:right w:val="single" w:color="auto" w:sz="4" w:space="0"/>
            </w:tcBorders>
            <w:noWrap w:val="0"/>
            <w:vAlign w:val="center"/>
          </w:tcPr>
          <w:p w14:paraId="2539567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18960799286</w:t>
            </w:r>
          </w:p>
        </w:tc>
        <w:tc>
          <w:tcPr>
            <w:tcW w:w="1155" w:type="dxa"/>
            <w:tcBorders>
              <w:left w:val="single" w:color="auto" w:sz="4" w:space="0"/>
              <w:right w:val="single" w:color="auto" w:sz="4" w:space="0"/>
            </w:tcBorders>
            <w:noWrap w:val="0"/>
            <w:vAlign w:val="center"/>
          </w:tcPr>
          <w:p w14:paraId="04D2ECE3">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高明禄</w:t>
            </w:r>
          </w:p>
        </w:tc>
        <w:tc>
          <w:tcPr>
            <w:tcW w:w="1770" w:type="dxa"/>
            <w:tcBorders>
              <w:left w:val="single" w:color="auto" w:sz="4" w:space="0"/>
            </w:tcBorders>
            <w:noWrap w:val="0"/>
            <w:vAlign w:val="center"/>
          </w:tcPr>
          <w:p w14:paraId="1215BD4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13860660485</w:t>
            </w:r>
          </w:p>
        </w:tc>
      </w:tr>
      <w:tr w14:paraId="45751D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1422" w:type="dxa"/>
            <w:noWrap w:val="0"/>
            <w:vAlign w:val="center"/>
          </w:tcPr>
          <w:p w14:paraId="458F1466">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西禄村</w:t>
            </w:r>
          </w:p>
        </w:tc>
        <w:tc>
          <w:tcPr>
            <w:tcW w:w="1110" w:type="dxa"/>
            <w:noWrap w:val="0"/>
            <w:vAlign w:val="center"/>
          </w:tcPr>
          <w:p w14:paraId="741A1D4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eastAsia="zh-CN"/>
              </w:rPr>
              <w:t>雷丽斌</w:t>
            </w:r>
          </w:p>
        </w:tc>
        <w:tc>
          <w:tcPr>
            <w:tcW w:w="2355" w:type="dxa"/>
            <w:noWrap w:val="0"/>
            <w:vAlign w:val="center"/>
          </w:tcPr>
          <w:p w14:paraId="5C60BA60">
            <w:pPr>
              <w:spacing w:line="480" w:lineRule="exact"/>
              <w:jc w:val="center"/>
              <w:rPr>
                <w:rFonts w:hint="eastAsia" w:ascii="仿宋_GB2312" w:hAnsi="仿宋" w:eastAsia="仿宋_GB2312"/>
                <w:szCs w:val="21"/>
              </w:rPr>
            </w:pPr>
            <w:r>
              <w:rPr>
                <w:rFonts w:hint="eastAsia" w:ascii="仿宋_GB2312" w:hAnsi="仿宋" w:eastAsia="仿宋_GB2312"/>
                <w:sz w:val="28"/>
                <w:szCs w:val="28"/>
                <w:lang w:eastAsia="zh-CN"/>
              </w:rPr>
              <w:t>宣传、统战委员</w:t>
            </w:r>
          </w:p>
        </w:tc>
        <w:tc>
          <w:tcPr>
            <w:tcW w:w="1830" w:type="dxa"/>
            <w:noWrap w:val="0"/>
            <w:vAlign w:val="center"/>
          </w:tcPr>
          <w:p w14:paraId="0C61E129">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lang w:val="en-US" w:eastAsia="zh-CN"/>
              </w:rPr>
              <w:t>13559179332</w:t>
            </w:r>
          </w:p>
        </w:tc>
        <w:tc>
          <w:tcPr>
            <w:tcW w:w="1140" w:type="dxa"/>
            <w:noWrap w:val="0"/>
            <w:vAlign w:val="center"/>
          </w:tcPr>
          <w:p w14:paraId="67080436">
            <w:pPr>
              <w:spacing w:line="480" w:lineRule="exact"/>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张达宝</w:t>
            </w:r>
          </w:p>
        </w:tc>
        <w:tc>
          <w:tcPr>
            <w:tcW w:w="1845" w:type="dxa"/>
            <w:tcBorders>
              <w:right w:val="single" w:color="auto" w:sz="4" w:space="0"/>
            </w:tcBorders>
            <w:noWrap w:val="0"/>
            <w:vAlign w:val="center"/>
          </w:tcPr>
          <w:p w14:paraId="281AFECE">
            <w:pPr>
              <w:spacing w:line="480" w:lineRule="exact"/>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18259974255</w:t>
            </w:r>
          </w:p>
        </w:tc>
        <w:tc>
          <w:tcPr>
            <w:tcW w:w="1305" w:type="dxa"/>
            <w:tcBorders>
              <w:left w:val="single" w:color="auto" w:sz="4" w:space="0"/>
              <w:right w:val="single" w:color="auto" w:sz="4" w:space="0"/>
            </w:tcBorders>
            <w:noWrap w:val="0"/>
            <w:vAlign w:val="center"/>
          </w:tcPr>
          <w:p w14:paraId="79361EF0">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许国江</w:t>
            </w:r>
          </w:p>
        </w:tc>
        <w:tc>
          <w:tcPr>
            <w:tcW w:w="1845" w:type="dxa"/>
            <w:tcBorders>
              <w:left w:val="single" w:color="auto" w:sz="4" w:space="0"/>
              <w:right w:val="single" w:color="auto" w:sz="4" w:space="0"/>
            </w:tcBorders>
            <w:noWrap w:val="0"/>
            <w:vAlign w:val="center"/>
          </w:tcPr>
          <w:p w14:paraId="421672D2">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13960966626</w:t>
            </w:r>
          </w:p>
        </w:tc>
        <w:tc>
          <w:tcPr>
            <w:tcW w:w="1155" w:type="dxa"/>
            <w:tcBorders>
              <w:left w:val="single" w:color="auto" w:sz="4" w:space="0"/>
              <w:right w:val="single" w:color="auto" w:sz="4" w:space="0"/>
            </w:tcBorders>
            <w:noWrap w:val="0"/>
            <w:vAlign w:val="center"/>
          </w:tcPr>
          <w:p w14:paraId="65FDA4B5">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谢光辉</w:t>
            </w:r>
          </w:p>
        </w:tc>
        <w:tc>
          <w:tcPr>
            <w:tcW w:w="1770" w:type="dxa"/>
            <w:tcBorders>
              <w:left w:val="single" w:color="auto" w:sz="4" w:space="0"/>
            </w:tcBorders>
            <w:noWrap w:val="0"/>
            <w:vAlign w:val="center"/>
          </w:tcPr>
          <w:p w14:paraId="2696917C">
            <w:pPr>
              <w:spacing w:line="480" w:lineRule="exact"/>
              <w:jc w:val="center"/>
              <w:rPr>
                <w:rFonts w:hint="eastAsia" w:ascii="仿宋_GB2312" w:hAnsi="仿宋" w:eastAsia="仿宋_GB2312"/>
                <w:sz w:val="28"/>
                <w:szCs w:val="28"/>
              </w:rPr>
            </w:pPr>
            <w:r>
              <w:rPr>
                <w:rFonts w:hint="eastAsia" w:ascii="仿宋_GB2312" w:hAnsi="仿宋" w:eastAsia="仿宋_GB2312"/>
                <w:sz w:val="28"/>
                <w:szCs w:val="28"/>
              </w:rPr>
              <w:t>13705087616</w:t>
            </w:r>
          </w:p>
        </w:tc>
      </w:tr>
    </w:tbl>
    <w:p w14:paraId="40172FD4">
      <w:pPr>
        <w:ind w:firstLine="1280" w:firstLineChars="400"/>
        <w:rPr>
          <w:rFonts w:hint="eastAsia" w:ascii="黑体" w:eastAsia="黑体"/>
          <w:sz w:val="36"/>
          <w:szCs w:val="36"/>
        </w:rPr>
        <w:sectPr>
          <w:footerReference r:id="rId10"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32"/>
        </w:rPr>
        <mc:AlternateContent>
          <mc:Choice Requires="wps">
            <w:drawing>
              <wp:anchor distT="0" distB="0" distL="114300" distR="114300" simplePos="0" relativeHeight="251661312" behindDoc="0" locked="0" layoutInCell="1" allowOverlap="1">
                <wp:simplePos x="0" y="0"/>
                <wp:positionH relativeFrom="column">
                  <wp:posOffset>-1026795</wp:posOffset>
                </wp:positionH>
                <wp:positionV relativeFrom="paragraph">
                  <wp:posOffset>241300</wp:posOffset>
                </wp:positionV>
                <wp:extent cx="685800" cy="8375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85800" cy="837565"/>
                        </a:xfrm>
                        <a:prstGeom prst="rect">
                          <a:avLst/>
                        </a:prstGeom>
                        <a:noFill/>
                        <a:ln>
                          <a:noFill/>
                        </a:ln>
                        <a:effectLst/>
                      </wps:spPr>
                      <wps:txbx>
                        <w:txbxContent>
                          <w:p w14:paraId="4D745B2E">
                            <w:pPr>
                              <w:rPr>
                                <w:rFonts w:hint="eastAsia" w:ascii="宋体" w:hAnsi="宋体" w:eastAsia="宋体" w:cs="宋体"/>
                                <w:sz w:val="28"/>
                                <w:szCs w:val="28"/>
                                <w:lang w:val="en-US" w:eastAsia="zh-CN"/>
                              </w:rPr>
                            </w:pPr>
                          </w:p>
                        </w:txbxContent>
                      </wps:txbx>
                      <wps:bodyPr vert="eaVert" wrap="square" anchor="t" anchorCtr="0" upright="1"/>
                    </wps:wsp>
                  </a:graphicData>
                </a:graphic>
              </wp:anchor>
            </w:drawing>
          </mc:Choice>
          <mc:Fallback>
            <w:pict>
              <v:shape id="_x0000_s1026" o:spid="_x0000_s1026" o:spt="202" type="#_x0000_t202" style="position:absolute;left:0pt;margin-left:-80.85pt;margin-top:19pt;height:65.95pt;width:54pt;z-index:251661312;mso-width-relative:page;mso-height-relative:page;" filled="f" stroked="f" coordsize="21600,21600" o:gfxdata="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AdhWfbAAAACwEAAA8AAAAAAAAAAQAgAAAA&#10;IgAAAGRycy9kb3ducmV2LnhtbFBLAQIUABQAAAAIAIdO4kCnZGG9zwEAAJADAAAOAAAAAAAAAAEA&#10;IAAAACoBAABkcnMvZTJvRG9jLnhtbFBLBQYAAAAABgAGAFkBAABrBQAAAAA=&#10;">
                <v:fill on="f" focussize="0,0"/>
                <v:stroke on="f"/>
                <v:imagedata o:title=""/>
                <o:lock v:ext="edit" aspectratio="f"/>
                <v:textbox style="layout-flow:vertical-ideographic;">
                  <w:txbxContent>
                    <w:p w14:paraId="4D745B2E">
                      <w:pPr>
                        <w:rPr>
                          <w:rFonts w:hint="eastAsia" w:ascii="宋体" w:hAnsi="宋体" w:eastAsia="宋体" w:cs="宋体"/>
                          <w:sz w:val="28"/>
                          <w:szCs w:val="28"/>
                          <w:lang w:val="en-US" w:eastAsia="zh-CN"/>
                        </w:rPr>
                      </w:pPr>
                    </w:p>
                  </w:txbxContent>
                </v:textbox>
              </v:shape>
            </w:pict>
          </mc:Fallback>
        </mc:AlternateContent>
      </w:r>
    </w:p>
    <w:p w14:paraId="4002388A">
      <w:pPr>
        <w:rPr>
          <w:rFonts w:hint="eastAsia" w:ascii="仿宋_GB2312" w:hAnsi="仿宋_GB2312" w:eastAsia="仿宋_GB2312" w:cs="仿宋_GB2312"/>
          <w:sz w:val="32"/>
          <w:szCs w:val="32"/>
        </w:rPr>
      </w:pPr>
      <w:r>
        <w:rPr>
          <w:rFonts w:hint="eastAsia" w:ascii="黑体" w:hAnsi="黑体" w:eastAsia="黑体" w:cs="黑体"/>
          <w:sz w:val="32"/>
          <w:szCs w:val="32"/>
        </w:rPr>
        <w:t>附件4</w:t>
      </w:r>
    </w:p>
    <w:p w14:paraId="7A3B404D">
      <w:pPr>
        <w:jc w:val="center"/>
        <w:rPr>
          <w:rFonts w:hint="eastAsia" w:ascii="黑体" w:eastAsia="黑体"/>
          <w:sz w:val="36"/>
          <w:szCs w:val="36"/>
          <w:highlight w:val="none"/>
        </w:rPr>
      </w:pPr>
      <w:r>
        <w:rPr>
          <w:rFonts w:hint="eastAsia" w:ascii="黑体" w:eastAsia="黑体"/>
          <w:sz w:val="36"/>
          <w:szCs w:val="36"/>
          <w:highlight w:val="none"/>
        </w:rPr>
        <w:t>飞竹镇应急</w:t>
      </w:r>
      <w:r>
        <w:rPr>
          <w:rFonts w:hint="eastAsia" w:ascii="黑体" w:eastAsia="黑体"/>
          <w:sz w:val="36"/>
          <w:szCs w:val="36"/>
          <w:highlight w:val="none"/>
          <w:lang w:eastAsia="zh-CN"/>
        </w:rPr>
        <w:t>队伍</w:t>
      </w:r>
      <w:r>
        <w:rPr>
          <w:rFonts w:hint="eastAsia" w:ascii="黑体" w:eastAsia="黑体"/>
          <w:sz w:val="36"/>
          <w:szCs w:val="36"/>
          <w:highlight w:val="none"/>
        </w:rPr>
        <w:t>人员名单</w:t>
      </w:r>
    </w:p>
    <w:tbl>
      <w:tblPr>
        <w:tblStyle w:val="9"/>
        <w:tblpPr w:leftFromText="180" w:rightFromText="180" w:vertAnchor="text" w:horzAnchor="page" w:tblpX="1788"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2091"/>
        <w:gridCol w:w="2092"/>
        <w:gridCol w:w="2128"/>
      </w:tblGrid>
      <w:tr w14:paraId="4D47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91" w:type="dxa"/>
            <w:noWrap w:val="0"/>
            <w:vAlign w:val="center"/>
          </w:tcPr>
          <w:p w14:paraId="19FE0F3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姓  名</w:t>
            </w:r>
          </w:p>
        </w:tc>
        <w:tc>
          <w:tcPr>
            <w:tcW w:w="2091" w:type="dxa"/>
            <w:noWrap w:val="0"/>
            <w:vAlign w:val="center"/>
          </w:tcPr>
          <w:p w14:paraId="356E8B2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p>
        </w:tc>
        <w:tc>
          <w:tcPr>
            <w:tcW w:w="2092" w:type="dxa"/>
            <w:noWrap w:val="0"/>
            <w:vAlign w:val="center"/>
          </w:tcPr>
          <w:p w14:paraId="2621D7F4">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姓  名</w:t>
            </w:r>
          </w:p>
        </w:tc>
        <w:tc>
          <w:tcPr>
            <w:tcW w:w="2128" w:type="dxa"/>
            <w:noWrap w:val="0"/>
            <w:vAlign w:val="center"/>
          </w:tcPr>
          <w:p w14:paraId="3AC66405">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联系电话</w:t>
            </w:r>
          </w:p>
        </w:tc>
      </w:tr>
      <w:tr w14:paraId="05CA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0BC68C98">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林</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霞</w:t>
            </w:r>
          </w:p>
        </w:tc>
        <w:tc>
          <w:tcPr>
            <w:tcW w:w="2091" w:type="dxa"/>
            <w:noWrap w:val="0"/>
            <w:vAlign w:val="center"/>
          </w:tcPr>
          <w:p w14:paraId="601695DD">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lang w:val="en-US" w:eastAsia="zh-CN"/>
              </w:rPr>
              <w:t>18559911565</w:t>
            </w:r>
          </w:p>
        </w:tc>
        <w:tc>
          <w:tcPr>
            <w:tcW w:w="2092" w:type="dxa"/>
            <w:noWrap w:val="0"/>
            <w:vAlign w:val="center"/>
          </w:tcPr>
          <w:p w14:paraId="202B9220">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黄通贵</w:t>
            </w:r>
          </w:p>
        </w:tc>
        <w:tc>
          <w:tcPr>
            <w:tcW w:w="2128" w:type="dxa"/>
            <w:noWrap w:val="0"/>
            <w:vAlign w:val="center"/>
          </w:tcPr>
          <w:p w14:paraId="721FB04D">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13799967815</w:t>
            </w:r>
          </w:p>
        </w:tc>
      </w:tr>
      <w:tr w14:paraId="2F07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2942EE51">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黄光金</w:t>
            </w:r>
          </w:p>
        </w:tc>
        <w:tc>
          <w:tcPr>
            <w:tcW w:w="2091" w:type="dxa"/>
            <w:noWrap w:val="0"/>
            <w:vAlign w:val="center"/>
          </w:tcPr>
          <w:p w14:paraId="79D49302">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18950229756</w:t>
            </w:r>
          </w:p>
        </w:tc>
        <w:tc>
          <w:tcPr>
            <w:tcW w:w="2092" w:type="dxa"/>
            <w:noWrap w:val="0"/>
            <w:vAlign w:val="center"/>
          </w:tcPr>
          <w:p w14:paraId="532320E0">
            <w:pPr>
              <w:jc w:val="center"/>
              <w:rPr>
                <w:rFonts w:hint="eastAsia" w:ascii="仿宋_GB2312" w:hAnsi="仿宋_GB2312" w:eastAsia="仿宋_GB2312" w:cs="仿宋_GB2312"/>
                <w:sz w:val="24"/>
              </w:rPr>
            </w:pPr>
            <w:r>
              <w:rPr>
                <w:rFonts w:hint="eastAsia" w:ascii="仿宋_GB2312" w:hAnsi="仿宋_GB2312" w:eastAsia="仿宋_GB2312" w:cs="仿宋_GB2312"/>
                <w:sz w:val="24"/>
              </w:rPr>
              <w:t>曾　华</w:t>
            </w:r>
          </w:p>
        </w:tc>
        <w:tc>
          <w:tcPr>
            <w:tcW w:w="2128" w:type="dxa"/>
            <w:noWrap w:val="0"/>
            <w:vAlign w:val="center"/>
          </w:tcPr>
          <w:p w14:paraId="630FEE03">
            <w:pPr>
              <w:jc w:val="center"/>
              <w:rPr>
                <w:rFonts w:hint="eastAsia" w:ascii="仿宋_GB2312" w:hAnsi="仿宋_GB2312" w:eastAsia="仿宋_GB2312" w:cs="仿宋_GB2312"/>
                <w:sz w:val="24"/>
              </w:rPr>
            </w:pPr>
            <w:r>
              <w:rPr>
                <w:rFonts w:hint="eastAsia" w:ascii="仿宋_GB2312" w:hAnsi="仿宋_GB2312" w:eastAsia="仿宋_GB2312" w:cs="仿宋_GB2312"/>
                <w:sz w:val="24"/>
              </w:rPr>
              <w:t>15305018790</w:t>
            </w:r>
          </w:p>
        </w:tc>
      </w:tr>
      <w:tr w14:paraId="5D2B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03484698">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吴彩桑</w:t>
            </w:r>
          </w:p>
        </w:tc>
        <w:tc>
          <w:tcPr>
            <w:tcW w:w="2091" w:type="dxa"/>
            <w:noWrap w:val="0"/>
            <w:vAlign w:val="center"/>
          </w:tcPr>
          <w:p w14:paraId="6C99E1EC">
            <w:pPr>
              <w:jc w:val="center"/>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lang w:val="en-US" w:eastAsia="zh-CN"/>
              </w:rPr>
              <w:t>15060655222</w:t>
            </w:r>
          </w:p>
        </w:tc>
        <w:tc>
          <w:tcPr>
            <w:tcW w:w="2092" w:type="dxa"/>
            <w:noWrap w:val="0"/>
            <w:vAlign w:val="center"/>
          </w:tcPr>
          <w:p w14:paraId="2CC4516C">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硕</w:t>
            </w:r>
          </w:p>
        </w:tc>
        <w:tc>
          <w:tcPr>
            <w:tcW w:w="2128" w:type="dxa"/>
            <w:noWrap w:val="0"/>
            <w:vAlign w:val="center"/>
          </w:tcPr>
          <w:p w14:paraId="7A20EBB1">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18860187996</w:t>
            </w:r>
          </w:p>
        </w:tc>
      </w:tr>
      <w:tr w14:paraId="78FB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49625CC6">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黄粦琛</w:t>
            </w:r>
          </w:p>
        </w:tc>
        <w:tc>
          <w:tcPr>
            <w:tcW w:w="2091" w:type="dxa"/>
            <w:noWrap w:val="0"/>
            <w:vAlign w:val="center"/>
          </w:tcPr>
          <w:p w14:paraId="5946C770">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13705090801</w:t>
            </w:r>
          </w:p>
        </w:tc>
        <w:tc>
          <w:tcPr>
            <w:tcW w:w="2092" w:type="dxa"/>
            <w:noWrap w:val="0"/>
            <w:vAlign w:val="center"/>
          </w:tcPr>
          <w:p w14:paraId="0D9C63F8">
            <w:pPr>
              <w:jc w:val="center"/>
              <w:rPr>
                <w:rFonts w:hint="eastAsia" w:ascii="仿宋_GB2312" w:hAnsi="仿宋_GB2312" w:eastAsia="仿宋_GB2312" w:cs="仿宋_GB2312"/>
                <w:sz w:val="24"/>
              </w:rPr>
            </w:pPr>
            <w:r>
              <w:rPr>
                <w:rFonts w:hint="eastAsia" w:ascii="仿宋_GB2312" w:hAnsi="仿宋_GB2312" w:eastAsia="仿宋_GB2312" w:cs="仿宋_GB2312"/>
                <w:sz w:val="24"/>
              </w:rPr>
              <w:t>陈舒怡</w:t>
            </w:r>
          </w:p>
        </w:tc>
        <w:tc>
          <w:tcPr>
            <w:tcW w:w="2128" w:type="dxa"/>
            <w:noWrap w:val="0"/>
            <w:vAlign w:val="center"/>
          </w:tcPr>
          <w:p w14:paraId="63FB47E0">
            <w:pPr>
              <w:jc w:val="center"/>
              <w:rPr>
                <w:rFonts w:hint="eastAsia" w:ascii="仿宋_GB2312" w:hAnsi="仿宋_GB2312" w:eastAsia="仿宋_GB2312" w:cs="仿宋_GB2312"/>
                <w:sz w:val="24"/>
              </w:rPr>
            </w:pPr>
            <w:r>
              <w:rPr>
                <w:rFonts w:hint="eastAsia" w:ascii="仿宋_GB2312" w:hAnsi="仿宋_GB2312" w:eastAsia="仿宋_GB2312" w:cs="仿宋_GB2312"/>
                <w:sz w:val="24"/>
              </w:rPr>
              <w:t>15005908613</w:t>
            </w:r>
          </w:p>
        </w:tc>
      </w:tr>
      <w:tr w14:paraId="5376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024212C7">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雷丽斌</w:t>
            </w:r>
          </w:p>
        </w:tc>
        <w:tc>
          <w:tcPr>
            <w:tcW w:w="2091" w:type="dxa"/>
            <w:noWrap w:val="0"/>
            <w:vAlign w:val="center"/>
          </w:tcPr>
          <w:p w14:paraId="6BA7A19C">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13559179332</w:t>
            </w:r>
          </w:p>
        </w:tc>
        <w:tc>
          <w:tcPr>
            <w:tcW w:w="2092" w:type="dxa"/>
            <w:noWrap w:val="0"/>
            <w:vAlign w:val="center"/>
          </w:tcPr>
          <w:p w14:paraId="42056DF5">
            <w:pPr>
              <w:jc w:val="center"/>
              <w:rPr>
                <w:rFonts w:hint="eastAsia" w:ascii="仿宋_GB2312" w:hAnsi="仿宋_GB2312" w:eastAsia="仿宋_GB2312" w:cs="仿宋_GB2312"/>
                <w:sz w:val="24"/>
              </w:rPr>
            </w:pPr>
            <w:r>
              <w:rPr>
                <w:rFonts w:hint="eastAsia" w:ascii="仿宋_GB2312" w:hAnsi="仿宋_GB2312" w:eastAsia="仿宋_GB2312" w:cs="仿宋_GB2312"/>
                <w:sz w:val="24"/>
              </w:rPr>
              <w:t>陈犹灿</w:t>
            </w:r>
          </w:p>
        </w:tc>
        <w:tc>
          <w:tcPr>
            <w:tcW w:w="2128" w:type="dxa"/>
            <w:noWrap w:val="0"/>
            <w:vAlign w:val="center"/>
          </w:tcPr>
          <w:p w14:paraId="1CBE3CB7">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13600862697</w:t>
            </w:r>
          </w:p>
        </w:tc>
      </w:tr>
      <w:tr w14:paraId="2D73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45FB4452">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陈大玲</w:t>
            </w:r>
          </w:p>
        </w:tc>
        <w:tc>
          <w:tcPr>
            <w:tcW w:w="2091" w:type="dxa"/>
            <w:noWrap w:val="0"/>
            <w:vAlign w:val="center"/>
          </w:tcPr>
          <w:p w14:paraId="250DEED0">
            <w:pPr>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lang w:val="en-US" w:eastAsia="zh-CN"/>
              </w:rPr>
              <w:t>18250156915</w:t>
            </w:r>
          </w:p>
        </w:tc>
        <w:tc>
          <w:tcPr>
            <w:tcW w:w="2092" w:type="dxa"/>
            <w:noWrap w:val="0"/>
            <w:vAlign w:val="center"/>
          </w:tcPr>
          <w:p w14:paraId="4EA75175">
            <w:pPr>
              <w:jc w:val="center"/>
              <w:rPr>
                <w:rFonts w:hint="eastAsia" w:ascii="仿宋_GB2312" w:hAnsi="仿宋_GB2312" w:eastAsia="仿宋_GB2312" w:cs="仿宋_GB2312"/>
                <w:sz w:val="24"/>
              </w:rPr>
            </w:pPr>
            <w:r>
              <w:rPr>
                <w:rFonts w:hint="eastAsia" w:ascii="仿宋_GB2312" w:hAnsi="仿宋_GB2312" w:eastAsia="仿宋_GB2312" w:cs="仿宋_GB2312"/>
                <w:sz w:val="24"/>
              </w:rPr>
              <w:t>沈志松</w:t>
            </w:r>
          </w:p>
        </w:tc>
        <w:tc>
          <w:tcPr>
            <w:tcW w:w="2128" w:type="dxa"/>
            <w:noWrap w:val="0"/>
            <w:vAlign w:val="center"/>
          </w:tcPr>
          <w:p w14:paraId="4383100B">
            <w:pPr>
              <w:jc w:val="center"/>
              <w:rPr>
                <w:rFonts w:hint="eastAsia" w:ascii="仿宋_GB2312" w:hAnsi="仿宋_GB2312" w:eastAsia="仿宋_GB2312" w:cs="仿宋_GB2312"/>
                <w:sz w:val="24"/>
              </w:rPr>
            </w:pPr>
            <w:r>
              <w:rPr>
                <w:rFonts w:hint="eastAsia" w:ascii="仿宋_GB2312" w:hAnsi="仿宋_GB2312" w:eastAsia="仿宋_GB2312" w:cs="仿宋_GB2312"/>
                <w:sz w:val="24"/>
              </w:rPr>
              <w:t>13959153028</w:t>
            </w:r>
          </w:p>
        </w:tc>
      </w:tr>
      <w:tr w14:paraId="1B83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79AAB5B0">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林灿滔</w:t>
            </w:r>
          </w:p>
        </w:tc>
        <w:tc>
          <w:tcPr>
            <w:tcW w:w="2091" w:type="dxa"/>
            <w:noWrap w:val="0"/>
            <w:vAlign w:val="center"/>
          </w:tcPr>
          <w:p w14:paraId="4321AEA7">
            <w:pPr>
              <w:jc w:val="center"/>
              <w:rPr>
                <w:rFonts w:hint="default" w:ascii="仿宋_GB2312" w:hAnsi="仿宋_GB2312" w:eastAsia="仿宋_GB2312" w:cs="仿宋_GB2312"/>
                <w:sz w:val="24"/>
                <w:lang w:val="en-US"/>
              </w:rPr>
            </w:pPr>
            <w:r>
              <w:rPr>
                <w:rFonts w:hint="default" w:ascii="仿宋_GB2312" w:hAnsi="仿宋_GB2312" w:eastAsia="仿宋_GB2312" w:cs="仿宋_GB2312"/>
                <w:sz w:val="24"/>
                <w:lang w:val="en-US" w:eastAsia="zh-CN"/>
              </w:rPr>
              <w:t>15750815070</w:t>
            </w:r>
          </w:p>
        </w:tc>
        <w:tc>
          <w:tcPr>
            <w:tcW w:w="2092" w:type="dxa"/>
            <w:noWrap w:val="0"/>
            <w:vAlign w:val="center"/>
          </w:tcPr>
          <w:p w14:paraId="710C259D">
            <w:pPr>
              <w:jc w:val="center"/>
              <w:rPr>
                <w:rFonts w:hint="eastAsia" w:ascii="仿宋_GB2312" w:hAnsi="仿宋_GB2312" w:eastAsia="仿宋_GB2312" w:cs="仿宋_GB2312"/>
                <w:sz w:val="24"/>
              </w:rPr>
            </w:pPr>
            <w:r>
              <w:rPr>
                <w:rFonts w:hint="eastAsia" w:ascii="仿宋_GB2312" w:hAnsi="仿宋_GB2312" w:eastAsia="仿宋_GB2312" w:cs="仿宋_GB2312"/>
                <w:sz w:val="24"/>
              </w:rPr>
              <w:t>林显琛</w:t>
            </w:r>
          </w:p>
        </w:tc>
        <w:tc>
          <w:tcPr>
            <w:tcW w:w="2128" w:type="dxa"/>
            <w:noWrap w:val="0"/>
            <w:vAlign w:val="center"/>
          </w:tcPr>
          <w:p w14:paraId="3644E732">
            <w:pPr>
              <w:jc w:val="center"/>
              <w:rPr>
                <w:rFonts w:hint="eastAsia" w:ascii="仿宋_GB2312" w:hAnsi="仿宋_GB2312" w:eastAsia="仿宋_GB2312" w:cs="仿宋_GB2312"/>
                <w:sz w:val="24"/>
              </w:rPr>
            </w:pPr>
            <w:r>
              <w:rPr>
                <w:rFonts w:hint="eastAsia" w:ascii="仿宋_GB2312" w:hAnsi="仿宋_GB2312" w:eastAsia="仿宋_GB2312" w:cs="仿宋_GB2312"/>
                <w:sz w:val="24"/>
              </w:rPr>
              <w:t>18950345761</w:t>
            </w:r>
          </w:p>
        </w:tc>
      </w:tr>
      <w:tr w14:paraId="7EA5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00DDCA13">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吴雪静</w:t>
            </w:r>
          </w:p>
        </w:tc>
        <w:tc>
          <w:tcPr>
            <w:tcW w:w="2091" w:type="dxa"/>
            <w:noWrap w:val="0"/>
            <w:vAlign w:val="center"/>
          </w:tcPr>
          <w:p w14:paraId="239E73C7">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13587979524</w:t>
            </w:r>
          </w:p>
        </w:tc>
        <w:tc>
          <w:tcPr>
            <w:tcW w:w="2092" w:type="dxa"/>
            <w:noWrap w:val="0"/>
            <w:vAlign w:val="center"/>
          </w:tcPr>
          <w:p w14:paraId="2D74848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叶</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锋</w:t>
            </w:r>
          </w:p>
        </w:tc>
        <w:tc>
          <w:tcPr>
            <w:tcW w:w="2128" w:type="dxa"/>
            <w:noWrap w:val="0"/>
            <w:vAlign w:val="center"/>
          </w:tcPr>
          <w:p w14:paraId="6419406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18850129039</w:t>
            </w:r>
          </w:p>
        </w:tc>
      </w:tr>
      <w:tr w14:paraId="0959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12305039">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黄益琴</w:t>
            </w:r>
          </w:p>
        </w:tc>
        <w:tc>
          <w:tcPr>
            <w:tcW w:w="2091" w:type="dxa"/>
            <w:noWrap w:val="0"/>
            <w:vAlign w:val="center"/>
          </w:tcPr>
          <w:p w14:paraId="68E4DF9D">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15059456019</w:t>
            </w:r>
          </w:p>
        </w:tc>
        <w:tc>
          <w:tcPr>
            <w:tcW w:w="2092" w:type="dxa"/>
            <w:noWrap w:val="0"/>
            <w:vAlign w:val="center"/>
          </w:tcPr>
          <w:p w14:paraId="2084EACC">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陈奇宁</w:t>
            </w:r>
          </w:p>
        </w:tc>
        <w:tc>
          <w:tcPr>
            <w:tcW w:w="2128" w:type="dxa"/>
            <w:noWrap w:val="0"/>
            <w:vAlign w:val="center"/>
          </w:tcPr>
          <w:p w14:paraId="4C8CD0B8">
            <w:pPr>
              <w:jc w:val="center"/>
              <w:rPr>
                <w:rFonts w:hint="eastAsia" w:ascii="仿宋_GB2312" w:hAnsi="仿宋_GB2312" w:eastAsia="仿宋_GB2312" w:cs="仿宋_GB2312"/>
                <w:sz w:val="24"/>
              </w:rPr>
            </w:pPr>
            <w:r>
              <w:rPr>
                <w:rFonts w:hint="eastAsia" w:ascii="仿宋_GB2312" w:hAnsi="仿宋_GB2312" w:eastAsia="仿宋_GB2312" w:cs="仿宋_GB2312"/>
                <w:sz w:val="24"/>
              </w:rPr>
              <w:t>13600862483</w:t>
            </w:r>
          </w:p>
        </w:tc>
      </w:tr>
      <w:tr w14:paraId="0DDA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335DFC5E">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颖</w:t>
            </w:r>
          </w:p>
        </w:tc>
        <w:tc>
          <w:tcPr>
            <w:tcW w:w="2091" w:type="dxa"/>
            <w:noWrap w:val="0"/>
            <w:vAlign w:val="center"/>
          </w:tcPr>
          <w:p w14:paraId="3079127D">
            <w:pPr>
              <w:jc w:val="center"/>
              <w:rPr>
                <w:rFonts w:hint="default"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13960918527</w:t>
            </w:r>
          </w:p>
        </w:tc>
        <w:tc>
          <w:tcPr>
            <w:tcW w:w="2092" w:type="dxa"/>
            <w:noWrap w:val="0"/>
            <w:vAlign w:val="center"/>
          </w:tcPr>
          <w:p w14:paraId="7112E2B8">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郭</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辉</w:t>
            </w:r>
          </w:p>
        </w:tc>
        <w:tc>
          <w:tcPr>
            <w:tcW w:w="2128" w:type="dxa"/>
            <w:noWrap w:val="0"/>
            <w:vAlign w:val="center"/>
          </w:tcPr>
          <w:p w14:paraId="0B3E46FD">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15859015090</w:t>
            </w:r>
          </w:p>
        </w:tc>
      </w:tr>
      <w:tr w14:paraId="28C2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3C904ABA">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兰晓霞</w:t>
            </w:r>
          </w:p>
        </w:tc>
        <w:tc>
          <w:tcPr>
            <w:tcW w:w="2091" w:type="dxa"/>
            <w:noWrap w:val="0"/>
            <w:vAlign w:val="center"/>
          </w:tcPr>
          <w:p w14:paraId="2BA04E19">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13705925066</w:t>
            </w:r>
          </w:p>
        </w:tc>
        <w:tc>
          <w:tcPr>
            <w:tcW w:w="2092" w:type="dxa"/>
            <w:noWrap w:val="0"/>
            <w:vAlign w:val="center"/>
          </w:tcPr>
          <w:p w14:paraId="0A7FDE84">
            <w:pPr>
              <w:jc w:val="center"/>
              <w:rPr>
                <w:rFonts w:hint="eastAsia" w:ascii="仿宋_GB2312" w:hAnsi="仿宋_GB2312" w:eastAsia="仿宋_GB2312" w:cs="仿宋_GB2312"/>
                <w:sz w:val="24"/>
              </w:rPr>
            </w:pPr>
            <w:r>
              <w:rPr>
                <w:rFonts w:hint="eastAsia" w:ascii="仿宋_GB2312" w:hAnsi="仿宋_GB2312" w:eastAsia="仿宋_GB2312" w:cs="仿宋_GB2312"/>
                <w:sz w:val="24"/>
              </w:rPr>
              <w:t>沈梦婷</w:t>
            </w:r>
          </w:p>
        </w:tc>
        <w:tc>
          <w:tcPr>
            <w:tcW w:w="2128" w:type="dxa"/>
            <w:noWrap w:val="0"/>
            <w:vAlign w:val="center"/>
          </w:tcPr>
          <w:p w14:paraId="4B8C8253">
            <w:pPr>
              <w:jc w:val="center"/>
              <w:rPr>
                <w:rFonts w:hint="eastAsia" w:ascii="仿宋_GB2312" w:hAnsi="仿宋_GB2312" w:eastAsia="仿宋_GB2312" w:cs="仿宋_GB2312"/>
                <w:sz w:val="24"/>
              </w:rPr>
            </w:pPr>
            <w:r>
              <w:rPr>
                <w:rFonts w:hint="eastAsia" w:ascii="仿宋_GB2312" w:hAnsi="仿宋_GB2312" w:eastAsia="仿宋_GB2312" w:cs="仿宋_GB2312"/>
                <w:sz w:val="24"/>
              </w:rPr>
              <w:t>15059157484</w:t>
            </w:r>
          </w:p>
        </w:tc>
      </w:tr>
      <w:tr w14:paraId="10F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4BB00FFA">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林文锦</w:t>
            </w:r>
          </w:p>
        </w:tc>
        <w:tc>
          <w:tcPr>
            <w:tcW w:w="2091" w:type="dxa"/>
            <w:noWrap w:val="0"/>
            <w:vAlign w:val="center"/>
          </w:tcPr>
          <w:p w14:paraId="1EB202C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15</w:t>
            </w:r>
            <w:r>
              <w:rPr>
                <w:rFonts w:hint="eastAsia" w:ascii="仿宋_GB2312" w:hAnsi="仿宋_GB2312" w:eastAsia="仿宋_GB2312" w:cs="仿宋_GB2312"/>
                <w:sz w:val="24"/>
                <w:lang w:val="en-US" w:eastAsia="zh-CN"/>
              </w:rPr>
              <w:t>558221038</w:t>
            </w:r>
          </w:p>
        </w:tc>
        <w:tc>
          <w:tcPr>
            <w:tcW w:w="2092" w:type="dxa"/>
            <w:noWrap w:val="0"/>
            <w:vAlign w:val="center"/>
          </w:tcPr>
          <w:p w14:paraId="509ABA60">
            <w:pPr>
              <w:jc w:val="center"/>
              <w:rPr>
                <w:rFonts w:hint="eastAsia" w:ascii="仿宋_GB2312" w:hAnsi="仿宋_GB2312" w:eastAsia="仿宋_GB2312" w:cs="仿宋_GB2312"/>
                <w:sz w:val="24"/>
              </w:rPr>
            </w:pPr>
            <w:r>
              <w:rPr>
                <w:rFonts w:hint="eastAsia" w:ascii="仿宋_GB2312" w:hAnsi="仿宋_GB2312" w:eastAsia="仿宋_GB2312" w:cs="仿宋_GB2312"/>
                <w:sz w:val="24"/>
              </w:rPr>
              <w:t>林增密</w:t>
            </w:r>
          </w:p>
        </w:tc>
        <w:tc>
          <w:tcPr>
            <w:tcW w:w="2128" w:type="dxa"/>
            <w:noWrap w:val="0"/>
            <w:vAlign w:val="center"/>
          </w:tcPr>
          <w:p w14:paraId="01EEE3E1">
            <w:pPr>
              <w:jc w:val="center"/>
              <w:rPr>
                <w:rFonts w:hint="eastAsia" w:ascii="仿宋_GB2312" w:hAnsi="仿宋_GB2312" w:eastAsia="仿宋_GB2312" w:cs="仿宋_GB2312"/>
                <w:sz w:val="24"/>
              </w:rPr>
            </w:pPr>
            <w:r>
              <w:rPr>
                <w:rFonts w:hint="eastAsia" w:ascii="仿宋_GB2312" w:hAnsi="仿宋_GB2312" w:eastAsia="仿宋_GB2312" w:cs="仿宋_GB2312"/>
                <w:sz w:val="24"/>
              </w:rPr>
              <w:t>13799916938</w:t>
            </w:r>
          </w:p>
        </w:tc>
      </w:tr>
      <w:tr w14:paraId="0DBA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282C8F4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林信盛</w:t>
            </w:r>
          </w:p>
        </w:tc>
        <w:tc>
          <w:tcPr>
            <w:tcW w:w="2091" w:type="dxa"/>
            <w:noWrap w:val="0"/>
            <w:vAlign w:val="center"/>
          </w:tcPr>
          <w:p w14:paraId="6907248A">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13696891221</w:t>
            </w:r>
          </w:p>
        </w:tc>
        <w:tc>
          <w:tcPr>
            <w:tcW w:w="2092" w:type="dxa"/>
            <w:noWrap w:val="0"/>
            <w:vAlign w:val="center"/>
          </w:tcPr>
          <w:p w14:paraId="18945F96">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汤逢锦</w:t>
            </w:r>
          </w:p>
        </w:tc>
        <w:tc>
          <w:tcPr>
            <w:tcW w:w="2128" w:type="dxa"/>
            <w:noWrap w:val="0"/>
            <w:vAlign w:val="center"/>
          </w:tcPr>
          <w:p w14:paraId="1629A606">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18751945441</w:t>
            </w:r>
          </w:p>
        </w:tc>
      </w:tr>
      <w:tr w14:paraId="5C6F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39E8E4C8">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许杭萍</w:t>
            </w:r>
          </w:p>
        </w:tc>
        <w:tc>
          <w:tcPr>
            <w:tcW w:w="2091" w:type="dxa"/>
            <w:noWrap w:val="0"/>
            <w:vAlign w:val="center"/>
          </w:tcPr>
          <w:p w14:paraId="7DC630CD">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18259066208</w:t>
            </w:r>
          </w:p>
        </w:tc>
        <w:tc>
          <w:tcPr>
            <w:tcW w:w="2092" w:type="dxa"/>
            <w:noWrap w:val="0"/>
            <w:vAlign w:val="center"/>
          </w:tcPr>
          <w:p w14:paraId="68E423E5">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吴东健</w:t>
            </w:r>
          </w:p>
        </w:tc>
        <w:tc>
          <w:tcPr>
            <w:tcW w:w="2128" w:type="dxa"/>
            <w:noWrap w:val="0"/>
            <w:vAlign w:val="center"/>
          </w:tcPr>
          <w:p w14:paraId="7C8D02EA">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13599388057</w:t>
            </w:r>
          </w:p>
        </w:tc>
      </w:tr>
      <w:tr w14:paraId="31B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5B462F55">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林  莉</w:t>
            </w:r>
          </w:p>
        </w:tc>
        <w:tc>
          <w:tcPr>
            <w:tcW w:w="2091" w:type="dxa"/>
            <w:noWrap w:val="0"/>
            <w:vAlign w:val="center"/>
          </w:tcPr>
          <w:p w14:paraId="29F90491">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15985787379</w:t>
            </w:r>
          </w:p>
        </w:tc>
        <w:tc>
          <w:tcPr>
            <w:tcW w:w="2092" w:type="dxa"/>
            <w:noWrap w:val="0"/>
            <w:vAlign w:val="center"/>
          </w:tcPr>
          <w:p w14:paraId="7B1021DD">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王乐凡</w:t>
            </w:r>
          </w:p>
        </w:tc>
        <w:tc>
          <w:tcPr>
            <w:tcW w:w="2128" w:type="dxa"/>
            <w:noWrap w:val="0"/>
            <w:vAlign w:val="center"/>
          </w:tcPr>
          <w:p w14:paraId="67E70DDF">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13635257680</w:t>
            </w:r>
          </w:p>
        </w:tc>
      </w:tr>
      <w:tr w14:paraId="7F1C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738EFD4A">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范海宁</w:t>
            </w:r>
          </w:p>
        </w:tc>
        <w:tc>
          <w:tcPr>
            <w:tcW w:w="2091" w:type="dxa"/>
            <w:noWrap w:val="0"/>
            <w:vAlign w:val="center"/>
          </w:tcPr>
          <w:p w14:paraId="5E77117E">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18396154521</w:t>
            </w:r>
          </w:p>
        </w:tc>
        <w:tc>
          <w:tcPr>
            <w:tcW w:w="2092" w:type="dxa"/>
            <w:noWrap w:val="0"/>
            <w:vAlign w:val="center"/>
          </w:tcPr>
          <w:p w14:paraId="64975C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vertAlign w:val="baseline"/>
                <w:lang w:val="en-US" w:eastAsia="zh-CN"/>
              </w:rPr>
              <w:t>郑星涛</w:t>
            </w:r>
          </w:p>
        </w:tc>
        <w:tc>
          <w:tcPr>
            <w:tcW w:w="2128" w:type="dxa"/>
            <w:noWrap w:val="0"/>
            <w:vAlign w:val="center"/>
          </w:tcPr>
          <w:p w14:paraId="107BFD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vertAlign w:val="baseline"/>
                <w:lang w:val="en-US" w:eastAsia="zh-CN"/>
              </w:rPr>
              <w:t>15860050207</w:t>
            </w:r>
          </w:p>
        </w:tc>
      </w:tr>
      <w:tr w14:paraId="7E79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3FADA4B7">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黄美珊</w:t>
            </w:r>
          </w:p>
        </w:tc>
        <w:tc>
          <w:tcPr>
            <w:tcW w:w="2091" w:type="dxa"/>
            <w:noWrap w:val="0"/>
            <w:vAlign w:val="center"/>
          </w:tcPr>
          <w:p w14:paraId="6277142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18705065621</w:t>
            </w:r>
          </w:p>
        </w:tc>
        <w:tc>
          <w:tcPr>
            <w:tcW w:w="2092" w:type="dxa"/>
            <w:noWrap w:val="0"/>
            <w:vAlign w:val="center"/>
          </w:tcPr>
          <w:p w14:paraId="7F1A0FE7">
            <w:pPr>
              <w:jc w:val="center"/>
              <w:rPr>
                <w:rFonts w:hint="eastAsia" w:ascii="仿宋_GB2312" w:hAnsi="仿宋_GB2312" w:eastAsia="仿宋_GB2312" w:cs="仿宋_GB2312"/>
                <w:sz w:val="24"/>
              </w:rPr>
            </w:pPr>
            <w:r>
              <w:rPr>
                <w:rFonts w:hint="eastAsia" w:ascii="仿宋_GB2312" w:hAnsi="仿宋_GB2312" w:eastAsia="仿宋_GB2312" w:cs="仿宋_GB2312"/>
                <w:sz w:val="24"/>
              </w:rPr>
              <w:t>邓圣勇</w:t>
            </w:r>
          </w:p>
        </w:tc>
        <w:tc>
          <w:tcPr>
            <w:tcW w:w="2128" w:type="dxa"/>
            <w:noWrap w:val="0"/>
            <w:vAlign w:val="center"/>
          </w:tcPr>
          <w:p w14:paraId="1AA82B19">
            <w:pPr>
              <w:jc w:val="center"/>
              <w:rPr>
                <w:rFonts w:hint="eastAsia" w:ascii="仿宋_GB2312" w:hAnsi="仿宋_GB2312" w:eastAsia="仿宋_GB2312" w:cs="仿宋_GB2312"/>
                <w:sz w:val="24"/>
              </w:rPr>
            </w:pPr>
            <w:r>
              <w:rPr>
                <w:rFonts w:hint="eastAsia" w:ascii="仿宋_GB2312" w:hAnsi="仿宋_GB2312" w:eastAsia="仿宋_GB2312" w:cs="仿宋_GB2312"/>
                <w:sz w:val="24"/>
              </w:rPr>
              <w:t>18850543670</w:t>
            </w:r>
          </w:p>
        </w:tc>
      </w:tr>
      <w:tr w14:paraId="4785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7B918E0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郑翠玲</w:t>
            </w:r>
          </w:p>
        </w:tc>
        <w:tc>
          <w:tcPr>
            <w:tcW w:w="2091" w:type="dxa"/>
            <w:noWrap w:val="0"/>
            <w:vAlign w:val="center"/>
          </w:tcPr>
          <w:p w14:paraId="0C91FE3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15506932712</w:t>
            </w:r>
          </w:p>
        </w:tc>
        <w:tc>
          <w:tcPr>
            <w:tcW w:w="2092" w:type="dxa"/>
            <w:noWrap w:val="0"/>
            <w:vAlign w:val="center"/>
          </w:tcPr>
          <w:p w14:paraId="7A4D381D">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斌</w:t>
            </w:r>
          </w:p>
        </w:tc>
        <w:tc>
          <w:tcPr>
            <w:tcW w:w="2128" w:type="dxa"/>
            <w:noWrap w:val="0"/>
            <w:vAlign w:val="center"/>
          </w:tcPr>
          <w:p w14:paraId="4B031E84">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3799375587</w:t>
            </w:r>
          </w:p>
        </w:tc>
      </w:tr>
      <w:tr w14:paraId="7421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66A87584">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叶国强</w:t>
            </w:r>
          </w:p>
        </w:tc>
        <w:tc>
          <w:tcPr>
            <w:tcW w:w="2091" w:type="dxa"/>
            <w:noWrap w:val="0"/>
            <w:vAlign w:val="center"/>
          </w:tcPr>
          <w:p w14:paraId="368B8C73">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13599766252</w:t>
            </w:r>
          </w:p>
        </w:tc>
        <w:tc>
          <w:tcPr>
            <w:tcW w:w="2092" w:type="dxa"/>
            <w:noWrap w:val="0"/>
            <w:vAlign w:val="center"/>
          </w:tcPr>
          <w:p w14:paraId="55C0E52C">
            <w:pPr>
              <w:jc w:val="center"/>
              <w:rPr>
                <w:rFonts w:hint="eastAsia" w:ascii="仿宋_GB2312" w:hAnsi="仿宋_GB2312" w:eastAsia="仿宋_GB2312" w:cs="仿宋_GB2312"/>
                <w:sz w:val="24"/>
              </w:rPr>
            </w:pPr>
            <w:r>
              <w:rPr>
                <w:rFonts w:hint="eastAsia" w:ascii="仿宋_GB2312" w:hAnsi="仿宋_GB2312" w:eastAsia="仿宋_GB2312" w:cs="仿宋_GB2312"/>
                <w:sz w:val="24"/>
              </w:rPr>
              <w:t>兰  曦</w:t>
            </w:r>
          </w:p>
        </w:tc>
        <w:tc>
          <w:tcPr>
            <w:tcW w:w="2128" w:type="dxa"/>
            <w:noWrap w:val="0"/>
            <w:vAlign w:val="center"/>
          </w:tcPr>
          <w:p w14:paraId="2DDE8951">
            <w:pPr>
              <w:jc w:val="center"/>
              <w:rPr>
                <w:rFonts w:hint="eastAsia" w:ascii="仿宋_GB2312" w:hAnsi="仿宋_GB2312" w:eastAsia="仿宋_GB2312" w:cs="仿宋_GB2312"/>
                <w:sz w:val="24"/>
              </w:rPr>
            </w:pPr>
            <w:r>
              <w:rPr>
                <w:rFonts w:hint="eastAsia" w:ascii="仿宋_GB2312" w:hAnsi="仿宋_GB2312" w:eastAsia="仿宋_GB2312" w:cs="仿宋_GB2312"/>
                <w:sz w:val="24"/>
              </w:rPr>
              <w:t>13850183821</w:t>
            </w:r>
          </w:p>
        </w:tc>
      </w:tr>
      <w:tr w14:paraId="5740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27F76205">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黄  勇</w:t>
            </w:r>
          </w:p>
        </w:tc>
        <w:tc>
          <w:tcPr>
            <w:tcW w:w="2091" w:type="dxa"/>
            <w:noWrap w:val="0"/>
            <w:vAlign w:val="center"/>
          </w:tcPr>
          <w:p w14:paraId="6182F0D9">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17359187110</w:t>
            </w:r>
          </w:p>
        </w:tc>
        <w:tc>
          <w:tcPr>
            <w:tcW w:w="2092" w:type="dxa"/>
            <w:noWrap w:val="0"/>
            <w:vAlign w:val="center"/>
          </w:tcPr>
          <w:p w14:paraId="0E07D11F">
            <w:pPr>
              <w:jc w:val="center"/>
              <w:rPr>
                <w:rFonts w:hint="eastAsia" w:ascii="仿宋_GB2312" w:hAnsi="仿宋_GB2312" w:eastAsia="仿宋_GB2312" w:cs="仿宋_GB2312"/>
                <w:sz w:val="24"/>
              </w:rPr>
            </w:pPr>
            <w:r>
              <w:rPr>
                <w:rFonts w:hint="eastAsia" w:ascii="仿宋_GB2312" w:hAnsi="仿宋_GB2312" w:eastAsia="仿宋_GB2312" w:cs="仿宋_GB2312"/>
                <w:sz w:val="24"/>
              </w:rPr>
              <w:t>李长梅</w:t>
            </w:r>
          </w:p>
        </w:tc>
        <w:tc>
          <w:tcPr>
            <w:tcW w:w="2128" w:type="dxa"/>
            <w:noWrap w:val="0"/>
            <w:vAlign w:val="center"/>
          </w:tcPr>
          <w:p w14:paraId="26895688">
            <w:pPr>
              <w:jc w:val="center"/>
              <w:rPr>
                <w:rFonts w:hint="eastAsia" w:ascii="仿宋_GB2312" w:hAnsi="仿宋_GB2312" w:eastAsia="仿宋_GB2312" w:cs="仿宋_GB2312"/>
                <w:sz w:val="24"/>
              </w:rPr>
            </w:pPr>
            <w:r>
              <w:rPr>
                <w:rFonts w:hint="eastAsia" w:ascii="仿宋_GB2312" w:hAnsi="仿宋_GB2312" w:eastAsia="仿宋_GB2312" w:cs="仿宋_GB2312"/>
                <w:sz w:val="24"/>
              </w:rPr>
              <w:t>15080052801</w:t>
            </w:r>
          </w:p>
        </w:tc>
      </w:tr>
      <w:tr w14:paraId="29F4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214BAF7D">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周朋林</w:t>
            </w:r>
          </w:p>
        </w:tc>
        <w:tc>
          <w:tcPr>
            <w:tcW w:w="2091" w:type="dxa"/>
            <w:noWrap w:val="0"/>
            <w:vAlign w:val="center"/>
          </w:tcPr>
          <w:p w14:paraId="25B0C12B">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18350185969</w:t>
            </w:r>
          </w:p>
        </w:tc>
        <w:tc>
          <w:tcPr>
            <w:tcW w:w="2092" w:type="dxa"/>
            <w:noWrap w:val="0"/>
            <w:vAlign w:val="center"/>
          </w:tcPr>
          <w:p w14:paraId="19D5EA90">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黄少霞</w:t>
            </w:r>
          </w:p>
        </w:tc>
        <w:tc>
          <w:tcPr>
            <w:tcW w:w="2128" w:type="dxa"/>
            <w:noWrap w:val="0"/>
            <w:vAlign w:val="center"/>
          </w:tcPr>
          <w:p w14:paraId="2D8952F9">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18850493501</w:t>
            </w:r>
          </w:p>
        </w:tc>
      </w:tr>
      <w:tr w14:paraId="65E0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7BB3B88B">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eastAsia="zh-CN"/>
              </w:rPr>
              <w:t>黄</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敏</w:t>
            </w:r>
          </w:p>
        </w:tc>
        <w:tc>
          <w:tcPr>
            <w:tcW w:w="2091" w:type="dxa"/>
            <w:noWrap w:val="0"/>
            <w:vAlign w:val="center"/>
          </w:tcPr>
          <w:p w14:paraId="771B84E5">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15159621322</w:t>
            </w:r>
          </w:p>
        </w:tc>
        <w:tc>
          <w:tcPr>
            <w:tcW w:w="2092" w:type="dxa"/>
            <w:noWrap w:val="0"/>
            <w:vAlign w:val="center"/>
          </w:tcPr>
          <w:p w14:paraId="2A60B699">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兰梅英</w:t>
            </w:r>
          </w:p>
        </w:tc>
        <w:tc>
          <w:tcPr>
            <w:tcW w:w="2128" w:type="dxa"/>
            <w:noWrap w:val="0"/>
            <w:vAlign w:val="center"/>
          </w:tcPr>
          <w:p w14:paraId="6113729C">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18596783970</w:t>
            </w:r>
          </w:p>
        </w:tc>
      </w:tr>
      <w:tr w14:paraId="0ABB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252C4FD2">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黄国清</w:t>
            </w:r>
          </w:p>
        </w:tc>
        <w:tc>
          <w:tcPr>
            <w:tcW w:w="2091" w:type="dxa"/>
            <w:noWrap w:val="0"/>
            <w:vAlign w:val="center"/>
          </w:tcPr>
          <w:p w14:paraId="356219D8">
            <w:pPr>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13774582285</w:t>
            </w:r>
          </w:p>
        </w:tc>
        <w:tc>
          <w:tcPr>
            <w:tcW w:w="2092" w:type="dxa"/>
            <w:noWrap w:val="0"/>
            <w:vAlign w:val="center"/>
          </w:tcPr>
          <w:p w14:paraId="57976DBC">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郑旭继</w:t>
            </w:r>
          </w:p>
        </w:tc>
        <w:tc>
          <w:tcPr>
            <w:tcW w:w="2128" w:type="dxa"/>
            <w:noWrap w:val="0"/>
            <w:vAlign w:val="center"/>
          </w:tcPr>
          <w:p w14:paraId="04A22197">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15880438800</w:t>
            </w:r>
          </w:p>
        </w:tc>
      </w:tr>
      <w:tr w14:paraId="4E71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00576FA5">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张达宝</w:t>
            </w:r>
          </w:p>
        </w:tc>
        <w:tc>
          <w:tcPr>
            <w:tcW w:w="2091" w:type="dxa"/>
            <w:noWrap w:val="0"/>
            <w:vAlign w:val="center"/>
          </w:tcPr>
          <w:p w14:paraId="69DC8F7B">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18259974255</w:t>
            </w:r>
          </w:p>
        </w:tc>
        <w:tc>
          <w:tcPr>
            <w:tcW w:w="2092" w:type="dxa"/>
            <w:noWrap w:val="0"/>
            <w:vAlign w:val="center"/>
          </w:tcPr>
          <w:p w14:paraId="6DBB081E">
            <w:pPr>
              <w:jc w:val="center"/>
              <w:rPr>
                <w:rFonts w:hint="eastAsia" w:ascii="仿宋_GB2312" w:hAnsi="仿宋_GB2312" w:eastAsia="仿宋_GB2312" w:cs="仿宋_GB2312"/>
                <w:sz w:val="24"/>
                <w:lang w:eastAsia="zh-CN"/>
              </w:rPr>
            </w:pPr>
          </w:p>
        </w:tc>
        <w:tc>
          <w:tcPr>
            <w:tcW w:w="2128" w:type="dxa"/>
            <w:noWrap w:val="0"/>
            <w:vAlign w:val="center"/>
          </w:tcPr>
          <w:p w14:paraId="7B2179C7">
            <w:pPr>
              <w:jc w:val="center"/>
              <w:rPr>
                <w:rFonts w:hint="eastAsia" w:ascii="仿宋_GB2312" w:hAnsi="仿宋_GB2312" w:eastAsia="仿宋_GB2312" w:cs="仿宋_GB2312"/>
                <w:sz w:val="24"/>
                <w:lang w:val="en-US" w:eastAsia="zh-CN"/>
              </w:rPr>
            </w:pPr>
          </w:p>
        </w:tc>
      </w:tr>
      <w:tr w14:paraId="50E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58915384">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程</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媛</w:t>
            </w:r>
          </w:p>
        </w:tc>
        <w:tc>
          <w:tcPr>
            <w:tcW w:w="2091" w:type="dxa"/>
            <w:noWrap w:val="0"/>
            <w:vAlign w:val="center"/>
          </w:tcPr>
          <w:p w14:paraId="12F1DD3C">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13107930337</w:t>
            </w:r>
          </w:p>
        </w:tc>
        <w:tc>
          <w:tcPr>
            <w:tcW w:w="2092" w:type="dxa"/>
            <w:noWrap w:val="0"/>
            <w:vAlign w:val="center"/>
          </w:tcPr>
          <w:p w14:paraId="679282E3">
            <w:pPr>
              <w:jc w:val="center"/>
              <w:rPr>
                <w:rFonts w:hint="eastAsia" w:ascii="仿宋_GB2312" w:hAnsi="仿宋_GB2312" w:eastAsia="仿宋_GB2312" w:cs="仿宋_GB2312"/>
                <w:sz w:val="24"/>
                <w:lang w:eastAsia="zh-CN"/>
              </w:rPr>
            </w:pPr>
          </w:p>
        </w:tc>
        <w:tc>
          <w:tcPr>
            <w:tcW w:w="2128" w:type="dxa"/>
            <w:noWrap w:val="0"/>
            <w:vAlign w:val="center"/>
          </w:tcPr>
          <w:p w14:paraId="57D0CAA0">
            <w:pPr>
              <w:jc w:val="center"/>
              <w:rPr>
                <w:rFonts w:hint="default" w:ascii="仿宋_GB2312" w:hAnsi="仿宋_GB2312" w:eastAsia="仿宋_GB2312" w:cs="仿宋_GB2312"/>
                <w:sz w:val="24"/>
                <w:lang w:val="en-US" w:eastAsia="zh-CN"/>
              </w:rPr>
            </w:pPr>
          </w:p>
        </w:tc>
      </w:tr>
      <w:tr w14:paraId="416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91" w:type="dxa"/>
            <w:noWrap w:val="0"/>
            <w:vAlign w:val="center"/>
          </w:tcPr>
          <w:p w14:paraId="2107167F">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朱秀明</w:t>
            </w:r>
          </w:p>
        </w:tc>
        <w:tc>
          <w:tcPr>
            <w:tcW w:w="2091" w:type="dxa"/>
            <w:noWrap w:val="0"/>
            <w:vAlign w:val="center"/>
          </w:tcPr>
          <w:p w14:paraId="076AAA5A">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18950420693</w:t>
            </w:r>
          </w:p>
        </w:tc>
        <w:tc>
          <w:tcPr>
            <w:tcW w:w="2092" w:type="dxa"/>
            <w:noWrap w:val="0"/>
            <w:vAlign w:val="center"/>
          </w:tcPr>
          <w:p w14:paraId="2AB054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lang w:eastAsia="zh-CN"/>
              </w:rPr>
            </w:pPr>
          </w:p>
        </w:tc>
        <w:tc>
          <w:tcPr>
            <w:tcW w:w="2128" w:type="dxa"/>
            <w:noWrap w:val="0"/>
            <w:vAlign w:val="center"/>
          </w:tcPr>
          <w:p w14:paraId="539D9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lang w:val="en-US" w:eastAsia="zh-CN"/>
              </w:rPr>
            </w:pPr>
          </w:p>
        </w:tc>
      </w:tr>
    </w:tbl>
    <w:p w14:paraId="34694449">
      <w:pPr>
        <w:rPr>
          <w:rFonts w:hint="eastAsia" w:ascii="黑体" w:hAnsi="黑体" w:eastAsia="黑体" w:cs="黑体"/>
          <w:sz w:val="32"/>
          <w:szCs w:val="32"/>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9"/>
          <w:cols w:space="720" w:num="1"/>
          <w:docGrid w:type="lines" w:linePitch="312" w:charSpace="0"/>
        </w:sectPr>
      </w:pPr>
    </w:p>
    <w:p w14:paraId="5B392F9D">
      <w:pPr>
        <w:rPr>
          <w:rFonts w:hint="eastAsia" w:ascii="仿宋_GB2312" w:hAnsi="仿宋_GB2312" w:eastAsia="仿宋_GB2312" w:cs="仿宋_GB2312"/>
          <w:sz w:val="32"/>
          <w:szCs w:val="32"/>
        </w:rPr>
      </w:pPr>
      <w:r>
        <w:rPr>
          <w:rFonts w:hint="eastAsia" w:ascii="黑体" w:hAnsi="黑体" w:eastAsia="黑体" w:cs="黑体"/>
          <w:sz w:val="32"/>
          <w:szCs w:val="32"/>
        </w:rPr>
        <w:t>附件5</w:t>
      </w:r>
    </w:p>
    <w:p w14:paraId="6BDACE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飞竹镇应急抢险分组安排</w:t>
      </w:r>
    </w:p>
    <w:p w14:paraId="547B81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eastAsia="zh-CN"/>
        </w:rPr>
      </w:pPr>
    </w:p>
    <w:p w14:paraId="4A644E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挥：林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霞</w:t>
      </w:r>
    </w:p>
    <w:p w14:paraId="021129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副总指挥：</w:t>
      </w:r>
      <w:r>
        <w:rPr>
          <w:rFonts w:hint="eastAsia" w:ascii="仿宋_GB2312" w:hAnsi="仿宋_GB2312" w:eastAsia="仿宋_GB2312" w:cs="仿宋_GB2312"/>
          <w:sz w:val="32"/>
          <w:szCs w:val="32"/>
          <w:lang w:val="en-US" w:eastAsia="zh-CN"/>
        </w:rPr>
        <w:t>黄粦琛</w:t>
      </w:r>
    </w:p>
    <w:p w14:paraId="52323E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eastAsia="zh-CN"/>
        </w:rPr>
      </w:pPr>
      <w:r>
        <w:rPr>
          <w:rFonts w:hint="eastAsia" w:ascii="黑体" w:hAnsi="黑体" w:eastAsia="黑体" w:cs="黑体"/>
          <w:sz w:val="32"/>
          <w:szCs w:val="32"/>
          <w:lang w:eastAsia="zh-CN"/>
        </w:rPr>
        <w:t>第一分队</w:t>
      </w:r>
      <w:r>
        <w:rPr>
          <w:rFonts w:hint="eastAsia" w:ascii="黑体" w:hAnsi="黑体" w:eastAsia="黑体" w:cs="黑体"/>
          <w:sz w:val="28"/>
          <w:szCs w:val="28"/>
          <w:lang w:eastAsia="zh-CN"/>
        </w:rPr>
        <w:t>：</w:t>
      </w:r>
    </w:p>
    <w:tbl>
      <w:tblPr>
        <w:tblStyle w:val="10"/>
        <w:tblW w:w="0" w:type="auto"/>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500"/>
        <w:gridCol w:w="1035"/>
        <w:gridCol w:w="1080"/>
        <w:gridCol w:w="495"/>
        <w:gridCol w:w="1140"/>
        <w:gridCol w:w="1545"/>
        <w:gridCol w:w="1885"/>
      </w:tblGrid>
      <w:tr w14:paraId="1730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dxa"/>
            <w:noWrap w:val="0"/>
            <w:vAlign w:val="center"/>
          </w:tcPr>
          <w:p w14:paraId="59841B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队长</w:t>
            </w:r>
          </w:p>
        </w:tc>
        <w:tc>
          <w:tcPr>
            <w:tcW w:w="2535" w:type="dxa"/>
            <w:gridSpan w:val="2"/>
            <w:noWrap w:val="0"/>
            <w:vAlign w:val="center"/>
          </w:tcPr>
          <w:p w14:paraId="6F4988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黄粦琛</w:t>
            </w:r>
          </w:p>
        </w:tc>
        <w:tc>
          <w:tcPr>
            <w:tcW w:w="1575" w:type="dxa"/>
            <w:gridSpan w:val="2"/>
            <w:noWrap w:val="0"/>
            <w:vAlign w:val="center"/>
          </w:tcPr>
          <w:p w14:paraId="55C7C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副队长</w:t>
            </w:r>
          </w:p>
        </w:tc>
        <w:tc>
          <w:tcPr>
            <w:tcW w:w="4570" w:type="dxa"/>
            <w:gridSpan w:val="3"/>
            <w:noWrap w:val="0"/>
            <w:vAlign w:val="center"/>
          </w:tcPr>
          <w:p w14:paraId="4B18A6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雷丽斌、陈大玲、李恒星</w:t>
            </w:r>
          </w:p>
        </w:tc>
      </w:tr>
      <w:tr w14:paraId="0458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center"/>
          </w:tcPr>
          <w:p w14:paraId="57827C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eastAsia="zh-CN"/>
              </w:rPr>
              <w:t>成员：</w:t>
            </w:r>
            <w:r>
              <w:rPr>
                <w:rFonts w:hint="eastAsia" w:ascii="仿宋_GB2312" w:hAnsi="仿宋_GB2312" w:eastAsia="仿宋_GB2312" w:cs="仿宋_GB2312"/>
                <w:sz w:val="28"/>
                <w:szCs w:val="28"/>
                <w:vertAlign w:val="baseline"/>
                <w:lang w:eastAsia="zh-CN"/>
              </w:rPr>
              <w:t>上地、洋头、仓前、潘洋、外坂、大湖、丰余、斌溪、安后、西禄</w:t>
            </w:r>
            <w:r>
              <w:rPr>
                <w:rFonts w:hint="eastAsia" w:ascii="仿宋_GB2312" w:hAnsi="仿宋_GB2312" w:eastAsia="仿宋_GB2312" w:cs="仿宋_GB2312"/>
                <w:sz w:val="28"/>
                <w:szCs w:val="28"/>
                <w:vertAlign w:val="baseline"/>
                <w:lang w:val="en-US" w:eastAsia="zh-CN"/>
              </w:rPr>
              <w:t>等</w:t>
            </w:r>
            <w:r>
              <w:rPr>
                <w:rFonts w:hint="eastAsia" w:ascii="仿宋_GB2312" w:hAnsi="宋体" w:eastAsia="仿宋_GB2312" w:cs="仿宋_GB2312"/>
                <w:i w:val="0"/>
                <w:color w:val="auto"/>
                <w:kern w:val="0"/>
                <w:sz w:val="28"/>
                <w:szCs w:val="28"/>
                <w:highlight w:val="none"/>
                <w:u w:val="none"/>
                <w:lang w:val="en-US" w:eastAsia="zh-CN" w:bidi="ar"/>
              </w:rPr>
              <w:t>村包村干部</w:t>
            </w:r>
            <w:r>
              <w:rPr>
                <w:rFonts w:hint="eastAsia" w:ascii="仿宋_GB2312" w:hAnsi="仿宋_GB2312" w:eastAsia="仿宋_GB2312" w:cs="仿宋_GB2312"/>
                <w:sz w:val="28"/>
                <w:szCs w:val="28"/>
                <w:highlight w:val="none"/>
                <w:vertAlign w:val="baseline"/>
                <w:lang w:eastAsia="zh-CN"/>
              </w:rPr>
              <w:t>、斌溪扑火队（</w:t>
            </w:r>
            <w:r>
              <w:rPr>
                <w:rFonts w:hint="eastAsia" w:ascii="仿宋_GB2312" w:hAnsi="仿宋_GB2312" w:eastAsia="仿宋_GB2312" w:cs="仿宋_GB2312"/>
                <w:sz w:val="28"/>
                <w:szCs w:val="28"/>
                <w:highlight w:val="none"/>
                <w:vertAlign w:val="baseline"/>
                <w:lang w:val="en-US" w:eastAsia="zh-CN"/>
              </w:rPr>
              <w:t>13人</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lang w:val="en-US" w:eastAsia="zh-CN"/>
              </w:rPr>
              <w:t>。</w:t>
            </w:r>
          </w:p>
        </w:tc>
      </w:tr>
      <w:tr w14:paraId="208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center"/>
          </w:tcPr>
          <w:p w14:paraId="6C2F999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职责：负责上地村、洋头村、仓前村、潘洋村、外坂村、大湖村、丰余村、斌溪村、安后村、西禄村防汛应急抢险救灾工作。</w:t>
            </w:r>
          </w:p>
        </w:tc>
      </w:tr>
      <w:tr w14:paraId="1104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8"/>
            <w:noWrap w:val="0"/>
            <w:vAlign w:val="center"/>
          </w:tcPr>
          <w:p w14:paraId="6AD48A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转移人员临时安置点</w:t>
            </w:r>
          </w:p>
        </w:tc>
      </w:tr>
      <w:tr w14:paraId="721F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55" w:type="dxa"/>
            <w:noWrap w:val="0"/>
            <w:vAlign w:val="center"/>
          </w:tcPr>
          <w:p w14:paraId="2D6E37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村</w:t>
            </w:r>
          </w:p>
        </w:tc>
        <w:tc>
          <w:tcPr>
            <w:tcW w:w="1500" w:type="dxa"/>
            <w:noWrap w:val="0"/>
            <w:vAlign w:val="center"/>
          </w:tcPr>
          <w:p w14:paraId="07376C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安置点</w:t>
            </w:r>
          </w:p>
        </w:tc>
        <w:tc>
          <w:tcPr>
            <w:tcW w:w="2115" w:type="dxa"/>
            <w:gridSpan w:val="2"/>
            <w:noWrap w:val="0"/>
            <w:vAlign w:val="center"/>
          </w:tcPr>
          <w:p w14:paraId="532BB6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具体责任人</w:t>
            </w:r>
          </w:p>
        </w:tc>
        <w:tc>
          <w:tcPr>
            <w:tcW w:w="1635" w:type="dxa"/>
            <w:gridSpan w:val="2"/>
            <w:noWrap w:val="0"/>
            <w:vAlign w:val="center"/>
          </w:tcPr>
          <w:p w14:paraId="7F3E6D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村</w:t>
            </w:r>
          </w:p>
        </w:tc>
        <w:tc>
          <w:tcPr>
            <w:tcW w:w="1545" w:type="dxa"/>
            <w:noWrap w:val="0"/>
            <w:vAlign w:val="center"/>
          </w:tcPr>
          <w:p w14:paraId="33B3A7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安置点</w:t>
            </w:r>
          </w:p>
        </w:tc>
        <w:tc>
          <w:tcPr>
            <w:tcW w:w="1885" w:type="dxa"/>
            <w:noWrap w:val="0"/>
            <w:vAlign w:val="center"/>
          </w:tcPr>
          <w:p w14:paraId="0BF77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具体责任人</w:t>
            </w:r>
          </w:p>
        </w:tc>
      </w:tr>
      <w:tr w14:paraId="1E28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55" w:type="dxa"/>
            <w:noWrap w:val="0"/>
            <w:vAlign w:val="center"/>
          </w:tcPr>
          <w:p w14:paraId="1B40E3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上地村</w:t>
            </w:r>
          </w:p>
        </w:tc>
        <w:tc>
          <w:tcPr>
            <w:tcW w:w="1500" w:type="dxa"/>
            <w:noWrap w:val="0"/>
            <w:vAlign w:val="center"/>
          </w:tcPr>
          <w:p w14:paraId="43BE7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lang w:bidi="ar"/>
              </w:rPr>
            </w:pPr>
            <w:r>
              <w:rPr>
                <w:rFonts w:hint="eastAsia" w:ascii="仿宋_GB2312" w:hAnsi="仿宋_GB2312" w:eastAsia="仿宋_GB2312" w:cs="仿宋_GB2312"/>
                <w:sz w:val="21"/>
                <w:szCs w:val="21"/>
                <w:lang w:bidi="ar"/>
              </w:rPr>
              <w:t>上地村文化</w:t>
            </w:r>
          </w:p>
          <w:p w14:paraId="23FB94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服务中心</w:t>
            </w:r>
          </w:p>
        </w:tc>
        <w:tc>
          <w:tcPr>
            <w:tcW w:w="2115" w:type="dxa"/>
            <w:gridSpan w:val="2"/>
            <w:noWrap w:val="0"/>
            <w:vAlign w:val="center"/>
          </w:tcPr>
          <w:p w14:paraId="13674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邓招强</w:t>
            </w:r>
          </w:p>
          <w:p w14:paraId="5FDB82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邓招松</w:t>
            </w:r>
          </w:p>
        </w:tc>
        <w:tc>
          <w:tcPr>
            <w:tcW w:w="1635" w:type="dxa"/>
            <w:gridSpan w:val="2"/>
            <w:noWrap w:val="0"/>
            <w:vAlign w:val="center"/>
          </w:tcPr>
          <w:p w14:paraId="5674B3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大湖村</w:t>
            </w:r>
          </w:p>
        </w:tc>
        <w:tc>
          <w:tcPr>
            <w:tcW w:w="1545" w:type="dxa"/>
            <w:noWrap w:val="0"/>
            <w:vAlign w:val="center"/>
          </w:tcPr>
          <w:p w14:paraId="790C5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大湖村村部</w:t>
            </w:r>
          </w:p>
        </w:tc>
        <w:tc>
          <w:tcPr>
            <w:tcW w:w="1885" w:type="dxa"/>
            <w:noWrap w:val="0"/>
            <w:vAlign w:val="center"/>
          </w:tcPr>
          <w:p w14:paraId="4AFD46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叶枝曙</w:t>
            </w:r>
          </w:p>
          <w:p w14:paraId="33DDBF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叶茂强</w:t>
            </w:r>
          </w:p>
        </w:tc>
      </w:tr>
      <w:tr w14:paraId="37A3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55" w:type="dxa"/>
            <w:noWrap w:val="0"/>
            <w:vAlign w:val="center"/>
          </w:tcPr>
          <w:p w14:paraId="7B3C74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洋头村</w:t>
            </w:r>
          </w:p>
        </w:tc>
        <w:tc>
          <w:tcPr>
            <w:tcW w:w="1500" w:type="dxa"/>
            <w:noWrap w:val="0"/>
            <w:vAlign w:val="center"/>
          </w:tcPr>
          <w:p w14:paraId="6BB00C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洋头村村部</w:t>
            </w:r>
          </w:p>
        </w:tc>
        <w:tc>
          <w:tcPr>
            <w:tcW w:w="2115" w:type="dxa"/>
            <w:gridSpan w:val="2"/>
            <w:noWrap w:val="0"/>
            <w:vAlign w:val="center"/>
          </w:tcPr>
          <w:p w14:paraId="5FCC2F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张</w:t>
            </w:r>
            <w:r>
              <w:rPr>
                <w:rFonts w:hint="eastAsia" w:ascii="仿宋_GB2312" w:hAnsi="仿宋_GB2312" w:eastAsia="仿宋_GB2312" w:cs="仿宋_GB2312"/>
                <w:sz w:val="28"/>
                <w:szCs w:val="28"/>
                <w:vertAlign w:val="baseline"/>
                <w:lang w:val="en-US" w:eastAsia="zh-CN"/>
              </w:rPr>
              <w:t>荣健</w:t>
            </w:r>
          </w:p>
          <w:p w14:paraId="798795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谢廷贵</w:t>
            </w:r>
          </w:p>
        </w:tc>
        <w:tc>
          <w:tcPr>
            <w:tcW w:w="1635" w:type="dxa"/>
            <w:gridSpan w:val="2"/>
            <w:noWrap w:val="0"/>
            <w:vAlign w:val="center"/>
          </w:tcPr>
          <w:p w14:paraId="40F57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丰余村</w:t>
            </w:r>
          </w:p>
        </w:tc>
        <w:tc>
          <w:tcPr>
            <w:tcW w:w="1545" w:type="dxa"/>
            <w:noWrap w:val="0"/>
            <w:vAlign w:val="center"/>
          </w:tcPr>
          <w:p w14:paraId="3B29A6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eastAsia="zh-CN" w:bidi="ar"/>
              </w:rPr>
              <w:t>村部或</w:t>
            </w:r>
            <w:r>
              <w:rPr>
                <w:rFonts w:hint="eastAsia" w:ascii="仿宋_GB2312" w:hAnsi="仿宋_GB2312" w:eastAsia="仿宋_GB2312" w:cs="仿宋_GB2312"/>
                <w:sz w:val="21"/>
                <w:szCs w:val="21"/>
                <w:lang w:bidi="ar"/>
              </w:rPr>
              <w:t>幸福院</w:t>
            </w:r>
          </w:p>
        </w:tc>
        <w:tc>
          <w:tcPr>
            <w:tcW w:w="1885" w:type="dxa"/>
            <w:noWrap w:val="0"/>
            <w:vAlign w:val="center"/>
          </w:tcPr>
          <w:p w14:paraId="68299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叶自由</w:t>
            </w:r>
          </w:p>
          <w:p w14:paraId="7DEC4C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叶承文</w:t>
            </w:r>
          </w:p>
        </w:tc>
      </w:tr>
      <w:tr w14:paraId="25F7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55" w:type="dxa"/>
            <w:noWrap w:val="0"/>
            <w:vAlign w:val="center"/>
          </w:tcPr>
          <w:p w14:paraId="01BC15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仓前村</w:t>
            </w:r>
          </w:p>
        </w:tc>
        <w:tc>
          <w:tcPr>
            <w:tcW w:w="1500" w:type="dxa"/>
            <w:noWrap w:val="0"/>
            <w:vAlign w:val="center"/>
          </w:tcPr>
          <w:p w14:paraId="63B076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18"/>
                <w:szCs w:val="18"/>
              </w:rPr>
              <w:t>学校、仓前村村部、下坪2号</w:t>
            </w:r>
          </w:p>
        </w:tc>
        <w:tc>
          <w:tcPr>
            <w:tcW w:w="2115" w:type="dxa"/>
            <w:gridSpan w:val="2"/>
            <w:noWrap w:val="0"/>
            <w:vAlign w:val="center"/>
          </w:tcPr>
          <w:p w14:paraId="23824F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黄乃樵</w:t>
            </w:r>
          </w:p>
          <w:p w14:paraId="5CAD1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阮有船</w:t>
            </w:r>
          </w:p>
        </w:tc>
        <w:tc>
          <w:tcPr>
            <w:tcW w:w="1635" w:type="dxa"/>
            <w:gridSpan w:val="2"/>
            <w:noWrap w:val="0"/>
            <w:vAlign w:val="center"/>
          </w:tcPr>
          <w:p w14:paraId="183BB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斌溪村</w:t>
            </w:r>
          </w:p>
        </w:tc>
        <w:tc>
          <w:tcPr>
            <w:tcW w:w="1545" w:type="dxa"/>
            <w:noWrap w:val="0"/>
            <w:vAlign w:val="center"/>
          </w:tcPr>
          <w:p w14:paraId="330643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斌溪村</w:t>
            </w:r>
            <w:r>
              <w:rPr>
                <w:rFonts w:hint="eastAsia" w:ascii="仿宋_GB2312" w:hAnsi="仿宋_GB2312" w:eastAsia="仿宋_GB2312" w:cs="仿宋_GB2312"/>
                <w:sz w:val="21"/>
                <w:szCs w:val="21"/>
                <w:lang w:eastAsia="zh-CN" w:bidi="ar"/>
              </w:rPr>
              <w:t>余氏宗祠、余朝金家</w:t>
            </w:r>
          </w:p>
        </w:tc>
        <w:tc>
          <w:tcPr>
            <w:tcW w:w="1885" w:type="dxa"/>
            <w:noWrap w:val="0"/>
            <w:vAlign w:val="center"/>
          </w:tcPr>
          <w:p w14:paraId="1DB74F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余根钦</w:t>
            </w:r>
          </w:p>
          <w:p w14:paraId="71ADE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余立建</w:t>
            </w:r>
          </w:p>
        </w:tc>
      </w:tr>
      <w:tr w14:paraId="2565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355" w:type="dxa"/>
            <w:noWrap w:val="0"/>
            <w:vAlign w:val="center"/>
          </w:tcPr>
          <w:p w14:paraId="37997B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潘洋村</w:t>
            </w:r>
          </w:p>
        </w:tc>
        <w:tc>
          <w:tcPr>
            <w:tcW w:w="1500" w:type="dxa"/>
            <w:noWrap w:val="0"/>
            <w:vAlign w:val="center"/>
          </w:tcPr>
          <w:p w14:paraId="7D9015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礼堂</w:t>
            </w:r>
          </w:p>
        </w:tc>
        <w:tc>
          <w:tcPr>
            <w:tcW w:w="2115" w:type="dxa"/>
            <w:gridSpan w:val="2"/>
            <w:noWrap w:val="0"/>
            <w:vAlign w:val="center"/>
          </w:tcPr>
          <w:p w14:paraId="4C27F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陈为云</w:t>
            </w:r>
          </w:p>
          <w:p w14:paraId="660E7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林智慧</w:t>
            </w:r>
          </w:p>
        </w:tc>
        <w:tc>
          <w:tcPr>
            <w:tcW w:w="1635" w:type="dxa"/>
            <w:gridSpan w:val="2"/>
            <w:noWrap w:val="0"/>
            <w:vAlign w:val="center"/>
          </w:tcPr>
          <w:p w14:paraId="0ABA1C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安后村</w:t>
            </w:r>
          </w:p>
        </w:tc>
        <w:tc>
          <w:tcPr>
            <w:tcW w:w="1545" w:type="dxa"/>
            <w:noWrap w:val="0"/>
            <w:vAlign w:val="center"/>
          </w:tcPr>
          <w:p w14:paraId="0EC6BF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安后村村部</w:t>
            </w:r>
          </w:p>
        </w:tc>
        <w:tc>
          <w:tcPr>
            <w:tcW w:w="1885" w:type="dxa"/>
            <w:noWrap w:val="0"/>
            <w:vAlign w:val="center"/>
          </w:tcPr>
          <w:p w14:paraId="59F29C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林光</w:t>
            </w:r>
            <w:r>
              <w:rPr>
                <w:rFonts w:hint="eastAsia" w:ascii="仿宋_GB2312" w:hAnsi="仿宋_GB2312" w:eastAsia="仿宋_GB2312" w:cs="仿宋_GB2312"/>
                <w:sz w:val="28"/>
                <w:szCs w:val="28"/>
                <w:vertAlign w:val="baseline"/>
                <w:lang w:val="en-US" w:eastAsia="zh-CN"/>
              </w:rPr>
              <w:t>锐</w:t>
            </w:r>
          </w:p>
          <w:p w14:paraId="2DE744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高明禄</w:t>
            </w:r>
          </w:p>
        </w:tc>
      </w:tr>
      <w:tr w14:paraId="0C09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55" w:type="dxa"/>
            <w:noWrap w:val="0"/>
            <w:vAlign w:val="center"/>
          </w:tcPr>
          <w:p w14:paraId="63BF34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外坂村</w:t>
            </w:r>
          </w:p>
        </w:tc>
        <w:tc>
          <w:tcPr>
            <w:tcW w:w="1500" w:type="dxa"/>
            <w:noWrap w:val="0"/>
            <w:vAlign w:val="center"/>
          </w:tcPr>
          <w:p w14:paraId="34E22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外坂村村部</w:t>
            </w:r>
          </w:p>
        </w:tc>
        <w:tc>
          <w:tcPr>
            <w:tcW w:w="2115" w:type="dxa"/>
            <w:gridSpan w:val="2"/>
            <w:noWrap w:val="0"/>
            <w:vAlign w:val="center"/>
          </w:tcPr>
          <w:p w14:paraId="263532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姚家惠</w:t>
            </w:r>
          </w:p>
          <w:p w14:paraId="7B3D4C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姚家</w:t>
            </w:r>
            <w:r>
              <w:rPr>
                <w:rFonts w:hint="eastAsia" w:ascii="仿宋_GB2312" w:hAnsi="仿宋_GB2312" w:eastAsia="仿宋_GB2312" w:cs="仿宋_GB2312"/>
                <w:sz w:val="28"/>
                <w:szCs w:val="28"/>
                <w:vertAlign w:val="baseline"/>
                <w:lang w:val="en-US" w:eastAsia="zh-CN"/>
              </w:rPr>
              <w:t>富</w:t>
            </w:r>
          </w:p>
        </w:tc>
        <w:tc>
          <w:tcPr>
            <w:tcW w:w="1635" w:type="dxa"/>
            <w:gridSpan w:val="2"/>
            <w:noWrap w:val="0"/>
            <w:vAlign w:val="center"/>
          </w:tcPr>
          <w:p w14:paraId="472EE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西禄村</w:t>
            </w:r>
          </w:p>
        </w:tc>
        <w:tc>
          <w:tcPr>
            <w:tcW w:w="1545" w:type="dxa"/>
            <w:noWrap w:val="0"/>
            <w:vAlign w:val="center"/>
          </w:tcPr>
          <w:p w14:paraId="46C671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lang w:bidi="ar"/>
              </w:rPr>
              <w:t>西禄村村部</w:t>
            </w:r>
          </w:p>
        </w:tc>
        <w:tc>
          <w:tcPr>
            <w:tcW w:w="1885" w:type="dxa"/>
            <w:noWrap w:val="0"/>
            <w:vAlign w:val="center"/>
          </w:tcPr>
          <w:p w14:paraId="45C017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许国江</w:t>
            </w:r>
          </w:p>
          <w:p w14:paraId="6FB79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谢光辉</w:t>
            </w:r>
          </w:p>
        </w:tc>
      </w:tr>
    </w:tbl>
    <w:p w14:paraId="7A0C34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eastAsia="zh-CN"/>
        </w:rPr>
      </w:pPr>
      <w:r>
        <w:rPr>
          <w:rFonts w:hint="eastAsia" w:ascii="黑体" w:hAnsi="黑体" w:eastAsia="黑体" w:cs="黑体"/>
          <w:sz w:val="32"/>
          <w:szCs w:val="32"/>
          <w:lang w:eastAsia="zh-CN"/>
        </w:rPr>
        <w:t>第二分队</w:t>
      </w:r>
      <w:r>
        <w:rPr>
          <w:rFonts w:hint="eastAsia" w:ascii="黑体" w:hAnsi="黑体" w:eastAsia="黑体" w:cs="黑体"/>
          <w:sz w:val="28"/>
          <w:szCs w:val="28"/>
          <w:lang w:eastAsia="zh-CN"/>
        </w:rPr>
        <w:t>：</w:t>
      </w:r>
    </w:p>
    <w:tbl>
      <w:tblPr>
        <w:tblStyle w:val="10"/>
        <w:tblW w:w="10035"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489"/>
        <w:gridCol w:w="1363"/>
        <w:gridCol w:w="392"/>
        <w:gridCol w:w="1521"/>
        <w:gridCol w:w="339"/>
        <w:gridCol w:w="1401"/>
        <w:gridCol w:w="1238"/>
        <w:gridCol w:w="1931"/>
      </w:tblGrid>
      <w:tr w14:paraId="07CA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850" w:type="dxa"/>
            <w:gridSpan w:val="2"/>
            <w:noWrap w:val="0"/>
            <w:vAlign w:val="center"/>
          </w:tcPr>
          <w:p w14:paraId="537E33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队长</w:t>
            </w:r>
          </w:p>
        </w:tc>
        <w:tc>
          <w:tcPr>
            <w:tcW w:w="1755" w:type="dxa"/>
            <w:gridSpan w:val="2"/>
            <w:noWrap w:val="0"/>
            <w:vAlign w:val="center"/>
          </w:tcPr>
          <w:p w14:paraId="502BFA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黄光金</w:t>
            </w:r>
            <w:r>
              <w:rPr>
                <w:rFonts w:hint="eastAsia" w:ascii="仿宋_GB2312" w:hAnsi="仿宋_GB2312" w:eastAsia="仿宋_GB2312" w:cs="仿宋_GB2312"/>
                <w:sz w:val="28"/>
                <w:szCs w:val="28"/>
                <w:lang w:val="en-US" w:eastAsia="zh-CN"/>
              </w:rPr>
              <w:t xml:space="preserve"> </w:t>
            </w:r>
          </w:p>
        </w:tc>
        <w:tc>
          <w:tcPr>
            <w:tcW w:w="1860" w:type="dxa"/>
            <w:gridSpan w:val="2"/>
            <w:noWrap w:val="0"/>
            <w:vAlign w:val="center"/>
          </w:tcPr>
          <w:p w14:paraId="166919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副队长</w:t>
            </w:r>
          </w:p>
        </w:tc>
        <w:tc>
          <w:tcPr>
            <w:tcW w:w="4570" w:type="dxa"/>
            <w:gridSpan w:val="3"/>
            <w:noWrap w:val="0"/>
            <w:vAlign w:val="center"/>
          </w:tcPr>
          <w:p w14:paraId="35D5D6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eastAsia="zh-CN"/>
              </w:rPr>
              <w:t>吴彩桑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、林灿滔、</w:t>
            </w:r>
            <w:r>
              <w:rPr>
                <w:rFonts w:hint="eastAsia" w:ascii="仿宋_GB2312" w:hAnsi="仿宋_GB2312" w:eastAsia="仿宋_GB2312" w:cs="仿宋_GB2312"/>
                <w:sz w:val="28"/>
                <w:szCs w:val="28"/>
                <w:lang w:val="en-US" w:eastAsia="zh-CN"/>
              </w:rPr>
              <w:t>陈犹灿</w:t>
            </w:r>
          </w:p>
        </w:tc>
      </w:tr>
      <w:tr w14:paraId="52A4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5" w:type="dxa"/>
            <w:gridSpan w:val="9"/>
            <w:noWrap w:val="0"/>
            <w:vAlign w:val="center"/>
          </w:tcPr>
          <w:p w14:paraId="067377D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highlight w:val="none"/>
                <w:vertAlign w:val="baseline"/>
                <w:lang w:eastAsia="zh-CN"/>
              </w:rPr>
              <w:t>成员：蛤蟆石、陶洋、洋柄、官路下、飞竹村、梧桐、塔里洋、马洋、刘洋</w:t>
            </w:r>
            <w:r>
              <w:rPr>
                <w:rFonts w:hint="eastAsia" w:ascii="仿宋_GB2312" w:hAnsi="仿宋_GB2312" w:eastAsia="仿宋_GB2312" w:cs="仿宋_GB2312"/>
                <w:sz w:val="28"/>
                <w:szCs w:val="28"/>
                <w:vertAlign w:val="baseline"/>
                <w:lang w:val="en-US" w:eastAsia="zh-CN"/>
              </w:rPr>
              <w:t>等</w:t>
            </w:r>
            <w:r>
              <w:rPr>
                <w:rFonts w:hint="eastAsia" w:ascii="仿宋_GB2312" w:hAnsi="宋体" w:eastAsia="仿宋_GB2312" w:cs="仿宋_GB2312"/>
                <w:i w:val="0"/>
                <w:color w:val="auto"/>
                <w:kern w:val="0"/>
                <w:sz w:val="28"/>
                <w:szCs w:val="28"/>
                <w:highlight w:val="none"/>
                <w:u w:val="none"/>
                <w:lang w:val="en-US" w:eastAsia="zh-CN" w:bidi="ar"/>
              </w:rPr>
              <w:t>村包村干部</w:t>
            </w:r>
            <w:r>
              <w:rPr>
                <w:rFonts w:hint="eastAsia" w:ascii="仿宋_GB2312" w:hAnsi="宋体" w:eastAsia="仿宋_GB2312" w:cs="仿宋_GB2312"/>
                <w:i w:val="0"/>
                <w:color w:val="auto"/>
                <w:kern w:val="2"/>
                <w:sz w:val="28"/>
                <w:szCs w:val="28"/>
                <w:highlight w:val="none"/>
                <w:u w:val="none"/>
                <w:lang w:val="en-US" w:eastAsia="zh-CN" w:bidi="ar-SA"/>
              </w:rPr>
              <w:t>、</w:t>
            </w:r>
            <w:r>
              <w:rPr>
                <w:rFonts w:hint="eastAsia" w:ascii="仿宋_GB2312" w:hAnsi="仿宋_GB2312" w:eastAsia="仿宋_GB2312" w:cs="仿宋_GB2312"/>
                <w:sz w:val="28"/>
                <w:szCs w:val="28"/>
                <w:highlight w:val="none"/>
                <w:vertAlign w:val="baseline"/>
                <w:lang w:eastAsia="zh-CN"/>
              </w:rPr>
              <w:t>洋柄扑火队（</w:t>
            </w:r>
            <w:r>
              <w:rPr>
                <w:rFonts w:hint="eastAsia" w:ascii="仿宋_GB2312" w:hAnsi="仿宋_GB2312" w:eastAsia="仿宋_GB2312" w:cs="仿宋_GB2312"/>
                <w:sz w:val="28"/>
                <w:szCs w:val="28"/>
                <w:highlight w:val="none"/>
                <w:vertAlign w:val="baseline"/>
                <w:lang w:val="en-US" w:eastAsia="zh-CN"/>
              </w:rPr>
              <w:t>22人</w:t>
            </w:r>
            <w:r>
              <w:rPr>
                <w:rFonts w:hint="eastAsia" w:ascii="仿宋_GB2312" w:hAnsi="仿宋_GB2312" w:eastAsia="仿宋_GB2312" w:cs="仿宋_GB2312"/>
                <w:sz w:val="28"/>
                <w:szCs w:val="28"/>
                <w:highlight w:val="none"/>
                <w:vertAlign w:val="baseline"/>
                <w:lang w:eastAsia="zh-CN"/>
              </w:rPr>
              <w:t>）</w:t>
            </w:r>
            <w:r>
              <w:rPr>
                <w:rFonts w:hint="eastAsia" w:ascii="仿宋_GB2312" w:hAnsi="仿宋_GB2312" w:eastAsia="仿宋_GB2312" w:cs="仿宋_GB2312"/>
                <w:sz w:val="28"/>
                <w:szCs w:val="28"/>
                <w:highlight w:val="none"/>
                <w:vertAlign w:val="baseline"/>
                <w:lang w:val="en-US" w:eastAsia="zh-CN"/>
              </w:rPr>
              <w:t>。</w:t>
            </w:r>
          </w:p>
        </w:tc>
      </w:tr>
      <w:tr w14:paraId="103E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035" w:type="dxa"/>
            <w:gridSpan w:val="9"/>
            <w:noWrap w:val="0"/>
            <w:vAlign w:val="center"/>
          </w:tcPr>
          <w:p w14:paraId="3C0D48E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职责：负责蛤蟆石村、陶洋村、洋柄村、官路下村、飞竹村、梧桐村、塔里洋村、马洋村、刘洋村防汛应急抢险救灾工作。</w:t>
            </w:r>
          </w:p>
        </w:tc>
      </w:tr>
      <w:tr w14:paraId="26A4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035" w:type="dxa"/>
            <w:gridSpan w:val="9"/>
            <w:noWrap w:val="0"/>
            <w:vAlign w:val="center"/>
          </w:tcPr>
          <w:p w14:paraId="2B9B0E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转移人员临时安置点</w:t>
            </w:r>
          </w:p>
        </w:tc>
      </w:tr>
      <w:tr w14:paraId="62BD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361" w:type="dxa"/>
            <w:noWrap w:val="0"/>
            <w:vAlign w:val="center"/>
          </w:tcPr>
          <w:p w14:paraId="137AE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村</w:t>
            </w:r>
          </w:p>
        </w:tc>
        <w:tc>
          <w:tcPr>
            <w:tcW w:w="1852" w:type="dxa"/>
            <w:gridSpan w:val="2"/>
            <w:noWrap w:val="0"/>
            <w:vAlign w:val="center"/>
          </w:tcPr>
          <w:p w14:paraId="43B18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安置点</w:t>
            </w:r>
          </w:p>
        </w:tc>
        <w:tc>
          <w:tcPr>
            <w:tcW w:w="1913" w:type="dxa"/>
            <w:gridSpan w:val="2"/>
            <w:noWrap w:val="0"/>
            <w:vAlign w:val="center"/>
          </w:tcPr>
          <w:p w14:paraId="076B2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具体责任人</w:t>
            </w:r>
          </w:p>
        </w:tc>
        <w:tc>
          <w:tcPr>
            <w:tcW w:w="1740" w:type="dxa"/>
            <w:gridSpan w:val="2"/>
            <w:noWrap w:val="0"/>
            <w:vAlign w:val="center"/>
          </w:tcPr>
          <w:p w14:paraId="01D465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村</w:t>
            </w:r>
          </w:p>
        </w:tc>
        <w:tc>
          <w:tcPr>
            <w:tcW w:w="1238" w:type="dxa"/>
            <w:noWrap w:val="0"/>
            <w:vAlign w:val="center"/>
          </w:tcPr>
          <w:p w14:paraId="12775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安置点</w:t>
            </w:r>
          </w:p>
        </w:tc>
        <w:tc>
          <w:tcPr>
            <w:tcW w:w="1931" w:type="dxa"/>
            <w:noWrap w:val="0"/>
            <w:vAlign w:val="center"/>
          </w:tcPr>
          <w:p w14:paraId="79B114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具体责任人</w:t>
            </w:r>
          </w:p>
        </w:tc>
      </w:tr>
      <w:tr w14:paraId="2C56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61" w:type="dxa"/>
            <w:noWrap w:val="0"/>
            <w:vAlign w:val="center"/>
          </w:tcPr>
          <w:p w14:paraId="111B84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蛤蟆石村</w:t>
            </w:r>
          </w:p>
        </w:tc>
        <w:tc>
          <w:tcPr>
            <w:tcW w:w="1852" w:type="dxa"/>
            <w:gridSpan w:val="2"/>
            <w:noWrap w:val="0"/>
            <w:vAlign w:val="center"/>
          </w:tcPr>
          <w:p w14:paraId="20FBD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1"/>
                <w:szCs w:val="21"/>
                <w:vertAlign w:val="baseline"/>
                <w:lang w:eastAsia="zh-CN"/>
              </w:rPr>
              <w:t>蛤蟆石村部</w:t>
            </w:r>
          </w:p>
        </w:tc>
        <w:tc>
          <w:tcPr>
            <w:tcW w:w="1913" w:type="dxa"/>
            <w:gridSpan w:val="2"/>
            <w:noWrap w:val="0"/>
            <w:vAlign w:val="center"/>
          </w:tcPr>
          <w:p w14:paraId="3BBB38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兰顺华</w:t>
            </w:r>
          </w:p>
          <w:p w14:paraId="33FC6C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兰进建</w:t>
            </w:r>
          </w:p>
        </w:tc>
        <w:tc>
          <w:tcPr>
            <w:tcW w:w="1740" w:type="dxa"/>
            <w:gridSpan w:val="2"/>
            <w:noWrap w:val="0"/>
            <w:vAlign w:val="center"/>
          </w:tcPr>
          <w:p w14:paraId="29FDE1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梧桐村</w:t>
            </w:r>
          </w:p>
        </w:tc>
        <w:tc>
          <w:tcPr>
            <w:tcW w:w="1238" w:type="dxa"/>
            <w:noWrap w:val="0"/>
            <w:vAlign w:val="center"/>
          </w:tcPr>
          <w:p w14:paraId="3453D3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554990</wp:posOffset>
                      </wp:positionH>
                      <wp:positionV relativeFrom="paragraph">
                        <wp:posOffset>607695</wp:posOffset>
                      </wp:positionV>
                      <wp:extent cx="1000760" cy="4286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000760" cy="428625"/>
                              </a:xfrm>
                              <a:prstGeom prst="rect">
                                <a:avLst/>
                              </a:prstGeom>
                              <a:noFill/>
                              <a:ln>
                                <a:noFill/>
                              </a:ln>
                              <a:effectLst/>
                            </wps:spPr>
                            <wps:txbx>
                              <w:txbxContent>
                                <w:p w14:paraId="60313CBE">
                                  <w:pPr>
                                    <w:rPr>
                                      <w:rFonts w:hint="eastAsia" w:ascii="宋体" w:hAnsi="宋体" w:eastAsia="宋体" w:cs="宋体"/>
                                      <w:b w:val="0"/>
                                      <w:bCs w:val="0"/>
                                      <w:sz w:val="28"/>
                                      <w:szCs w:val="28"/>
                                      <w:lang w:val="en-US" w:eastAsia="zh-CN"/>
                                    </w:rPr>
                                  </w:pPr>
                                </w:p>
                              </w:txbxContent>
                            </wps:txbx>
                            <wps:bodyPr vert="horz" wrap="square" anchor="t" anchorCtr="0" upright="1"/>
                          </wps:wsp>
                        </a:graphicData>
                      </a:graphic>
                    </wp:anchor>
                  </w:drawing>
                </mc:Choice>
                <mc:Fallback>
                  <w:pict>
                    <v:shape id="_x0000_s1026" o:spid="_x0000_s1026" o:spt="202" type="#_x0000_t202" style="position:absolute;left:0pt;margin-left:43.7pt;margin-top:47.85pt;height:33.75pt;width:78.8pt;z-index:251662336;mso-width-relative:page;mso-height-relative:page;" filled="f" stroked="f" coordsize="21600,21600" o:gfxdata="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NzfkNcAAAAJAQAADwAAAAAAAAABACAAAAAiAAAA&#10;ZHJzL2Rvd25yZXYueG1sUEsBAhQAFAAAAAgAh07iQJ1l0GPPAQAAkQMAAA4AAAAAAAAAAQAgAAAA&#10;JgEAAGRycy9lMm9Eb2MueG1sUEsFBgAAAAAGAAYAWQEAAGcFAAAAAA==&#10;">
                      <v:fill on="f" focussize="0,0"/>
                      <v:stroke on="f"/>
                      <v:imagedata o:title=""/>
                      <o:lock v:ext="edit" aspectratio="f"/>
                      <v:textbox>
                        <w:txbxContent>
                          <w:p w14:paraId="60313CBE">
                            <w:pPr>
                              <w:rPr>
                                <w:rFonts w:hint="eastAsia" w:ascii="宋体" w:hAnsi="宋体" w:eastAsia="宋体" w:cs="宋体"/>
                                <w:b w:val="0"/>
                                <w:bCs w:val="0"/>
                                <w:sz w:val="28"/>
                                <w:szCs w:val="28"/>
                                <w:lang w:val="en-US" w:eastAsia="zh-CN"/>
                              </w:rPr>
                            </w:pPr>
                          </w:p>
                        </w:txbxContent>
                      </v:textbox>
                    </v:shape>
                  </w:pict>
                </mc:Fallback>
              </mc:AlternateContent>
            </w:r>
            <w:r>
              <w:rPr>
                <w:rFonts w:hint="eastAsia" w:ascii="仿宋_GB2312" w:hAnsi="仿宋_GB2312" w:eastAsia="仿宋_GB2312" w:cs="仿宋_GB2312"/>
                <w:sz w:val="21"/>
                <w:szCs w:val="21"/>
                <w:vertAlign w:val="baseline"/>
                <w:lang w:eastAsia="zh-CN"/>
              </w:rPr>
              <w:t>老人活动中心</w:t>
            </w:r>
          </w:p>
        </w:tc>
        <w:tc>
          <w:tcPr>
            <w:tcW w:w="1931" w:type="dxa"/>
            <w:noWrap w:val="0"/>
            <w:vAlign w:val="center"/>
          </w:tcPr>
          <w:p w14:paraId="7B441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黄臣金</w:t>
            </w:r>
          </w:p>
          <w:p w14:paraId="3FE33B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雷</w:t>
            </w:r>
            <w:r>
              <w:rPr>
                <w:rFonts w:hint="eastAsia" w:ascii="仿宋_GB2312" w:hAnsi="仿宋_GB2312" w:eastAsia="仿宋_GB2312" w:cs="仿宋_GB2312"/>
                <w:sz w:val="28"/>
                <w:szCs w:val="28"/>
                <w:vertAlign w:val="baseline"/>
                <w:lang w:val="en-US" w:eastAsia="zh-CN"/>
              </w:rPr>
              <w:t xml:space="preserve">  强</w:t>
            </w:r>
          </w:p>
        </w:tc>
      </w:tr>
    </w:tbl>
    <w:p w14:paraId="3F1AE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0"/>
        <w:tblW w:w="10035"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852"/>
        <w:gridCol w:w="1913"/>
        <w:gridCol w:w="1740"/>
        <w:gridCol w:w="1238"/>
        <w:gridCol w:w="1931"/>
      </w:tblGrid>
      <w:tr w14:paraId="7DD6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61" w:type="dxa"/>
            <w:noWrap w:val="0"/>
            <w:vAlign w:val="center"/>
          </w:tcPr>
          <w:p w14:paraId="21C7EB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陶洋村</w:t>
            </w:r>
          </w:p>
        </w:tc>
        <w:tc>
          <w:tcPr>
            <w:tcW w:w="1852" w:type="dxa"/>
            <w:noWrap w:val="0"/>
            <w:vAlign w:val="center"/>
          </w:tcPr>
          <w:p w14:paraId="4FEB70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老人活动中心</w:t>
            </w:r>
          </w:p>
        </w:tc>
        <w:tc>
          <w:tcPr>
            <w:tcW w:w="1913" w:type="dxa"/>
            <w:noWrap w:val="0"/>
            <w:vAlign w:val="center"/>
          </w:tcPr>
          <w:p w14:paraId="6BD9B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甘伙荣</w:t>
            </w:r>
          </w:p>
          <w:p w14:paraId="24833C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江建宋</w:t>
            </w:r>
          </w:p>
        </w:tc>
        <w:tc>
          <w:tcPr>
            <w:tcW w:w="1740" w:type="dxa"/>
            <w:noWrap w:val="0"/>
            <w:vAlign w:val="center"/>
          </w:tcPr>
          <w:p w14:paraId="0ECA40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塔里洋村</w:t>
            </w:r>
          </w:p>
        </w:tc>
        <w:tc>
          <w:tcPr>
            <w:tcW w:w="1238" w:type="dxa"/>
            <w:noWrap w:val="0"/>
            <w:vAlign w:val="center"/>
          </w:tcPr>
          <w:p w14:paraId="2F90B6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西洋坡主厝24号</w:t>
            </w:r>
          </w:p>
        </w:tc>
        <w:tc>
          <w:tcPr>
            <w:tcW w:w="1931" w:type="dxa"/>
            <w:noWrap w:val="0"/>
            <w:vAlign w:val="center"/>
          </w:tcPr>
          <w:p w14:paraId="2F53F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兰加寿</w:t>
            </w:r>
          </w:p>
          <w:p w14:paraId="5A889E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兰</w:t>
            </w:r>
            <w:r>
              <w:rPr>
                <w:rFonts w:hint="eastAsia" w:ascii="仿宋_GB2312" w:hAnsi="仿宋_GB2312" w:eastAsia="仿宋_GB2312" w:cs="仿宋_GB2312"/>
                <w:sz w:val="28"/>
                <w:szCs w:val="28"/>
                <w:vertAlign w:val="baseline"/>
                <w:lang w:val="en-US" w:eastAsia="zh-CN"/>
              </w:rPr>
              <w:t>传瑞</w:t>
            </w:r>
            <w:r>
              <w:rPr>
                <w:rFonts w:hint="eastAsia" w:ascii="仿宋_GB2312" w:hAnsi="仿宋_GB2312" w:eastAsia="仿宋_GB2312" w:cs="仿宋_GB2312"/>
                <w:sz w:val="28"/>
                <w:szCs w:val="28"/>
                <w:vertAlign w:val="baseline"/>
                <w:lang w:eastAsia="zh-CN"/>
              </w:rPr>
              <w:t xml:space="preserve"> </w:t>
            </w:r>
          </w:p>
        </w:tc>
      </w:tr>
      <w:tr w14:paraId="3314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61" w:type="dxa"/>
            <w:noWrap w:val="0"/>
            <w:vAlign w:val="center"/>
          </w:tcPr>
          <w:p w14:paraId="76CE6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洋柄村</w:t>
            </w:r>
          </w:p>
        </w:tc>
        <w:tc>
          <w:tcPr>
            <w:tcW w:w="1852" w:type="dxa"/>
            <w:noWrap w:val="0"/>
            <w:vAlign w:val="center"/>
          </w:tcPr>
          <w:p w14:paraId="02053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洋柄村村部</w:t>
            </w:r>
          </w:p>
        </w:tc>
        <w:tc>
          <w:tcPr>
            <w:tcW w:w="1913" w:type="dxa"/>
            <w:noWrap w:val="0"/>
            <w:vAlign w:val="center"/>
          </w:tcPr>
          <w:p w14:paraId="593BF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李恒郁</w:t>
            </w:r>
          </w:p>
          <w:p w14:paraId="446BA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李</w:t>
            </w:r>
            <w:r>
              <w:rPr>
                <w:rFonts w:hint="eastAsia" w:ascii="仿宋_GB2312" w:hAnsi="仿宋_GB2312" w:eastAsia="仿宋_GB2312" w:cs="仿宋_GB2312"/>
                <w:sz w:val="28"/>
                <w:szCs w:val="28"/>
                <w:vertAlign w:val="baseline"/>
                <w:lang w:val="en-US" w:eastAsia="zh-CN"/>
              </w:rPr>
              <w:t>昌宜</w:t>
            </w:r>
          </w:p>
        </w:tc>
        <w:tc>
          <w:tcPr>
            <w:tcW w:w="1740" w:type="dxa"/>
            <w:noWrap w:val="0"/>
            <w:vAlign w:val="center"/>
          </w:tcPr>
          <w:p w14:paraId="0FE92B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马洋村</w:t>
            </w:r>
          </w:p>
        </w:tc>
        <w:tc>
          <w:tcPr>
            <w:tcW w:w="1238" w:type="dxa"/>
            <w:noWrap w:val="0"/>
            <w:vAlign w:val="center"/>
          </w:tcPr>
          <w:p w14:paraId="190153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马洋村</w:t>
            </w:r>
          </w:p>
          <w:p w14:paraId="69D3BD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村部</w:t>
            </w:r>
          </w:p>
        </w:tc>
        <w:tc>
          <w:tcPr>
            <w:tcW w:w="1931" w:type="dxa"/>
            <w:noWrap w:val="0"/>
            <w:vAlign w:val="center"/>
          </w:tcPr>
          <w:p w14:paraId="49C0D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李兴发</w:t>
            </w:r>
          </w:p>
          <w:p w14:paraId="1AFED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钟盛寿</w:t>
            </w:r>
          </w:p>
        </w:tc>
      </w:tr>
      <w:tr w14:paraId="0856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61" w:type="dxa"/>
            <w:noWrap w:val="0"/>
            <w:vAlign w:val="center"/>
          </w:tcPr>
          <w:p w14:paraId="667B2D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官路下村</w:t>
            </w:r>
          </w:p>
        </w:tc>
        <w:tc>
          <w:tcPr>
            <w:tcW w:w="1852" w:type="dxa"/>
            <w:noWrap w:val="0"/>
            <w:vAlign w:val="center"/>
          </w:tcPr>
          <w:p w14:paraId="43678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官路下村村部</w:t>
            </w:r>
          </w:p>
        </w:tc>
        <w:tc>
          <w:tcPr>
            <w:tcW w:w="1913" w:type="dxa"/>
            <w:noWrap w:val="0"/>
            <w:vAlign w:val="center"/>
          </w:tcPr>
          <w:p w14:paraId="45F82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陈  凤</w:t>
            </w:r>
          </w:p>
          <w:p w14:paraId="647DC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陈珍铃</w:t>
            </w:r>
          </w:p>
        </w:tc>
        <w:tc>
          <w:tcPr>
            <w:tcW w:w="1740" w:type="dxa"/>
            <w:noWrap w:val="0"/>
            <w:vAlign w:val="center"/>
          </w:tcPr>
          <w:p w14:paraId="387CE2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刘洋村</w:t>
            </w:r>
          </w:p>
        </w:tc>
        <w:tc>
          <w:tcPr>
            <w:tcW w:w="1238" w:type="dxa"/>
            <w:noWrap w:val="0"/>
            <w:vAlign w:val="center"/>
          </w:tcPr>
          <w:p w14:paraId="42129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刘洋村</w:t>
            </w:r>
          </w:p>
          <w:p w14:paraId="4BB0A5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村部</w:t>
            </w:r>
          </w:p>
        </w:tc>
        <w:tc>
          <w:tcPr>
            <w:tcW w:w="1931" w:type="dxa"/>
            <w:noWrap w:val="0"/>
            <w:vAlign w:val="center"/>
          </w:tcPr>
          <w:p w14:paraId="17623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郑可琼</w:t>
            </w:r>
          </w:p>
          <w:p w14:paraId="1F50D2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陈永炎</w:t>
            </w:r>
          </w:p>
        </w:tc>
      </w:tr>
      <w:tr w14:paraId="64D5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361" w:type="dxa"/>
            <w:noWrap w:val="0"/>
            <w:vAlign w:val="center"/>
          </w:tcPr>
          <w:p w14:paraId="2E9E90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飞竹村</w:t>
            </w:r>
          </w:p>
        </w:tc>
        <w:tc>
          <w:tcPr>
            <w:tcW w:w="1852" w:type="dxa"/>
            <w:noWrap w:val="0"/>
            <w:vAlign w:val="center"/>
          </w:tcPr>
          <w:p w14:paraId="6713F3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高洋宫</w:t>
            </w:r>
          </w:p>
        </w:tc>
        <w:tc>
          <w:tcPr>
            <w:tcW w:w="1913" w:type="dxa"/>
            <w:noWrap w:val="0"/>
            <w:vAlign w:val="center"/>
          </w:tcPr>
          <w:p w14:paraId="63B681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叶玉壘</w:t>
            </w:r>
          </w:p>
          <w:p w14:paraId="2CD248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林富健</w:t>
            </w:r>
          </w:p>
        </w:tc>
        <w:tc>
          <w:tcPr>
            <w:tcW w:w="1740" w:type="dxa"/>
            <w:noWrap w:val="0"/>
            <w:vAlign w:val="center"/>
          </w:tcPr>
          <w:p w14:paraId="14F436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p>
        </w:tc>
        <w:tc>
          <w:tcPr>
            <w:tcW w:w="1238" w:type="dxa"/>
            <w:noWrap w:val="0"/>
            <w:vAlign w:val="center"/>
          </w:tcPr>
          <w:p w14:paraId="34046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p>
        </w:tc>
        <w:tc>
          <w:tcPr>
            <w:tcW w:w="1931" w:type="dxa"/>
            <w:noWrap w:val="0"/>
            <w:vAlign w:val="center"/>
          </w:tcPr>
          <w:p w14:paraId="301EB0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eastAsia="zh-CN"/>
              </w:rPr>
            </w:pPr>
          </w:p>
        </w:tc>
      </w:tr>
    </w:tbl>
    <w:p w14:paraId="5C80B7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eastAsia="zh-CN"/>
        </w:rPr>
      </w:pPr>
      <w:r>
        <w:rPr>
          <w:rFonts w:hint="eastAsia" w:ascii="黑体" w:hAnsi="黑体" w:eastAsia="黑体" w:cs="黑体"/>
          <w:sz w:val="32"/>
          <w:szCs w:val="32"/>
          <w:lang w:eastAsia="zh-CN"/>
        </w:rPr>
        <w:t>后勤应急组：</w:t>
      </w:r>
    </w:p>
    <w:tbl>
      <w:tblPr>
        <w:tblStyle w:val="10"/>
        <w:tblW w:w="0" w:type="auto"/>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354"/>
        <w:gridCol w:w="2046"/>
        <w:gridCol w:w="1485"/>
        <w:gridCol w:w="690"/>
        <w:gridCol w:w="3589"/>
      </w:tblGrid>
      <w:tr w14:paraId="6AC6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noWrap w:val="0"/>
            <w:vAlign w:val="center"/>
          </w:tcPr>
          <w:p w14:paraId="128DF2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队长</w:t>
            </w:r>
          </w:p>
        </w:tc>
        <w:tc>
          <w:tcPr>
            <w:tcW w:w="2400" w:type="dxa"/>
            <w:gridSpan w:val="2"/>
            <w:noWrap w:val="0"/>
            <w:vAlign w:val="center"/>
          </w:tcPr>
          <w:p w14:paraId="5D75D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陈大玲</w:t>
            </w:r>
          </w:p>
        </w:tc>
        <w:tc>
          <w:tcPr>
            <w:tcW w:w="2175" w:type="dxa"/>
            <w:gridSpan w:val="2"/>
            <w:noWrap w:val="0"/>
            <w:vAlign w:val="center"/>
          </w:tcPr>
          <w:p w14:paraId="2F6B76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副队长</w:t>
            </w:r>
          </w:p>
        </w:tc>
        <w:tc>
          <w:tcPr>
            <w:tcW w:w="3589" w:type="dxa"/>
            <w:noWrap w:val="0"/>
            <w:vAlign w:val="center"/>
          </w:tcPr>
          <w:p w14:paraId="2057B7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范海宁</w:t>
            </w:r>
          </w:p>
        </w:tc>
      </w:tr>
      <w:tr w14:paraId="356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6"/>
            <w:noWrap w:val="0"/>
            <w:vAlign w:val="center"/>
          </w:tcPr>
          <w:p w14:paraId="113CD630">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eastAsia="zh-CN"/>
              </w:rPr>
              <w:t>成</w:t>
            </w:r>
            <w:r>
              <w:rPr>
                <w:rFonts w:hint="eastAsia" w:ascii="仿宋_GB2312" w:hAnsi="仿宋_GB2312" w:eastAsia="仿宋_GB2312" w:cs="仿宋_GB2312"/>
                <w:sz w:val="28"/>
                <w:szCs w:val="28"/>
                <w:vertAlign w:val="baseline"/>
                <w:lang w:val="en-US" w:eastAsia="zh-CN"/>
              </w:rPr>
              <w:t xml:space="preserve">  </w:t>
            </w:r>
            <w:r>
              <w:rPr>
                <w:rFonts w:hint="eastAsia" w:ascii="仿宋_GB2312" w:hAnsi="仿宋_GB2312" w:eastAsia="仿宋_GB2312" w:cs="仿宋_GB2312"/>
                <w:sz w:val="28"/>
                <w:szCs w:val="28"/>
                <w:vertAlign w:val="baseline"/>
                <w:lang w:eastAsia="zh-CN"/>
              </w:rPr>
              <w:t>员：范海宁、郑昕璐、</w:t>
            </w:r>
            <w:r>
              <w:rPr>
                <w:rFonts w:hint="eastAsia" w:ascii="仿宋_GB2312" w:hAnsi="仿宋_GB2312" w:eastAsia="仿宋_GB2312" w:cs="仿宋_GB2312"/>
                <w:sz w:val="28"/>
                <w:szCs w:val="28"/>
                <w:vertAlign w:val="baseline"/>
                <w:lang w:val="en-US" w:eastAsia="zh-CN"/>
              </w:rPr>
              <w:t>兰晓霞、林莉、沈梦婷、黄晓敏、叶锋、叶国强、李长梅、陈洁、黄通贵、郑翠玲、林信盛、肖兰增、林显琛、郭辉、黄忠咪、李恒清、雷向清、陈颖、朱秀明（23人）</w:t>
            </w:r>
          </w:p>
        </w:tc>
      </w:tr>
      <w:tr w14:paraId="09DE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5" w:type="dxa"/>
            <w:gridSpan w:val="6"/>
            <w:noWrap w:val="0"/>
            <w:vAlign w:val="center"/>
          </w:tcPr>
          <w:p w14:paraId="450B14BD">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职责：</w:t>
            </w:r>
          </w:p>
          <w:p w14:paraId="1E1C8E3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 范海宁、</w:t>
            </w:r>
            <w:r>
              <w:rPr>
                <w:rFonts w:hint="eastAsia" w:ascii="仿宋_GB2312" w:hAnsi="仿宋_GB2312" w:eastAsia="仿宋_GB2312" w:cs="仿宋_GB2312"/>
                <w:sz w:val="24"/>
                <w:szCs w:val="24"/>
                <w:vertAlign w:val="baseline"/>
                <w:lang w:eastAsia="zh-CN"/>
              </w:rPr>
              <w:t>黄胜娜</w:t>
            </w:r>
            <w:r>
              <w:rPr>
                <w:rFonts w:hint="eastAsia" w:ascii="仿宋_GB2312" w:hAnsi="仿宋_GB2312" w:eastAsia="仿宋_GB2312" w:cs="仿宋_GB2312"/>
                <w:sz w:val="24"/>
                <w:szCs w:val="24"/>
                <w:vertAlign w:val="baseline"/>
                <w:lang w:val="en-US" w:eastAsia="zh-CN"/>
              </w:rPr>
              <w:t>负责通知应急机动及后勤人员在政府待命。</w:t>
            </w:r>
          </w:p>
          <w:p w14:paraId="14BA513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应急值班人员（值班室、视频会议室）：</w:t>
            </w:r>
          </w:p>
          <w:p w14:paraId="3380445C">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兰晓霞、林莉、沈梦婷、黄晓敏、陈颖、叶锋、叶国强、李长梅、陈洁、黄通贵、郑翠玲、林信盛、肖兰增、林显琛、郭辉</w:t>
            </w:r>
          </w:p>
          <w:p w14:paraId="35D9ABB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vertAlign w:val="baseline"/>
                <w:lang w:val="en-US" w:eastAsia="zh-CN"/>
              </w:rPr>
              <w:t xml:space="preserve">2. </w:t>
            </w:r>
            <w:r>
              <w:rPr>
                <w:rFonts w:hint="eastAsia" w:ascii="仿宋_GB2312" w:hAnsi="仿宋_GB2312" w:eastAsia="仿宋_GB2312" w:cs="仿宋_GB2312"/>
                <w:color w:val="000000"/>
                <w:sz w:val="24"/>
                <w:szCs w:val="24"/>
              </w:rPr>
              <w:t>后勤人员值班安排</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宣传安排，包括镇宣传车</w:t>
            </w:r>
            <w:r>
              <w:rPr>
                <w:rFonts w:hint="eastAsia" w:ascii="仿宋_GB2312" w:hAnsi="仿宋_GB2312" w:eastAsia="仿宋_GB2312" w:cs="仿宋_GB2312"/>
                <w:color w:val="000000"/>
                <w:sz w:val="24"/>
                <w:szCs w:val="24"/>
                <w:lang w:eastAsia="zh-CN"/>
              </w:rPr>
              <w:t>（黄忠咪）</w:t>
            </w:r>
            <w:r>
              <w:rPr>
                <w:rFonts w:hint="eastAsia" w:ascii="仿宋_GB2312" w:hAnsi="仿宋_GB2312" w:eastAsia="仿宋_GB2312" w:cs="仿宋_GB2312"/>
                <w:color w:val="000000"/>
                <w:sz w:val="24"/>
                <w:szCs w:val="24"/>
              </w:rPr>
              <w:t>、短信、LED、通告等及领导交办的其他事项</w:t>
            </w:r>
            <w:r>
              <w:rPr>
                <w:rFonts w:hint="eastAsia" w:ascii="仿宋_GB2312" w:hAnsi="仿宋_GB2312" w:eastAsia="仿宋_GB2312" w:cs="仿宋_GB2312"/>
                <w:color w:val="000000"/>
                <w:sz w:val="24"/>
                <w:szCs w:val="24"/>
                <w:lang w:eastAsia="zh-CN"/>
              </w:rPr>
              <w:t>：范海宁</w:t>
            </w:r>
            <w:r>
              <w:rPr>
                <w:rFonts w:hint="eastAsia" w:ascii="仿宋_GB2312" w:hAnsi="仿宋_GB2312" w:eastAsia="仿宋_GB2312" w:cs="仿宋_GB2312"/>
                <w:color w:val="000000"/>
                <w:sz w:val="24"/>
                <w:szCs w:val="24"/>
              </w:rPr>
              <w:t>；</w:t>
            </w:r>
          </w:p>
          <w:p w14:paraId="7FA257D5">
            <w:pPr>
              <w:keepNext w:val="0"/>
              <w:keepLines w:val="0"/>
              <w:pageBreakBefore w:val="0"/>
              <w:widowControl w:val="0"/>
              <w:kinsoku/>
              <w:wordWrap/>
              <w:overflowPunct/>
              <w:topLinePunct w:val="0"/>
              <w:autoSpaceDE/>
              <w:autoSpaceDN/>
              <w:bidi w:val="0"/>
              <w:adjustRightInd/>
              <w:snapToGrid/>
              <w:spacing w:line="380" w:lineRule="exact"/>
              <w:ind w:left="719" w:leftChars="228" w:hanging="240" w:hangingChars="1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 xml:space="preserve">3. </w:t>
            </w:r>
            <w:r>
              <w:rPr>
                <w:rFonts w:hint="eastAsia" w:ascii="仿宋_GB2312" w:hAnsi="仿宋_GB2312" w:eastAsia="仿宋_GB2312" w:cs="仿宋_GB2312"/>
                <w:color w:val="000000"/>
                <w:sz w:val="24"/>
                <w:szCs w:val="24"/>
              </w:rPr>
              <w:t>发布和解除台风警报、关注台风汛情动向</w:t>
            </w:r>
            <w:r>
              <w:rPr>
                <w:rFonts w:hint="eastAsia" w:ascii="仿宋_GB2312" w:hAnsi="仿宋_GB2312" w:eastAsia="仿宋_GB2312" w:cs="仿宋_GB2312"/>
                <w:color w:val="000000"/>
                <w:sz w:val="24"/>
                <w:szCs w:val="24"/>
                <w:lang w:eastAsia="zh-CN"/>
              </w:rPr>
              <w:t>和</w:t>
            </w:r>
            <w:r>
              <w:rPr>
                <w:rFonts w:hint="eastAsia" w:ascii="仿宋_GB2312" w:hAnsi="仿宋_GB2312" w:eastAsia="仿宋_GB2312" w:cs="仿宋_GB2312"/>
                <w:color w:val="000000"/>
                <w:sz w:val="24"/>
                <w:szCs w:val="24"/>
              </w:rPr>
              <w:t>受灾及人员转移等数据统计上报</w:t>
            </w:r>
            <w:r>
              <w:rPr>
                <w:rFonts w:hint="eastAsia" w:ascii="仿宋_GB2312" w:hAnsi="仿宋_GB2312" w:eastAsia="仿宋_GB2312" w:cs="仿宋_GB2312"/>
                <w:color w:val="000000"/>
                <w:sz w:val="24"/>
                <w:szCs w:val="24"/>
                <w:lang w:eastAsia="zh-CN"/>
              </w:rPr>
              <w:t>：郑昕璐、朱秀明</w:t>
            </w:r>
          </w:p>
          <w:p w14:paraId="41AEFA2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 文字材料撰写：</w:t>
            </w:r>
            <w:r>
              <w:rPr>
                <w:rFonts w:hint="eastAsia" w:ascii="仿宋_GB2312" w:hAnsi="仿宋_GB2312" w:eastAsia="仿宋_GB2312" w:cs="仿宋_GB2312"/>
                <w:color w:val="000000"/>
                <w:sz w:val="24"/>
                <w:szCs w:val="24"/>
                <w:lang w:eastAsia="zh-CN"/>
              </w:rPr>
              <w:t>郑昕璐</w:t>
            </w:r>
            <w:r>
              <w:rPr>
                <w:rFonts w:hint="eastAsia" w:ascii="仿宋_GB2312" w:hAnsi="仿宋_GB2312" w:eastAsia="仿宋_GB2312" w:cs="仿宋_GB2312"/>
                <w:color w:val="000000"/>
                <w:sz w:val="24"/>
                <w:szCs w:val="24"/>
                <w:lang w:val="en-US" w:eastAsia="zh-CN"/>
              </w:rPr>
              <w:t>、周朋林；</w:t>
            </w:r>
          </w:p>
          <w:p w14:paraId="7D76E25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 传真、电话、上传下达，陪同镇主要领导下村：朱秀明；</w:t>
            </w:r>
          </w:p>
          <w:p w14:paraId="6B532EF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6. 防汛物资储备和卫星电话、应急视频、对讲机：由</w:t>
            </w:r>
            <w:r>
              <w:rPr>
                <w:rFonts w:hint="eastAsia" w:ascii="仿宋_GB2312" w:hAnsi="仿宋_GB2312" w:eastAsia="仿宋_GB2312" w:cs="仿宋_GB2312"/>
                <w:color w:val="000000"/>
                <w:sz w:val="24"/>
                <w:szCs w:val="24"/>
                <w:lang w:eastAsia="zh-CN"/>
              </w:rPr>
              <w:t>郭辉</w:t>
            </w:r>
            <w:r>
              <w:rPr>
                <w:rFonts w:hint="eastAsia" w:ascii="仿宋_GB2312" w:hAnsi="仿宋_GB2312" w:eastAsia="仿宋_GB2312" w:cs="仿宋_GB2312"/>
                <w:color w:val="000000"/>
                <w:sz w:val="24"/>
                <w:szCs w:val="24"/>
                <w:lang w:val="en-US" w:eastAsia="zh-CN"/>
              </w:rPr>
              <w:t>统一调备、收发、补缺；</w:t>
            </w:r>
          </w:p>
          <w:p w14:paraId="0A61B30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lang w:val="en-US" w:eastAsia="zh-CN"/>
              </w:rPr>
              <w:t>7. 橡皮艇（1艘）、抽水机（2台）：</w:t>
            </w:r>
            <w:r>
              <w:rPr>
                <w:rFonts w:hint="eastAsia" w:ascii="仿宋_GB2312" w:hAnsi="仿宋_GB2312" w:eastAsia="仿宋_GB2312" w:cs="仿宋_GB2312"/>
                <w:sz w:val="24"/>
                <w:szCs w:val="24"/>
                <w:vertAlign w:val="baseline"/>
                <w:lang w:val="en-US" w:eastAsia="zh-CN"/>
              </w:rPr>
              <w:t>林信盛、黄通贵、李恒清、雷向清；</w:t>
            </w:r>
          </w:p>
          <w:p w14:paraId="3CD7E4A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 驾驶员：雷向清，李恒清（备用）；</w:t>
            </w:r>
          </w:p>
          <w:p w14:paraId="1EF5836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 机关用电、发电机（1台）：叶华荣、李恒清；</w:t>
            </w:r>
          </w:p>
          <w:p w14:paraId="23A183E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 工程机械：谢邦崇（13950388190）；</w:t>
            </w:r>
          </w:p>
          <w:p w14:paraId="2C4342A4">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 县领导保障：范海宁、朱秀明；</w:t>
            </w:r>
          </w:p>
          <w:p w14:paraId="0E096BE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12. 机关用餐、点心等：范海宁。</w:t>
            </w:r>
          </w:p>
        </w:tc>
      </w:tr>
      <w:tr w14:paraId="70D5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25" w:type="dxa"/>
            <w:gridSpan w:val="2"/>
            <w:noWrap w:val="0"/>
            <w:vAlign w:val="center"/>
          </w:tcPr>
          <w:p w14:paraId="6DFC1D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蓝豹救援队5人</w:t>
            </w:r>
          </w:p>
        </w:tc>
        <w:tc>
          <w:tcPr>
            <w:tcW w:w="3531" w:type="dxa"/>
            <w:gridSpan w:val="2"/>
            <w:noWrap w:val="0"/>
            <w:vAlign w:val="center"/>
          </w:tcPr>
          <w:p w14:paraId="22164B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color w:val="000000"/>
                <w:kern w:val="0"/>
                <w:sz w:val="28"/>
                <w:szCs w:val="28"/>
                <w:u w:val="none"/>
                <w:lang w:val="en-US" w:eastAsia="zh-CN" w:bidi="ar"/>
              </w:rPr>
              <w:t>李进福（19959255119）</w:t>
            </w:r>
          </w:p>
        </w:tc>
        <w:tc>
          <w:tcPr>
            <w:tcW w:w="4279" w:type="dxa"/>
            <w:gridSpan w:val="2"/>
            <w:noWrap w:val="0"/>
            <w:vAlign w:val="center"/>
          </w:tcPr>
          <w:p w14:paraId="25D617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由</w:t>
            </w:r>
            <w:r>
              <w:rPr>
                <w:rFonts w:hint="eastAsia" w:ascii="仿宋_GB2312" w:hAnsi="仿宋_GB2312" w:eastAsia="仿宋_GB2312" w:cs="仿宋_GB2312"/>
                <w:sz w:val="28"/>
                <w:szCs w:val="28"/>
                <w:lang w:eastAsia="zh-CN"/>
              </w:rPr>
              <w:t>黄粦琛副镇长</w:t>
            </w:r>
            <w:r>
              <w:rPr>
                <w:rFonts w:hint="eastAsia" w:ascii="仿宋_GB2312" w:hAnsi="仿宋_GB2312" w:eastAsia="仿宋_GB2312" w:cs="仿宋_GB2312"/>
                <w:sz w:val="28"/>
                <w:szCs w:val="28"/>
                <w:vertAlign w:val="baseline"/>
                <w:lang w:val="en-US" w:eastAsia="zh-CN"/>
              </w:rPr>
              <w:t>负责对接调配</w:t>
            </w:r>
          </w:p>
        </w:tc>
      </w:tr>
      <w:tr w14:paraId="2C58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25" w:type="dxa"/>
            <w:gridSpan w:val="2"/>
            <w:noWrap w:val="0"/>
            <w:vAlign w:val="center"/>
          </w:tcPr>
          <w:p w14:paraId="6EFDF0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源野救援队5人</w:t>
            </w:r>
          </w:p>
        </w:tc>
        <w:tc>
          <w:tcPr>
            <w:tcW w:w="3531" w:type="dxa"/>
            <w:gridSpan w:val="2"/>
            <w:noWrap w:val="0"/>
            <w:vAlign w:val="center"/>
          </w:tcPr>
          <w:p w14:paraId="54D91C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  照（13599052243）</w:t>
            </w:r>
          </w:p>
        </w:tc>
        <w:tc>
          <w:tcPr>
            <w:tcW w:w="4279" w:type="dxa"/>
            <w:gridSpan w:val="2"/>
            <w:noWrap w:val="0"/>
            <w:vAlign w:val="center"/>
          </w:tcPr>
          <w:p w14:paraId="0F0E11A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由</w:t>
            </w:r>
            <w:r>
              <w:rPr>
                <w:rFonts w:hint="eastAsia" w:ascii="仿宋_GB2312" w:hAnsi="仿宋_GB2312" w:eastAsia="仿宋_GB2312" w:cs="仿宋_GB2312"/>
                <w:sz w:val="28"/>
                <w:szCs w:val="28"/>
                <w:lang w:eastAsia="zh-CN"/>
              </w:rPr>
              <w:t>黄粦琛副镇长</w:t>
            </w:r>
            <w:r>
              <w:rPr>
                <w:rFonts w:hint="eastAsia" w:ascii="仿宋_GB2312" w:hAnsi="仿宋_GB2312" w:eastAsia="仿宋_GB2312" w:cs="仿宋_GB2312"/>
                <w:sz w:val="28"/>
                <w:szCs w:val="28"/>
                <w:vertAlign w:val="baseline"/>
                <w:lang w:val="en-US" w:eastAsia="zh-CN"/>
              </w:rPr>
              <w:t>负责对接调配</w:t>
            </w:r>
          </w:p>
        </w:tc>
      </w:tr>
      <w:tr w14:paraId="12F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25" w:type="dxa"/>
            <w:gridSpan w:val="2"/>
            <w:noWrap w:val="0"/>
            <w:vAlign w:val="center"/>
          </w:tcPr>
          <w:p w14:paraId="0C68D51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洋柄扑火队</w:t>
            </w:r>
          </w:p>
        </w:tc>
        <w:tc>
          <w:tcPr>
            <w:tcW w:w="3531" w:type="dxa"/>
            <w:gridSpan w:val="2"/>
            <w:noWrap w:val="0"/>
            <w:vAlign w:val="center"/>
          </w:tcPr>
          <w:p w14:paraId="55EF7E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李恒郁（13696837068）</w:t>
            </w:r>
          </w:p>
        </w:tc>
        <w:tc>
          <w:tcPr>
            <w:tcW w:w="4279" w:type="dxa"/>
            <w:gridSpan w:val="2"/>
            <w:noWrap w:val="0"/>
            <w:vAlign w:val="center"/>
          </w:tcPr>
          <w:p w14:paraId="55B0AA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由范海宁负责对接，通知待命</w:t>
            </w:r>
          </w:p>
        </w:tc>
      </w:tr>
      <w:tr w14:paraId="1634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25" w:type="dxa"/>
            <w:gridSpan w:val="2"/>
            <w:noWrap w:val="0"/>
            <w:vAlign w:val="center"/>
          </w:tcPr>
          <w:p w14:paraId="166269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-99060</wp:posOffset>
                      </wp:positionH>
                      <wp:positionV relativeFrom="paragraph">
                        <wp:posOffset>626745</wp:posOffset>
                      </wp:positionV>
                      <wp:extent cx="1057275" cy="40957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057275" cy="409575"/>
                              </a:xfrm>
                              <a:prstGeom prst="rect">
                                <a:avLst/>
                              </a:prstGeom>
                              <a:noFill/>
                              <a:ln>
                                <a:noFill/>
                              </a:ln>
                              <a:effectLst/>
                            </wps:spPr>
                            <wps:txbx>
                              <w:txbxContent>
                                <w:p w14:paraId="64DB3584">
                                  <w:pPr>
                                    <w:rPr>
                                      <w:rFonts w:hint="eastAsia" w:ascii="宋体" w:hAnsi="宋体" w:eastAsia="宋体" w:cs="宋体"/>
                                      <w:b w:val="0"/>
                                      <w:bCs w:val="0"/>
                                      <w:sz w:val="28"/>
                                      <w:szCs w:val="28"/>
                                      <w:lang w:val="en-US" w:eastAsia="zh-CN"/>
                                    </w:rPr>
                                  </w:pPr>
                                </w:p>
                                <w:p w14:paraId="4110259C"/>
                              </w:txbxContent>
                            </wps:txbx>
                            <wps:bodyPr vert="horz" wrap="square" anchor="t" anchorCtr="0" upright="1"/>
                          </wps:wsp>
                        </a:graphicData>
                      </a:graphic>
                    </wp:anchor>
                  </w:drawing>
                </mc:Choice>
                <mc:Fallback>
                  <w:pict>
                    <v:shape id="_x0000_s1026" o:spid="_x0000_s1026" o:spt="202" type="#_x0000_t202" style="position:absolute;left:0pt;margin-left:-7.8pt;margin-top:49.35pt;height:32.25pt;width:83.25pt;z-index:251663360;mso-width-relative:page;mso-height-relative:page;" filled="f" stroked="f" coordsize="21600,21600" o:gfxdata="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WYM7rYAAAACgEAAA8AAAAAAAAAAQAgAAAAIgAA&#10;AGRycy9kb3ducmV2LnhtbFBLAQIUABQAAAAIAIdO4kAutIi+zwEAAJEDAAAOAAAAAAAAAAEAIAAA&#10;ACcBAABkcnMvZTJvRG9jLnhtbFBLBQYAAAAABgAGAFkBAABoBQAAAAA=&#10;">
                      <v:fill on="f" focussize="0,0"/>
                      <v:stroke on="f"/>
                      <v:imagedata o:title=""/>
                      <o:lock v:ext="edit" aspectratio="f"/>
                      <v:textbox>
                        <w:txbxContent>
                          <w:p w14:paraId="64DB3584">
                            <w:pPr>
                              <w:rPr>
                                <w:rFonts w:hint="eastAsia" w:ascii="宋体" w:hAnsi="宋体" w:eastAsia="宋体" w:cs="宋体"/>
                                <w:b w:val="0"/>
                                <w:bCs w:val="0"/>
                                <w:sz w:val="28"/>
                                <w:szCs w:val="28"/>
                                <w:lang w:val="en-US" w:eastAsia="zh-CN"/>
                              </w:rPr>
                            </w:pPr>
                          </w:p>
                          <w:p w14:paraId="4110259C"/>
                        </w:txbxContent>
                      </v:textbox>
                    </v:shape>
                  </w:pict>
                </mc:Fallback>
              </mc:AlternateContent>
            </w:r>
            <w:r>
              <w:rPr>
                <w:rFonts w:hint="eastAsia" w:ascii="仿宋_GB2312" w:hAnsi="仿宋_GB2312" w:eastAsia="仿宋_GB2312" w:cs="仿宋_GB2312"/>
                <w:sz w:val="28"/>
                <w:szCs w:val="28"/>
                <w:vertAlign w:val="baseline"/>
                <w:lang w:val="en-US" w:eastAsia="zh-CN"/>
              </w:rPr>
              <w:t>斌溪扑火队</w:t>
            </w:r>
          </w:p>
        </w:tc>
        <w:tc>
          <w:tcPr>
            <w:tcW w:w="3531" w:type="dxa"/>
            <w:gridSpan w:val="2"/>
            <w:noWrap w:val="0"/>
            <w:vAlign w:val="center"/>
          </w:tcPr>
          <w:p w14:paraId="58A19E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余禄金（13950230673）</w:t>
            </w:r>
          </w:p>
        </w:tc>
        <w:tc>
          <w:tcPr>
            <w:tcW w:w="4279" w:type="dxa"/>
            <w:gridSpan w:val="2"/>
            <w:noWrap w:val="0"/>
            <w:vAlign w:val="center"/>
          </w:tcPr>
          <w:p w14:paraId="06013D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由范海宁负责对接，通知待命</w:t>
            </w:r>
          </w:p>
        </w:tc>
      </w:tr>
    </w:tbl>
    <w:p w14:paraId="2C5E1146">
      <w:pPr>
        <w:rPr>
          <w:rFonts w:hint="eastAsia" w:ascii="方正小标宋简体" w:hAnsi="方正小标宋简体" w:eastAsia="方正小标宋简体" w:cs="方正小标宋简体"/>
          <w:b/>
          <w:sz w:val="44"/>
          <w:szCs w:val="44"/>
          <w:lang w:eastAsia="zh-CN" w:bidi="ar"/>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14:paraId="18650091">
      <w:pPr>
        <w:spacing w:line="560" w:lineRule="exact"/>
        <w:jc w:val="center"/>
        <w:rPr>
          <w:rFonts w:hint="eastAsia" w:ascii="方正小标宋简体" w:hAnsi="方正小标宋简体" w:eastAsia="方正小标宋简体" w:cs="方正小标宋简体"/>
          <w:b w:val="0"/>
          <w:bCs/>
          <w:sz w:val="44"/>
          <w:szCs w:val="44"/>
          <w:lang w:eastAsia="zh-CN" w:bidi="ar"/>
        </w:rPr>
      </w:pPr>
      <w:r>
        <w:rPr>
          <w:rFonts w:hint="eastAsia" w:ascii="方正小标宋简体" w:hAnsi="方正小标宋简体" w:eastAsia="方正小标宋简体" w:cs="方正小标宋简体"/>
          <w:b w:val="0"/>
          <w:bCs/>
          <w:sz w:val="44"/>
          <w:szCs w:val="44"/>
          <w:lang w:eastAsia="zh-CN" w:bidi="ar"/>
        </w:rPr>
        <w:t>飞竹镇应急抢险联系电话汇总表</w:t>
      </w:r>
    </w:p>
    <w:p w14:paraId="7A8DD401">
      <w:pPr>
        <w:spacing w:line="560" w:lineRule="exact"/>
        <w:jc w:val="both"/>
        <w:rPr>
          <w:rFonts w:hint="eastAsia" w:ascii="方正小标宋简体" w:hAnsi="方正小标宋简体" w:eastAsia="方正小标宋简体" w:cs="方正小标宋简体"/>
          <w:b/>
          <w:sz w:val="44"/>
          <w:szCs w:val="44"/>
          <w:lang w:eastAsia="zh-CN"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3D2B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30" w:type="dxa"/>
            <w:noWrap w:val="0"/>
            <w:vAlign w:val="center"/>
          </w:tcPr>
          <w:p w14:paraId="698D6712">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单位</w:t>
            </w:r>
          </w:p>
        </w:tc>
        <w:tc>
          <w:tcPr>
            <w:tcW w:w="2130" w:type="dxa"/>
            <w:noWrap w:val="0"/>
            <w:vAlign w:val="center"/>
          </w:tcPr>
          <w:p w14:paraId="6C1E5340">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联系人</w:t>
            </w:r>
          </w:p>
        </w:tc>
        <w:tc>
          <w:tcPr>
            <w:tcW w:w="2131" w:type="dxa"/>
            <w:noWrap w:val="0"/>
            <w:vAlign w:val="center"/>
          </w:tcPr>
          <w:p w14:paraId="04C1CC91">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联系电话</w:t>
            </w:r>
          </w:p>
        </w:tc>
        <w:tc>
          <w:tcPr>
            <w:tcW w:w="2131" w:type="dxa"/>
            <w:noWrap w:val="0"/>
            <w:vAlign w:val="center"/>
          </w:tcPr>
          <w:p w14:paraId="1948652D">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14:paraId="235F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0"/>
            <w:vAlign w:val="center"/>
          </w:tcPr>
          <w:p w14:paraId="08A79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飞竹镇政府</w:t>
            </w:r>
          </w:p>
        </w:tc>
        <w:tc>
          <w:tcPr>
            <w:tcW w:w="2130" w:type="dxa"/>
            <w:noWrap w:val="0"/>
            <w:vAlign w:val="center"/>
          </w:tcPr>
          <w:p w14:paraId="45844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林 霞</w:t>
            </w:r>
          </w:p>
        </w:tc>
        <w:tc>
          <w:tcPr>
            <w:tcW w:w="2131" w:type="dxa"/>
            <w:noWrap w:val="0"/>
            <w:vAlign w:val="center"/>
          </w:tcPr>
          <w:p w14:paraId="6A79E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18559911565</w:t>
            </w:r>
          </w:p>
        </w:tc>
        <w:tc>
          <w:tcPr>
            <w:tcW w:w="2131" w:type="dxa"/>
            <w:noWrap w:val="0"/>
            <w:vAlign w:val="center"/>
          </w:tcPr>
          <w:p w14:paraId="27D86B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5F3E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3C6A9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c>
          <w:tcPr>
            <w:tcW w:w="2130" w:type="dxa"/>
            <w:noWrap w:val="0"/>
            <w:vAlign w:val="center"/>
          </w:tcPr>
          <w:p w14:paraId="27D247DC">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陈犹灿</w:t>
            </w:r>
          </w:p>
        </w:tc>
        <w:tc>
          <w:tcPr>
            <w:tcW w:w="2131" w:type="dxa"/>
            <w:noWrap w:val="0"/>
            <w:vAlign w:val="center"/>
          </w:tcPr>
          <w:p w14:paraId="116B0858">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13600862697</w:t>
            </w:r>
          </w:p>
        </w:tc>
        <w:tc>
          <w:tcPr>
            <w:tcW w:w="2131" w:type="dxa"/>
            <w:noWrap w:val="0"/>
            <w:vAlign w:val="center"/>
          </w:tcPr>
          <w:p w14:paraId="26A251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6967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2DAB27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c>
          <w:tcPr>
            <w:tcW w:w="2130" w:type="dxa"/>
            <w:noWrap w:val="0"/>
            <w:vAlign w:val="center"/>
          </w:tcPr>
          <w:p w14:paraId="7507FB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24小时值班电话</w:t>
            </w:r>
          </w:p>
        </w:tc>
        <w:tc>
          <w:tcPr>
            <w:tcW w:w="2131" w:type="dxa"/>
            <w:noWrap w:val="0"/>
            <w:vAlign w:val="center"/>
          </w:tcPr>
          <w:p w14:paraId="25173F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26951011</w:t>
            </w:r>
          </w:p>
        </w:tc>
        <w:tc>
          <w:tcPr>
            <w:tcW w:w="2131" w:type="dxa"/>
            <w:noWrap w:val="0"/>
            <w:vAlign w:val="center"/>
          </w:tcPr>
          <w:p w14:paraId="1E50C2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2FF5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0"/>
            <w:vAlign w:val="center"/>
          </w:tcPr>
          <w:p w14:paraId="7B5A94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飞竹派出所</w:t>
            </w:r>
          </w:p>
        </w:tc>
        <w:tc>
          <w:tcPr>
            <w:tcW w:w="2130" w:type="dxa"/>
            <w:noWrap w:val="0"/>
            <w:vAlign w:val="center"/>
          </w:tcPr>
          <w:p w14:paraId="0332A1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郑跃松</w:t>
            </w:r>
          </w:p>
        </w:tc>
        <w:tc>
          <w:tcPr>
            <w:tcW w:w="2131" w:type="dxa"/>
            <w:noWrap w:val="0"/>
            <w:vAlign w:val="center"/>
          </w:tcPr>
          <w:p w14:paraId="5F8AA2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13705907588</w:t>
            </w:r>
          </w:p>
        </w:tc>
        <w:tc>
          <w:tcPr>
            <w:tcW w:w="2131" w:type="dxa"/>
            <w:noWrap w:val="0"/>
            <w:vAlign w:val="center"/>
          </w:tcPr>
          <w:p w14:paraId="6A560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3535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68E20B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c>
          <w:tcPr>
            <w:tcW w:w="2130" w:type="dxa"/>
            <w:noWrap w:val="0"/>
            <w:vAlign w:val="center"/>
          </w:tcPr>
          <w:p w14:paraId="568F6D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24小时值班电话</w:t>
            </w:r>
          </w:p>
        </w:tc>
        <w:tc>
          <w:tcPr>
            <w:tcW w:w="2131" w:type="dxa"/>
            <w:noWrap w:val="0"/>
            <w:vAlign w:val="center"/>
          </w:tcPr>
          <w:p w14:paraId="34F5E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26951113</w:t>
            </w:r>
          </w:p>
        </w:tc>
        <w:tc>
          <w:tcPr>
            <w:tcW w:w="2131" w:type="dxa"/>
            <w:noWrap w:val="0"/>
            <w:vAlign w:val="center"/>
          </w:tcPr>
          <w:p w14:paraId="3ECA4A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43F9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0"/>
            <w:vAlign w:val="center"/>
          </w:tcPr>
          <w:p w14:paraId="443C88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飞竹卫生院</w:t>
            </w:r>
          </w:p>
        </w:tc>
        <w:tc>
          <w:tcPr>
            <w:tcW w:w="2130" w:type="dxa"/>
            <w:noWrap w:val="0"/>
            <w:vAlign w:val="center"/>
          </w:tcPr>
          <w:p w14:paraId="578CD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郑新夏</w:t>
            </w:r>
          </w:p>
        </w:tc>
        <w:tc>
          <w:tcPr>
            <w:tcW w:w="2131" w:type="dxa"/>
            <w:noWrap w:val="0"/>
            <w:vAlign w:val="center"/>
          </w:tcPr>
          <w:p w14:paraId="2B8B0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15859113727</w:t>
            </w:r>
          </w:p>
        </w:tc>
        <w:tc>
          <w:tcPr>
            <w:tcW w:w="2131" w:type="dxa"/>
            <w:noWrap w:val="0"/>
            <w:vAlign w:val="center"/>
          </w:tcPr>
          <w:p w14:paraId="28E197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1EBB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44DA65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c>
          <w:tcPr>
            <w:tcW w:w="2130" w:type="dxa"/>
            <w:noWrap w:val="0"/>
            <w:vAlign w:val="center"/>
          </w:tcPr>
          <w:p w14:paraId="2CB360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24小时值班电话</w:t>
            </w:r>
          </w:p>
        </w:tc>
        <w:tc>
          <w:tcPr>
            <w:tcW w:w="2131" w:type="dxa"/>
            <w:noWrap w:val="0"/>
            <w:vAlign w:val="center"/>
          </w:tcPr>
          <w:p w14:paraId="2BD95E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26951120</w:t>
            </w:r>
          </w:p>
        </w:tc>
        <w:tc>
          <w:tcPr>
            <w:tcW w:w="2131" w:type="dxa"/>
            <w:noWrap w:val="0"/>
            <w:vAlign w:val="center"/>
          </w:tcPr>
          <w:p w14:paraId="064709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6F02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0"/>
            <w:vAlign w:val="center"/>
          </w:tcPr>
          <w:p w14:paraId="6D0FB8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西竹供电所</w:t>
            </w:r>
          </w:p>
        </w:tc>
        <w:tc>
          <w:tcPr>
            <w:tcW w:w="2130" w:type="dxa"/>
            <w:noWrap w:val="0"/>
            <w:vAlign w:val="center"/>
          </w:tcPr>
          <w:p w14:paraId="02D73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官国川</w:t>
            </w:r>
          </w:p>
        </w:tc>
        <w:tc>
          <w:tcPr>
            <w:tcW w:w="2131" w:type="dxa"/>
            <w:noWrap w:val="0"/>
            <w:vAlign w:val="center"/>
          </w:tcPr>
          <w:p w14:paraId="485B79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13705907378</w:t>
            </w:r>
          </w:p>
        </w:tc>
        <w:tc>
          <w:tcPr>
            <w:tcW w:w="2131" w:type="dxa"/>
            <w:noWrap w:val="0"/>
            <w:vAlign w:val="center"/>
          </w:tcPr>
          <w:p w14:paraId="5A6720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0BED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703FB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130" w:type="dxa"/>
            <w:noWrap w:val="0"/>
            <w:vAlign w:val="center"/>
          </w:tcPr>
          <w:p w14:paraId="240BC7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叶华荣</w:t>
            </w:r>
          </w:p>
        </w:tc>
        <w:tc>
          <w:tcPr>
            <w:tcW w:w="2131" w:type="dxa"/>
            <w:noWrap w:val="0"/>
            <w:vAlign w:val="center"/>
          </w:tcPr>
          <w:p w14:paraId="657C6C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13509317120</w:t>
            </w:r>
          </w:p>
        </w:tc>
        <w:tc>
          <w:tcPr>
            <w:tcW w:w="2131" w:type="dxa"/>
            <w:noWrap w:val="0"/>
            <w:vAlign w:val="center"/>
          </w:tcPr>
          <w:p w14:paraId="693F03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59B0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noWrap w:val="0"/>
            <w:vAlign w:val="center"/>
          </w:tcPr>
          <w:p w14:paraId="5D020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应急救援队</w:t>
            </w:r>
          </w:p>
        </w:tc>
        <w:tc>
          <w:tcPr>
            <w:tcW w:w="2130" w:type="dxa"/>
            <w:noWrap w:val="0"/>
            <w:vAlign w:val="center"/>
          </w:tcPr>
          <w:p w14:paraId="1440E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洋柄扑火队</w:t>
            </w:r>
          </w:p>
          <w:p w14:paraId="02D775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李恒郁</w:t>
            </w:r>
          </w:p>
        </w:tc>
        <w:tc>
          <w:tcPr>
            <w:tcW w:w="2131" w:type="dxa"/>
            <w:noWrap w:val="0"/>
            <w:vAlign w:val="center"/>
          </w:tcPr>
          <w:p w14:paraId="1411C5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13696837068</w:t>
            </w:r>
          </w:p>
        </w:tc>
        <w:tc>
          <w:tcPr>
            <w:tcW w:w="2131" w:type="dxa"/>
            <w:noWrap w:val="0"/>
            <w:vAlign w:val="center"/>
          </w:tcPr>
          <w:p w14:paraId="773797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115C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5F53D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130" w:type="dxa"/>
            <w:noWrap w:val="0"/>
            <w:vAlign w:val="center"/>
          </w:tcPr>
          <w:p w14:paraId="4AA3A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斌溪扑火队</w:t>
            </w:r>
          </w:p>
          <w:p w14:paraId="59FBF3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余禄金</w:t>
            </w:r>
          </w:p>
        </w:tc>
        <w:tc>
          <w:tcPr>
            <w:tcW w:w="2131" w:type="dxa"/>
            <w:noWrap w:val="0"/>
            <w:vAlign w:val="center"/>
          </w:tcPr>
          <w:p w14:paraId="2853DB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13950230673</w:t>
            </w:r>
          </w:p>
        </w:tc>
        <w:tc>
          <w:tcPr>
            <w:tcW w:w="2131" w:type="dxa"/>
            <w:noWrap w:val="0"/>
            <w:vAlign w:val="center"/>
          </w:tcPr>
          <w:p w14:paraId="3CA25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27C0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1AF23D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130" w:type="dxa"/>
            <w:noWrap w:val="0"/>
            <w:vAlign w:val="center"/>
          </w:tcPr>
          <w:p w14:paraId="5D977D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蓝豹救援队</w:t>
            </w:r>
          </w:p>
          <w:p w14:paraId="1CA476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李进福</w:t>
            </w:r>
          </w:p>
        </w:tc>
        <w:tc>
          <w:tcPr>
            <w:tcW w:w="2131" w:type="dxa"/>
            <w:noWrap w:val="0"/>
            <w:vAlign w:val="center"/>
          </w:tcPr>
          <w:p w14:paraId="4FA04D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19959255119</w:t>
            </w:r>
          </w:p>
        </w:tc>
        <w:tc>
          <w:tcPr>
            <w:tcW w:w="2131" w:type="dxa"/>
            <w:noWrap w:val="0"/>
            <w:vAlign w:val="center"/>
          </w:tcPr>
          <w:p w14:paraId="21EA35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1DB1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1EF588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130" w:type="dxa"/>
            <w:noWrap w:val="0"/>
            <w:vAlign w:val="center"/>
          </w:tcPr>
          <w:p w14:paraId="36C80B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源野救援队</w:t>
            </w:r>
          </w:p>
          <w:p w14:paraId="22A9F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陈照</w:t>
            </w:r>
          </w:p>
        </w:tc>
        <w:tc>
          <w:tcPr>
            <w:tcW w:w="2131" w:type="dxa"/>
            <w:noWrap w:val="0"/>
            <w:vAlign w:val="center"/>
          </w:tcPr>
          <w:p w14:paraId="348DED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13599052243</w:t>
            </w:r>
          </w:p>
        </w:tc>
        <w:tc>
          <w:tcPr>
            <w:tcW w:w="2131" w:type="dxa"/>
            <w:noWrap w:val="0"/>
            <w:vAlign w:val="center"/>
          </w:tcPr>
          <w:p w14:paraId="43E4A2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072A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noWrap w:val="0"/>
            <w:vAlign w:val="center"/>
          </w:tcPr>
          <w:p w14:paraId="1B3E2D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2130" w:type="dxa"/>
            <w:noWrap w:val="0"/>
            <w:vAlign w:val="center"/>
          </w:tcPr>
          <w:p w14:paraId="4656DB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工程机械</w:t>
            </w:r>
          </w:p>
          <w:p w14:paraId="20F5BD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谢邦崇</w:t>
            </w:r>
          </w:p>
        </w:tc>
        <w:tc>
          <w:tcPr>
            <w:tcW w:w="2131" w:type="dxa"/>
            <w:noWrap w:val="0"/>
            <w:vAlign w:val="center"/>
          </w:tcPr>
          <w:p w14:paraId="62006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13950388190</w:t>
            </w:r>
          </w:p>
        </w:tc>
        <w:tc>
          <w:tcPr>
            <w:tcW w:w="2131" w:type="dxa"/>
            <w:noWrap w:val="0"/>
            <w:vAlign w:val="center"/>
          </w:tcPr>
          <w:p w14:paraId="7329E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1E91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7AD3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镇公路站</w:t>
            </w:r>
          </w:p>
        </w:tc>
        <w:tc>
          <w:tcPr>
            <w:tcW w:w="2130" w:type="dxa"/>
            <w:noWrap w:val="0"/>
            <w:vAlign w:val="center"/>
          </w:tcPr>
          <w:p w14:paraId="07DB8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黄  勇</w:t>
            </w:r>
          </w:p>
        </w:tc>
        <w:tc>
          <w:tcPr>
            <w:tcW w:w="2131" w:type="dxa"/>
            <w:noWrap w:val="0"/>
            <w:vAlign w:val="center"/>
          </w:tcPr>
          <w:p w14:paraId="1D630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17359187110</w:t>
            </w:r>
          </w:p>
        </w:tc>
        <w:tc>
          <w:tcPr>
            <w:tcW w:w="2131" w:type="dxa"/>
            <w:noWrap w:val="0"/>
            <w:vAlign w:val="center"/>
          </w:tcPr>
          <w:p w14:paraId="53BBE9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197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2ACB97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镇河长办</w:t>
            </w:r>
          </w:p>
        </w:tc>
        <w:tc>
          <w:tcPr>
            <w:tcW w:w="2130" w:type="dxa"/>
            <w:noWrap w:val="0"/>
            <w:vAlign w:val="center"/>
          </w:tcPr>
          <w:p w14:paraId="1A509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林增密</w:t>
            </w:r>
          </w:p>
        </w:tc>
        <w:tc>
          <w:tcPr>
            <w:tcW w:w="2131" w:type="dxa"/>
            <w:noWrap w:val="0"/>
            <w:vAlign w:val="center"/>
          </w:tcPr>
          <w:p w14:paraId="23230E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13799916938</w:t>
            </w:r>
          </w:p>
        </w:tc>
        <w:tc>
          <w:tcPr>
            <w:tcW w:w="2131" w:type="dxa"/>
            <w:noWrap w:val="0"/>
            <w:vAlign w:val="center"/>
          </w:tcPr>
          <w:p w14:paraId="20232F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4F11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71EBF2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国土所</w:t>
            </w:r>
          </w:p>
        </w:tc>
        <w:tc>
          <w:tcPr>
            <w:tcW w:w="2130" w:type="dxa"/>
            <w:noWrap w:val="0"/>
            <w:vAlign w:val="center"/>
          </w:tcPr>
          <w:p w14:paraId="7C0A6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兰  挺</w:t>
            </w:r>
          </w:p>
        </w:tc>
        <w:tc>
          <w:tcPr>
            <w:tcW w:w="2131" w:type="dxa"/>
            <w:noWrap w:val="0"/>
            <w:vAlign w:val="center"/>
          </w:tcPr>
          <w:p w14:paraId="20679D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13600846586</w:t>
            </w:r>
          </w:p>
        </w:tc>
        <w:tc>
          <w:tcPr>
            <w:tcW w:w="2131" w:type="dxa"/>
            <w:noWrap w:val="0"/>
            <w:vAlign w:val="center"/>
          </w:tcPr>
          <w:p w14:paraId="664D19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472A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FF4F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林业站</w:t>
            </w:r>
          </w:p>
        </w:tc>
        <w:tc>
          <w:tcPr>
            <w:tcW w:w="2130" w:type="dxa"/>
            <w:noWrap w:val="0"/>
            <w:vAlign w:val="center"/>
          </w:tcPr>
          <w:p w14:paraId="3A09FD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郑星涛</w:t>
            </w:r>
          </w:p>
        </w:tc>
        <w:tc>
          <w:tcPr>
            <w:tcW w:w="2131" w:type="dxa"/>
            <w:noWrap w:val="0"/>
            <w:vAlign w:val="center"/>
          </w:tcPr>
          <w:p w14:paraId="1F5FC5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15860050207</w:t>
            </w:r>
          </w:p>
        </w:tc>
        <w:tc>
          <w:tcPr>
            <w:tcW w:w="2131" w:type="dxa"/>
            <w:noWrap w:val="0"/>
            <w:vAlign w:val="center"/>
          </w:tcPr>
          <w:p w14:paraId="17B40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3D85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F111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中学</w:t>
            </w:r>
          </w:p>
        </w:tc>
        <w:tc>
          <w:tcPr>
            <w:tcW w:w="2130" w:type="dxa"/>
            <w:noWrap w:val="0"/>
            <w:vAlign w:val="center"/>
          </w:tcPr>
          <w:p w14:paraId="6E091E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兰传枝</w:t>
            </w:r>
          </w:p>
        </w:tc>
        <w:tc>
          <w:tcPr>
            <w:tcW w:w="2131" w:type="dxa"/>
            <w:noWrap w:val="0"/>
            <w:vAlign w:val="center"/>
          </w:tcPr>
          <w:p w14:paraId="3327E3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13953101133</w:t>
            </w:r>
          </w:p>
        </w:tc>
        <w:tc>
          <w:tcPr>
            <w:tcW w:w="2131" w:type="dxa"/>
            <w:noWrap w:val="0"/>
            <w:vAlign w:val="center"/>
          </w:tcPr>
          <w:p w14:paraId="1B545D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0328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4CB9A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小学</w:t>
            </w:r>
          </w:p>
        </w:tc>
        <w:tc>
          <w:tcPr>
            <w:tcW w:w="2130" w:type="dxa"/>
            <w:noWrap w:val="0"/>
            <w:vAlign w:val="center"/>
          </w:tcPr>
          <w:p w14:paraId="08A8FB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易昌彬</w:t>
            </w:r>
          </w:p>
        </w:tc>
        <w:tc>
          <w:tcPr>
            <w:tcW w:w="2131" w:type="dxa"/>
            <w:noWrap w:val="0"/>
            <w:vAlign w:val="center"/>
          </w:tcPr>
          <w:p w14:paraId="640DEC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18950225937</w:t>
            </w:r>
          </w:p>
        </w:tc>
        <w:tc>
          <w:tcPr>
            <w:tcW w:w="2131" w:type="dxa"/>
            <w:noWrap w:val="0"/>
            <w:vAlign w:val="center"/>
          </w:tcPr>
          <w:p w14:paraId="2335EC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6A4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552704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电信</w:t>
            </w:r>
          </w:p>
        </w:tc>
        <w:tc>
          <w:tcPr>
            <w:tcW w:w="2130" w:type="dxa"/>
            <w:noWrap w:val="0"/>
            <w:vAlign w:val="center"/>
          </w:tcPr>
          <w:p w14:paraId="4905B0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尤昌雄</w:t>
            </w:r>
          </w:p>
        </w:tc>
        <w:tc>
          <w:tcPr>
            <w:tcW w:w="2131" w:type="dxa"/>
            <w:noWrap w:val="0"/>
            <w:vAlign w:val="center"/>
          </w:tcPr>
          <w:p w14:paraId="0BD477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18950226573</w:t>
            </w:r>
          </w:p>
        </w:tc>
        <w:tc>
          <w:tcPr>
            <w:tcW w:w="2131" w:type="dxa"/>
            <w:noWrap w:val="0"/>
            <w:vAlign w:val="center"/>
          </w:tcPr>
          <w:p w14:paraId="2D5A1F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p>
        </w:tc>
      </w:tr>
      <w:tr w14:paraId="4FCF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44234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移动</w:t>
            </w:r>
          </w:p>
        </w:tc>
        <w:tc>
          <w:tcPr>
            <w:tcW w:w="2130" w:type="dxa"/>
            <w:noWrap w:val="0"/>
            <w:vAlign w:val="center"/>
          </w:tcPr>
          <w:p w14:paraId="282E1C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陈  颖</w:t>
            </w:r>
          </w:p>
        </w:tc>
        <w:tc>
          <w:tcPr>
            <w:tcW w:w="2131" w:type="dxa"/>
            <w:noWrap w:val="0"/>
            <w:vAlign w:val="center"/>
          </w:tcPr>
          <w:p w14:paraId="1AFCC7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15959003367</w:t>
            </w:r>
          </w:p>
        </w:tc>
        <w:tc>
          <w:tcPr>
            <w:tcW w:w="2131" w:type="dxa"/>
            <w:noWrap w:val="0"/>
            <w:vAlign w:val="center"/>
          </w:tcPr>
          <w:p w14:paraId="342D5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514350</wp:posOffset>
                      </wp:positionH>
                      <wp:positionV relativeFrom="paragraph">
                        <wp:posOffset>562610</wp:posOffset>
                      </wp:positionV>
                      <wp:extent cx="1200150" cy="40957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200150" cy="409575"/>
                              </a:xfrm>
                              <a:prstGeom prst="rect">
                                <a:avLst/>
                              </a:prstGeom>
                              <a:noFill/>
                              <a:ln>
                                <a:noFill/>
                              </a:ln>
                              <a:effectLst/>
                            </wps:spPr>
                            <wps:txbx>
                              <w:txbxContent>
                                <w:p w14:paraId="34BA5405"/>
                              </w:txbxContent>
                            </wps:txbx>
                            <wps:bodyPr vert="horz" wrap="square" anchor="t" anchorCtr="0" upright="1"/>
                          </wps:wsp>
                        </a:graphicData>
                      </a:graphic>
                    </wp:anchor>
                  </w:drawing>
                </mc:Choice>
                <mc:Fallback>
                  <w:pict>
                    <v:shape id="_x0000_s1026" o:spid="_x0000_s1026" o:spt="202" type="#_x0000_t202" style="position:absolute;left:0pt;margin-left:40.5pt;margin-top:44.3pt;height:32.25pt;width:94.5pt;z-index:251664384;mso-width-relative:page;mso-height-relative:page;" filled="f" stroked="f" coordsize="21600,21600" o:gfxdata="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&#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5UcK/WAAAACQEAAA8AAAAAAAAAAQAgAAAAIgAAAGRy&#10;cy9kb3ducmV2LnhtbFBLAQIUABQAAAAIAIdO4kCZ1wC1zgEAAJEDAAAOAAAAAAAAAAEAIAAAACUB&#10;AABkcnMvZTJvRG9jLnhtbFBLBQYAAAAABgAGAFkBAABlBQAAAAA=&#10;">
                      <v:fill on="f" focussize="0,0"/>
                      <v:stroke on="f"/>
                      <v:imagedata o:title=""/>
                      <o:lock v:ext="edit" aspectratio="f"/>
                      <v:textbox>
                        <w:txbxContent>
                          <w:p w14:paraId="34BA5405"/>
                        </w:txbxContent>
                      </v:textbox>
                    </v:shape>
                  </w:pict>
                </mc:Fallback>
              </mc:AlternateContent>
            </w:r>
          </w:p>
        </w:tc>
      </w:tr>
      <w:tr w14:paraId="5FF3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1F71F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联通</w:t>
            </w:r>
          </w:p>
        </w:tc>
        <w:tc>
          <w:tcPr>
            <w:tcW w:w="2130" w:type="dxa"/>
            <w:noWrap w:val="0"/>
            <w:vAlign w:val="center"/>
          </w:tcPr>
          <w:p w14:paraId="212531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吴  汛</w:t>
            </w:r>
          </w:p>
        </w:tc>
        <w:tc>
          <w:tcPr>
            <w:tcW w:w="2131" w:type="dxa"/>
            <w:noWrap w:val="0"/>
            <w:vAlign w:val="center"/>
          </w:tcPr>
          <w:p w14:paraId="7C53E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18605911477</w:t>
            </w:r>
          </w:p>
        </w:tc>
        <w:tc>
          <w:tcPr>
            <w:tcW w:w="2131" w:type="dxa"/>
            <w:noWrap w:val="0"/>
            <w:vAlign w:val="center"/>
          </w:tcPr>
          <w:p w14:paraId="7441D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r>
    </w:tbl>
    <w:p w14:paraId="57285181">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14:paraId="53E8DD6F">
      <w:pPr>
        <w:spacing w:line="560" w:lineRule="exact"/>
        <w:jc w:val="center"/>
        <w:rPr>
          <w:rFonts w:hint="eastAsia" w:ascii="方正小标宋简体" w:hAnsi="方正小标宋简体" w:eastAsia="方正小标宋简体" w:cs="方正小标宋简体"/>
          <w:b w:val="0"/>
          <w:bCs/>
          <w:sz w:val="44"/>
          <w:szCs w:val="44"/>
          <w:highlight w:val="none"/>
          <w:lang w:bidi="ar"/>
        </w:rPr>
      </w:pPr>
      <w:r>
        <w:rPr>
          <w:rFonts w:hint="eastAsia" w:ascii="方正小标宋简体" w:hAnsi="方正小标宋简体" w:eastAsia="方正小标宋简体" w:cs="方正小标宋简体"/>
          <w:b w:val="0"/>
          <w:bCs/>
          <w:sz w:val="44"/>
          <w:szCs w:val="44"/>
          <w:highlight w:val="none"/>
          <w:lang w:bidi="ar"/>
        </w:rPr>
        <w:t>飞竹镇防汛</w:t>
      </w:r>
      <w:r>
        <w:rPr>
          <w:rFonts w:hint="eastAsia" w:ascii="方正小标宋简体" w:hAnsi="方正小标宋简体" w:eastAsia="方正小标宋简体" w:cs="方正小标宋简体"/>
          <w:b w:val="0"/>
          <w:bCs/>
          <w:sz w:val="44"/>
          <w:szCs w:val="44"/>
          <w:highlight w:val="none"/>
          <w:lang w:eastAsia="zh-CN" w:bidi="ar"/>
        </w:rPr>
        <w:t>防台风</w:t>
      </w:r>
      <w:r>
        <w:rPr>
          <w:rFonts w:hint="eastAsia" w:ascii="方正小标宋简体" w:hAnsi="方正小标宋简体" w:eastAsia="方正小标宋简体" w:cs="方正小标宋简体"/>
          <w:b w:val="0"/>
          <w:bCs/>
          <w:sz w:val="44"/>
          <w:szCs w:val="44"/>
          <w:highlight w:val="none"/>
          <w:lang w:bidi="ar"/>
        </w:rPr>
        <w:t>防山洪抢险物资</w:t>
      </w:r>
    </w:p>
    <w:p w14:paraId="450F06C5">
      <w:pPr>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bidi="ar"/>
        </w:rPr>
        <w:t>储备情况表</w:t>
      </w:r>
    </w:p>
    <w:tbl>
      <w:tblPr>
        <w:tblStyle w:val="9"/>
        <w:tblpPr w:leftFromText="180" w:rightFromText="180" w:vertAnchor="text" w:horzAnchor="page" w:tblpXSpec="center" w:tblpY="58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020"/>
        <w:gridCol w:w="900"/>
        <w:gridCol w:w="1200"/>
        <w:gridCol w:w="1395"/>
        <w:gridCol w:w="930"/>
        <w:gridCol w:w="735"/>
        <w:gridCol w:w="1475"/>
      </w:tblGrid>
      <w:tr w14:paraId="0A13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21003FBB">
            <w:pPr>
              <w:jc w:val="center"/>
              <w:rPr>
                <w:rFonts w:hint="eastAsia" w:ascii="仿宋_GB2312" w:hAnsi="仿宋_GB2312" w:eastAsia="仿宋_GB2312" w:cs="仿宋_GB2312"/>
                <w:b/>
                <w:bCs/>
                <w:sz w:val="24"/>
              </w:rPr>
            </w:pPr>
            <w:r>
              <w:rPr>
                <w:rFonts w:hint="eastAsia" w:ascii="宋体" w:hAnsi="宋体" w:cs="宋体"/>
                <w:sz w:val="30"/>
                <w:szCs w:val="30"/>
              </w:rPr>
              <w:t xml:space="preserve"> </w:t>
            </w:r>
            <w:r>
              <w:rPr>
                <w:rFonts w:hint="eastAsia" w:ascii="仿宋_GB2312" w:hAnsi="仿宋_GB2312" w:eastAsia="仿宋_GB2312" w:cs="仿宋_GB2312"/>
                <w:b/>
                <w:bCs/>
                <w:sz w:val="24"/>
                <w:lang w:bidi="ar"/>
              </w:rPr>
              <w:t>物资名称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41100FF">
            <w:pPr>
              <w:spacing w:line="48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9D47E46">
            <w:pPr>
              <w:spacing w:line="48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A9C73E1">
            <w:pPr>
              <w:spacing w:line="480" w:lineRule="exact"/>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存放地点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0EF4F3">
            <w:pPr>
              <w:spacing w:line="48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物资名称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152B63C">
            <w:pPr>
              <w:spacing w:line="480" w:lineRule="exact"/>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12EF458">
            <w:pPr>
              <w:spacing w:line="48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lang w:bidi="ar"/>
              </w:rPr>
              <w:t>数量</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95D4C1F">
            <w:pPr>
              <w:spacing w:line="480" w:lineRule="exact"/>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存放地点</w:t>
            </w:r>
          </w:p>
        </w:tc>
      </w:tr>
      <w:tr w14:paraId="5EEF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153CD7B6">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救生圈</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D730420">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个</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20CFA64">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26</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52C704">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8D77675">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抽水泵</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3C88902">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18CFDE3">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8B46D48">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2A8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0DAA649D">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救生衣</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2DB9E04">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个</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F38A7A">
            <w:pPr>
              <w:spacing w:line="480" w:lineRule="exact"/>
              <w:jc w:val="center"/>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val="en-US" w:eastAsia="zh-CN" w:bidi="ar"/>
              </w:rPr>
              <w:t>50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D142444">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56CE027">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应急灯</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5B330C2">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个</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08B8990">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F178F65">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70C6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0782B2C9">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安全带</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B692484">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BE1B98">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BA11B6E">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79A5784">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橡皮艇</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D21AE8B">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个</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B5FACFD">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5E04AEA">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652A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5C2A25C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安全绳</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D64170">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根20m</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3A1F53">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99898D">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F6624E5">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发电机</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8F84F0B">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台</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C084070">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A0004C3">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171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7D8CEC93">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安全帽</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33E03A7">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顶</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571A2FA">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30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59DBFC">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18AB85D">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卫星电话</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50B318E">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部</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B2D3FD4">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30B13F5B">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633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1E74B7A3">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纱手套</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07A788">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副</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2124FE">
            <w:pPr>
              <w:spacing w:line="48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100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5E1AC2">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33BEBF1">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rPr>
              <w:t>麻袋</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B2FAF09">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rPr>
              <w:t>个</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8CBA818">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1000</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B8A2D9E">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1F21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1E1981AC">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编织袋</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562FF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A4DCF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val="en-US" w:eastAsia="zh-CN" w:bidi="ar"/>
              </w:rPr>
              <w:t>1</w:t>
            </w:r>
            <w:r>
              <w:rPr>
                <w:rFonts w:hint="eastAsia" w:ascii="仿宋_GB2312" w:hAnsi="仿宋_GB2312" w:eastAsia="仿宋_GB2312" w:cs="仿宋_GB2312"/>
                <w:sz w:val="24"/>
                <w:lang w:bidi="ar"/>
              </w:rPr>
              <w:t>8000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02CC21">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837ABE0">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锯子</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246C472">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把</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A6B6B94">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6</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5F47D582">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4BE3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26B378E5">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雨衣</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F4F5E7F">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件</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0B4880">
            <w:pPr>
              <w:spacing w:line="480" w:lineRule="exact"/>
              <w:ind w:right="-107" w:rightChars="-51"/>
              <w:jc w:val="center"/>
              <w:rPr>
                <w:rFonts w:ascii="仿宋_GB2312" w:hAnsi="仿宋_GB2312" w:eastAsia="仿宋_GB2312" w:cs="仿宋_GB2312"/>
                <w:sz w:val="24"/>
              </w:rPr>
            </w:pPr>
            <w:r>
              <w:rPr>
                <w:rFonts w:hint="eastAsia" w:ascii="仿宋_GB2312" w:hAnsi="仿宋_GB2312" w:eastAsia="仿宋_GB2312" w:cs="仿宋_GB2312"/>
                <w:sz w:val="24"/>
              </w:rPr>
              <w:t>60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5BC6DFA">
            <w:pPr>
              <w:spacing w:line="480" w:lineRule="exact"/>
              <w:ind w:right="-107" w:rightChars="-51"/>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499D76B">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铁锤</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D5E3CB0">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个</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A6129D4">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5</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F4DD440">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3B36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3F967A99">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雨鞋</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B5E4000">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双</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26676B0">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45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146F72">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121D92C">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畚斗</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50B17BF">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3D3B32A">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7</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497F6F3">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277E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0A8C189C">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手电筒</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5F1C5D1">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68845B2">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50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11BBAF">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ED79F9D">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铜锣</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6278A13">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面</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B14BD6A">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7</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CDC18C4">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7F97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303E0BE9">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应急头灯</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E3BF74C">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个</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E2FA81">
            <w:pPr>
              <w:spacing w:line="48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35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B102BD">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6E59427">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喊话器</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C83935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个</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F4F079F">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8906F7E">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r>
      <w:tr w14:paraId="1AD3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7DC65609">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锄头</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D759058">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6DF8C0C">
            <w:pPr>
              <w:spacing w:line="480" w:lineRule="exact"/>
              <w:ind w:firstLine="240" w:firstLineChars="100"/>
              <w:jc w:val="both"/>
              <w:rPr>
                <w:rFonts w:ascii="仿宋_GB2312" w:hAnsi="仿宋_GB2312" w:eastAsia="仿宋_GB2312" w:cs="仿宋_GB2312"/>
                <w:sz w:val="24"/>
              </w:rPr>
            </w:pPr>
            <w:r>
              <w:rPr>
                <w:rFonts w:hint="eastAsia" w:ascii="仿宋_GB2312" w:hAnsi="仿宋_GB2312" w:eastAsia="仿宋_GB2312" w:cs="仿宋_GB2312"/>
                <w:sz w:val="24"/>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A320D7">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D4F407D">
            <w:pPr>
              <w:spacing w:line="480" w:lineRule="exact"/>
              <w:jc w:val="center"/>
              <w:rPr>
                <w:rFonts w:hint="eastAsia" w:ascii="仿宋_GB2312" w:hAnsi="仿宋_GB2312" w:eastAsia="仿宋_GB2312" w:cs="仿宋_GB2312"/>
                <w:sz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1858F22">
            <w:pPr>
              <w:spacing w:line="480" w:lineRule="exact"/>
              <w:jc w:val="center"/>
              <w:rPr>
                <w:rFonts w:hint="eastAsia" w:ascii="仿宋_GB2312" w:hAnsi="仿宋_GB2312" w:eastAsia="仿宋_GB2312" w:cs="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0BDFFD0">
            <w:pPr>
              <w:spacing w:line="480" w:lineRule="exact"/>
              <w:ind w:right="-107" w:rightChars="-51"/>
              <w:jc w:val="center"/>
              <w:rPr>
                <w:rFonts w:ascii="仿宋_GB2312" w:hAnsi="仿宋_GB2312" w:eastAsia="仿宋_GB2312" w:cs="仿宋_GB2312"/>
                <w:sz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042E437B">
            <w:pPr>
              <w:spacing w:line="480" w:lineRule="exact"/>
              <w:jc w:val="center"/>
              <w:rPr>
                <w:rFonts w:hint="eastAsia" w:ascii="仿宋_GB2312" w:hAnsi="仿宋_GB2312" w:eastAsia="仿宋_GB2312" w:cs="仿宋_GB2312"/>
                <w:sz w:val="24"/>
              </w:rPr>
            </w:pPr>
          </w:p>
        </w:tc>
      </w:tr>
      <w:tr w14:paraId="0C19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04EF3623">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十字镐</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A29002">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92EF027">
            <w:pPr>
              <w:spacing w:line="48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7</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B67E61">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3FCC8A3">
            <w:pPr>
              <w:spacing w:line="480" w:lineRule="exact"/>
              <w:jc w:val="center"/>
              <w:rPr>
                <w:rFonts w:ascii="仿宋_GB2312" w:hAnsi="仿宋_GB2312" w:eastAsia="仿宋_GB2312" w:cs="仿宋_GB2312"/>
                <w:sz w:val="24"/>
                <w:lang w:bidi="ar"/>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4B23AE5">
            <w:pPr>
              <w:spacing w:line="480" w:lineRule="exact"/>
              <w:jc w:val="center"/>
              <w:rPr>
                <w:rFonts w:hint="eastAsia" w:ascii="仿宋_GB2312" w:hAnsi="仿宋_GB2312" w:eastAsia="仿宋_GB2312" w:cs="仿宋_GB2312"/>
                <w:sz w:val="24"/>
                <w:lang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569F48BA">
            <w:pPr>
              <w:spacing w:line="480" w:lineRule="exact"/>
              <w:jc w:val="center"/>
              <w:rPr>
                <w:rFonts w:ascii="仿宋_GB2312" w:hAnsi="仿宋_GB2312" w:eastAsia="仿宋_GB2312" w:cs="仿宋_GB2312"/>
                <w:sz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2E785E8">
            <w:pPr>
              <w:spacing w:line="480" w:lineRule="exact"/>
              <w:jc w:val="center"/>
              <w:rPr>
                <w:rFonts w:hint="eastAsia" w:ascii="仿宋_GB2312" w:hAnsi="仿宋_GB2312" w:eastAsia="仿宋_GB2312" w:cs="仿宋_GB2312"/>
                <w:sz w:val="24"/>
              </w:rPr>
            </w:pPr>
          </w:p>
        </w:tc>
      </w:tr>
      <w:tr w14:paraId="3CCA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20550CB5">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铁锹</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DE0110E">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FF522B">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38A0B0">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B547715">
            <w:pPr>
              <w:spacing w:line="480" w:lineRule="exact"/>
              <w:jc w:val="center"/>
              <w:rPr>
                <w:rFonts w:hint="eastAsia" w:ascii="仿宋_GB2312" w:hAnsi="仿宋_GB2312" w:eastAsia="仿宋_GB2312" w:cs="仿宋_GB2312"/>
                <w:sz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371FF33">
            <w:pPr>
              <w:spacing w:line="480" w:lineRule="exact"/>
              <w:jc w:val="center"/>
              <w:rPr>
                <w:rFonts w:hint="eastAsia" w:ascii="仿宋_GB2312" w:hAnsi="仿宋_GB2312" w:eastAsia="仿宋_GB2312" w:cs="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E24597F">
            <w:pPr>
              <w:spacing w:line="480" w:lineRule="exact"/>
              <w:jc w:val="center"/>
              <w:rPr>
                <w:rFonts w:ascii="仿宋_GB2312" w:hAnsi="仿宋_GB2312" w:eastAsia="仿宋_GB2312" w:cs="仿宋_GB2312"/>
                <w:sz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6BB91D33">
            <w:pPr>
              <w:spacing w:line="480" w:lineRule="exact"/>
              <w:jc w:val="center"/>
              <w:rPr>
                <w:rFonts w:hint="eastAsia" w:ascii="仿宋_GB2312" w:hAnsi="仿宋_GB2312" w:eastAsia="仿宋_GB2312" w:cs="仿宋_GB2312"/>
                <w:sz w:val="24"/>
              </w:rPr>
            </w:pPr>
          </w:p>
        </w:tc>
      </w:tr>
      <w:tr w14:paraId="4BF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2539C491">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警戒线</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9B7B502">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3715064">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544A4E">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E228EEA">
            <w:pPr>
              <w:spacing w:line="480" w:lineRule="exact"/>
              <w:jc w:val="center"/>
              <w:rPr>
                <w:rFonts w:hint="eastAsia" w:ascii="仿宋_GB2312" w:hAnsi="仿宋_GB2312" w:eastAsia="仿宋_GB2312" w:cs="仿宋_GB2312"/>
                <w:sz w:val="24"/>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20C5B4A">
            <w:pPr>
              <w:spacing w:line="480" w:lineRule="exact"/>
              <w:jc w:val="center"/>
              <w:rPr>
                <w:rFonts w:hint="eastAsia" w:ascii="仿宋_GB2312" w:hAnsi="仿宋_GB2312" w:eastAsia="仿宋_GB2312" w:cs="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3414B50">
            <w:pPr>
              <w:spacing w:line="480" w:lineRule="exact"/>
              <w:jc w:val="center"/>
              <w:rPr>
                <w:rFonts w:hint="eastAsia" w:ascii="仿宋_GB2312" w:hAnsi="仿宋_GB2312" w:eastAsia="仿宋_GB2312" w:cs="仿宋_GB2312"/>
                <w:sz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419A3B2F">
            <w:pPr>
              <w:spacing w:line="480" w:lineRule="exact"/>
              <w:jc w:val="center"/>
              <w:rPr>
                <w:rFonts w:hint="eastAsia" w:ascii="仿宋_GB2312" w:hAnsi="仿宋_GB2312" w:eastAsia="仿宋_GB2312" w:cs="仿宋_GB2312"/>
                <w:sz w:val="24"/>
              </w:rPr>
            </w:pPr>
          </w:p>
        </w:tc>
      </w:tr>
      <w:tr w14:paraId="7FDA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781B112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铁丝</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BE737B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公斤</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7F09510">
            <w:pPr>
              <w:spacing w:line="48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00A7F3">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B9AB8DB">
            <w:pPr>
              <w:spacing w:line="480" w:lineRule="exact"/>
              <w:jc w:val="center"/>
              <w:rPr>
                <w:rFonts w:hint="eastAsia" w:ascii="仿宋_GB2312" w:hAnsi="仿宋_GB2312" w:eastAsia="仿宋_GB2312" w:cs="仿宋_GB2312"/>
                <w:sz w:val="24"/>
                <w:lang w:bidi="ar"/>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90652D3">
            <w:pPr>
              <w:spacing w:line="480" w:lineRule="exact"/>
              <w:jc w:val="center"/>
              <w:rPr>
                <w:rFonts w:hint="eastAsia" w:ascii="仿宋_GB2312" w:hAnsi="仿宋_GB2312" w:eastAsia="仿宋_GB2312" w:cs="仿宋_GB2312"/>
                <w:sz w:val="24"/>
                <w:lang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00F796AF">
            <w:pPr>
              <w:spacing w:line="480" w:lineRule="exact"/>
              <w:jc w:val="center"/>
              <w:rPr>
                <w:rFonts w:hint="eastAsia" w:ascii="仿宋_GB2312" w:hAnsi="仿宋_GB2312" w:eastAsia="仿宋_GB2312" w:cs="仿宋_GB2312"/>
                <w:sz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7DF2C9E6">
            <w:pPr>
              <w:spacing w:line="480" w:lineRule="exact"/>
              <w:jc w:val="center"/>
              <w:rPr>
                <w:rFonts w:hint="eastAsia" w:ascii="仿宋_GB2312" w:hAnsi="仿宋_GB2312" w:eastAsia="仿宋_GB2312" w:cs="仿宋_GB2312"/>
                <w:sz w:val="24"/>
              </w:rPr>
            </w:pPr>
          </w:p>
        </w:tc>
      </w:tr>
      <w:tr w14:paraId="5D4A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17611CAE">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砍柴刀</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8E5DDF9">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把</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F737C8">
            <w:pPr>
              <w:spacing w:line="48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10</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28B843E">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镇仓库</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6EA7853">
            <w:pPr>
              <w:spacing w:line="480" w:lineRule="exact"/>
              <w:jc w:val="center"/>
              <w:rPr>
                <w:rFonts w:hint="eastAsia" w:ascii="仿宋_GB2312" w:hAnsi="仿宋_GB2312" w:eastAsia="仿宋_GB2312" w:cs="仿宋_GB2312"/>
                <w:sz w:val="24"/>
                <w:lang w:bidi="ar"/>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81EDA50">
            <w:pPr>
              <w:spacing w:line="480" w:lineRule="exact"/>
              <w:jc w:val="center"/>
              <w:rPr>
                <w:rFonts w:hint="eastAsia" w:ascii="仿宋_GB2312" w:hAnsi="仿宋_GB2312" w:eastAsia="仿宋_GB2312" w:cs="仿宋_GB2312"/>
                <w:sz w:val="24"/>
                <w:lang w:bidi="ar"/>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B617062">
            <w:pPr>
              <w:spacing w:line="480" w:lineRule="exact"/>
              <w:jc w:val="center"/>
              <w:rPr>
                <w:rFonts w:hint="eastAsia" w:ascii="仿宋_GB2312" w:hAnsi="仿宋_GB2312" w:eastAsia="仿宋_GB2312" w:cs="仿宋_GB2312"/>
                <w:sz w:val="24"/>
              </w:rPr>
            </w:pPr>
          </w:p>
        </w:tc>
        <w:tc>
          <w:tcPr>
            <w:tcW w:w="1475" w:type="dxa"/>
            <w:tcBorders>
              <w:top w:val="single" w:color="auto" w:sz="4" w:space="0"/>
              <w:left w:val="single" w:color="auto" w:sz="4" w:space="0"/>
              <w:bottom w:val="single" w:color="auto" w:sz="4" w:space="0"/>
              <w:right w:val="single" w:color="auto" w:sz="4" w:space="0"/>
            </w:tcBorders>
            <w:noWrap w:val="0"/>
            <w:vAlign w:val="center"/>
          </w:tcPr>
          <w:p w14:paraId="38B801E3">
            <w:pPr>
              <w:spacing w:line="480" w:lineRule="exact"/>
              <w:jc w:val="center"/>
              <w:rPr>
                <w:rFonts w:hint="eastAsia" w:ascii="仿宋_GB2312" w:hAnsi="仿宋_GB2312" w:eastAsia="仿宋_GB2312" w:cs="仿宋_GB2312"/>
                <w:sz w:val="24"/>
              </w:rPr>
            </w:pPr>
          </w:p>
        </w:tc>
      </w:tr>
      <w:tr w14:paraId="53C5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tcBorders>
              <w:top w:val="single" w:color="auto" w:sz="4" w:space="0"/>
              <w:left w:val="single" w:color="auto" w:sz="4" w:space="0"/>
              <w:bottom w:val="single" w:color="auto" w:sz="4" w:space="0"/>
              <w:right w:val="single" w:color="auto" w:sz="4" w:space="0"/>
            </w:tcBorders>
            <w:noWrap w:val="0"/>
            <w:vAlign w:val="center"/>
          </w:tcPr>
          <w:p w14:paraId="5FB2BD5E">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砂石料</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20CD8DF">
            <w:pPr>
              <w:spacing w:line="480" w:lineRule="exact"/>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立方米</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D98A22">
            <w:pPr>
              <w:spacing w:line="480" w:lineRule="exact"/>
              <w:jc w:val="center"/>
              <w:rPr>
                <w:rFonts w:ascii="仿宋_GB2312" w:hAnsi="仿宋_GB2312" w:eastAsia="仿宋_GB2312" w:cs="仿宋_GB2312"/>
                <w:sz w:val="24"/>
                <w:lang w:bidi="ar"/>
              </w:rPr>
            </w:pPr>
            <w:r>
              <w:rPr>
                <w:rFonts w:hint="eastAsia" w:ascii="仿宋_GB2312" w:hAnsi="仿宋_GB2312" w:eastAsia="仿宋_GB2312" w:cs="仿宋_GB2312"/>
                <w:sz w:val="24"/>
                <w:lang w:bidi="ar"/>
              </w:rPr>
              <w:t>800</w:t>
            </w:r>
          </w:p>
        </w:tc>
        <w:tc>
          <w:tcPr>
            <w:tcW w:w="5735" w:type="dxa"/>
            <w:gridSpan w:val="5"/>
            <w:tcBorders>
              <w:top w:val="single" w:color="auto" w:sz="4" w:space="0"/>
              <w:left w:val="single" w:color="auto" w:sz="4" w:space="0"/>
              <w:bottom w:val="single" w:color="auto" w:sz="4" w:space="0"/>
              <w:right w:val="single" w:color="auto" w:sz="4" w:space="0"/>
            </w:tcBorders>
            <w:noWrap w:val="0"/>
            <w:vAlign w:val="center"/>
          </w:tcPr>
          <w:p w14:paraId="5728B8A4">
            <w:pPr>
              <w:spacing w:line="48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rPr>
              <w:t>（砂石厂备料）汛期按砂石实际用量计算</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西兰沙场林</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志</w:t>
            </w:r>
            <w:r>
              <w:rPr>
                <w:rFonts w:hint="eastAsia" w:ascii="仿宋_GB2312" w:hAnsi="仿宋_GB2312" w:eastAsia="仿宋_GB2312" w:cs="仿宋_GB2312"/>
                <w:sz w:val="24"/>
                <w:lang w:val="en-US" w:eastAsia="zh-CN"/>
              </w:rPr>
              <w:t>15960155678</w:t>
            </w:r>
            <w:r>
              <w:rPr>
                <w:rFonts w:hint="eastAsia" w:ascii="仿宋_GB2312" w:hAnsi="仿宋_GB2312" w:eastAsia="仿宋_GB2312" w:cs="仿宋_GB2312"/>
                <w:sz w:val="24"/>
                <w:lang w:eastAsia="zh-CN"/>
              </w:rPr>
              <w:t>）</w:t>
            </w:r>
          </w:p>
        </w:tc>
      </w:tr>
    </w:tbl>
    <w:p w14:paraId="20E01C3C">
      <w:pPr>
        <w:jc w:val="center"/>
        <w:rPr>
          <w:rFonts w:hint="eastAsia" w:ascii="宋体" w:hAnsi="宋体" w:cs="宋体"/>
          <w:sz w:val="30"/>
          <w:szCs w:val="30"/>
        </w:rPr>
      </w:pPr>
      <w:r>
        <w:rPr>
          <w:rFonts w:hint="eastAsia" w:ascii="宋体" w:hAnsi="宋体" w:cs="宋体"/>
          <w:sz w:val="30"/>
          <w:szCs w:val="30"/>
        </w:rPr>
        <w:t xml:space="preserve"> </w:t>
      </w:r>
    </w:p>
    <w:p w14:paraId="0D0B38A3">
      <w:pPr>
        <w:jc w:val="center"/>
        <w:rPr>
          <w:rFonts w:hint="eastAsia" w:ascii="宋体" w:hAnsi="宋体" w:cs="宋体"/>
          <w:sz w:val="30"/>
          <w:szCs w:val="30"/>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30"/>
        </w:rPr>
        <mc:AlternateContent>
          <mc:Choice Requires="wps">
            <w:drawing>
              <wp:anchor distT="0" distB="0" distL="114300" distR="114300" simplePos="0" relativeHeight="251665408" behindDoc="0" locked="0" layoutInCell="1" allowOverlap="1">
                <wp:simplePos x="0" y="0"/>
                <wp:positionH relativeFrom="column">
                  <wp:posOffset>-72390</wp:posOffset>
                </wp:positionH>
                <wp:positionV relativeFrom="paragraph">
                  <wp:posOffset>659130</wp:posOffset>
                </wp:positionV>
                <wp:extent cx="1123950" cy="46672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123950" cy="466725"/>
                        </a:xfrm>
                        <a:prstGeom prst="rect">
                          <a:avLst/>
                        </a:prstGeom>
                        <a:noFill/>
                        <a:ln>
                          <a:noFill/>
                        </a:ln>
                        <a:effectLst/>
                      </wps:spPr>
                      <wps:txbx>
                        <w:txbxContent>
                          <w:p w14:paraId="56319EA5">
                            <w:pPr>
                              <w:rPr>
                                <w:rFonts w:hint="eastAsia" w:ascii="宋体" w:hAnsi="宋体" w:eastAsia="宋体" w:cs="宋体"/>
                                <w:b w:val="0"/>
                                <w:bCs w:val="0"/>
                                <w:sz w:val="28"/>
                                <w:szCs w:val="28"/>
                                <w:lang w:val="en-US" w:eastAsia="zh-CN"/>
                              </w:rPr>
                            </w:pPr>
                          </w:p>
                          <w:p w14:paraId="2E8B1850"/>
                        </w:txbxContent>
                      </wps:txbx>
                      <wps:bodyPr vert="horz" wrap="square" anchor="t" anchorCtr="0" upright="1"/>
                    </wps:wsp>
                  </a:graphicData>
                </a:graphic>
              </wp:anchor>
            </w:drawing>
          </mc:Choice>
          <mc:Fallback>
            <w:pict>
              <v:shape id="_x0000_s1026" o:spid="_x0000_s1026" o:spt="202" type="#_x0000_t202" style="position:absolute;left:0pt;margin-left:-5.7pt;margin-top:51.9pt;height:36.75pt;width:88.5pt;z-index:251665408;mso-width-relative:page;mso-height-relative:page;" filled="f" stroked="f" coordsize="21600,21600" o:gfxdata="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RbBXYAAAACwEAAA8AAAAAAAAAAQAgAAAAIgAA&#10;AGRycy9kb3ducmV2LnhtbFBLAQIUABQAAAAIAIdO4kByos6BzwEAAJEDAAAOAAAAAAAAAAEAIAAA&#10;ACcBAABkcnMvZTJvRG9jLnhtbFBLBQYAAAAABgAGAFkBAABoBQAAAAA=&#10;">
                <v:fill on="f" focussize="0,0"/>
                <v:stroke on="f"/>
                <v:imagedata o:title=""/>
                <o:lock v:ext="edit" aspectratio="f"/>
                <v:textbox>
                  <w:txbxContent>
                    <w:p w14:paraId="56319EA5">
                      <w:pPr>
                        <w:rPr>
                          <w:rFonts w:hint="eastAsia" w:ascii="宋体" w:hAnsi="宋体" w:eastAsia="宋体" w:cs="宋体"/>
                          <w:b w:val="0"/>
                          <w:bCs w:val="0"/>
                          <w:sz w:val="28"/>
                          <w:szCs w:val="28"/>
                          <w:lang w:val="en-US" w:eastAsia="zh-CN"/>
                        </w:rPr>
                      </w:pPr>
                    </w:p>
                    <w:p w14:paraId="2E8B1850"/>
                  </w:txbxContent>
                </v:textbox>
              </v:shape>
            </w:pict>
          </mc:Fallback>
        </mc:AlternateContent>
      </w:r>
    </w:p>
    <w:tbl>
      <w:tblPr>
        <w:tblStyle w:val="9"/>
        <w:tblpPr w:leftFromText="180" w:rightFromText="180" w:vertAnchor="text" w:horzAnchor="page" w:tblpXSpec="center" w:tblpY="90"/>
        <w:tblOverlap w:val="never"/>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395"/>
        <w:gridCol w:w="550"/>
        <w:gridCol w:w="840"/>
        <w:gridCol w:w="840"/>
        <w:gridCol w:w="885"/>
        <w:gridCol w:w="808"/>
        <w:gridCol w:w="1"/>
        <w:gridCol w:w="1"/>
        <w:gridCol w:w="691"/>
        <w:gridCol w:w="884"/>
        <w:gridCol w:w="793"/>
        <w:gridCol w:w="886"/>
      </w:tblGrid>
      <w:tr w14:paraId="0AA6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4" w:type="dxa"/>
            <w:gridSpan w:val="5"/>
            <w:tcBorders>
              <w:top w:val="nil"/>
              <w:left w:val="nil"/>
              <w:bottom w:val="nil"/>
              <w:right w:val="nil"/>
            </w:tcBorders>
            <w:noWrap w:val="0"/>
            <w:vAlign w:val="center"/>
          </w:tcPr>
          <w:p w14:paraId="47B75C87">
            <w:pPr>
              <w:spacing w:line="320" w:lineRule="exact"/>
              <w:jc w:val="left"/>
              <w:rPr>
                <w:rFonts w:ascii="黑体" w:hAnsi="黑体" w:eastAsia="黑体" w:cs="黑体"/>
                <w:sz w:val="18"/>
                <w:szCs w:val="18"/>
                <w:lang w:bidi="ar"/>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tc>
        <w:tc>
          <w:tcPr>
            <w:tcW w:w="900" w:type="dxa"/>
            <w:tcBorders>
              <w:top w:val="nil"/>
              <w:left w:val="nil"/>
              <w:bottom w:val="nil"/>
              <w:right w:val="nil"/>
            </w:tcBorders>
            <w:noWrap w:val="0"/>
            <w:vAlign w:val="center"/>
          </w:tcPr>
          <w:p w14:paraId="5295FA1C">
            <w:pPr>
              <w:spacing w:line="320" w:lineRule="exact"/>
              <w:jc w:val="center"/>
              <w:rPr>
                <w:rFonts w:hint="eastAsia" w:ascii="黑体" w:hAnsi="黑体" w:eastAsia="黑体" w:cs="黑体"/>
                <w:sz w:val="18"/>
                <w:szCs w:val="18"/>
                <w:lang w:bidi="ar"/>
              </w:rPr>
            </w:pPr>
          </w:p>
        </w:tc>
        <w:tc>
          <w:tcPr>
            <w:tcW w:w="810" w:type="dxa"/>
            <w:tcBorders>
              <w:top w:val="nil"/>
              <w:left w:val="nil"/>
              <w:bottom w:val="nil"/>
              <w:right w:val="nil"/>
            </w:tcBorders>
            <w:noWrap w:val="0"/>
            <w:vAlign w:val="center"/>
          </w:tcPr>
          <w:p w14:paraId="1C56B919">
            <w:pPr>
              <w:spacing w:line="320" w:lineRule="exact"/>
              <w:jc w:val="center"/>
              <w:rPr>
                <w:rFonts w:hint="eastAsia" w:ascii="黑体" w:hAnsi="黑体" w:eastAsia="黑体" w:cs="黑体"/>
                <w:sz w:val="18"/>
                <w:szCs w:val="18"/>
                <w:lang w:bidi="ar"/>
              </w:rPr>
            </w:pPr>
          </w:p>
        </w:tc>
        <w:tc>
          <w:tcPr>
            <w:tcW w:w="885" w:type="dxa"/>
            <w:tcBorders>
              <w:top w:val="nil"/>
              <w:left w:val="nil"/>
              <w:bottom w:val="nil"/>
              <w:right w:val="nil"/>
            </w:tcBorders>
            <w:noWrap w:val="0"/>
            <w:vAlign w:val="center"/>
          </w:tcPr>
          <w:p w14:paraId="62B83475">
            <w:pPr>
              <w:spacing w:line="320" w:lineRule="exact"/>
              <w:jc w:val="center"/>
              <w:rPr>
                <w:rFonts w:hint="eastAsia" w:ascii="黑体" w:hAnsi="黑体" w:eastAsia="黑体" w:cs="黑体"/>
                <w:sz w:val="18"/>
                <w:szCs w:val="18"/>
                <w:lang w:bidi="ar"/>
              </w:rPr>
            </w:pPr>
          </w:p>
        </w:tc>
        <w:tc>
          <w:tcPr>
            <w:tcW w:w="395" w:type="dxa"/>
            <w:tcBorders>
              <w:top w:val="nil"/>
              <w:left w:val="nil"/>
              <w:bottom w:val="nil"/>
              <w:right w:val="nil"/>
            </w:tcBorders>
            <w:noWrap w:val="0"/>
            <w:vAlign w:val="center"/>
          </w:tcPr>
          <w:p w14:paraId="041F7501">
            <w:pPr>
              <w:spacing w:line="320" w:lineRule="exact"/>
              <w:jc w:val="center"/>
              <w:rPr>
                <w:rFonts w:hint="eastAsia" w:ascii="黑体" w:hAnsi="黑体" w:eastAsia="黑体" w:cs="黑体"/>
                <w:sz w:val="18"/>
                <w:szCs w:val="18"/>
                <w:lang w:bidi="ar"/>
              </w:rPr>
            </w:pPr>
          </w:p>
        </w:tc>
        <w:tc>
          <w:tcPr>
            <w:tcW w:w="1390" w:type="dxa"/>
            <w:gridSpan w:val="2"/>
            <w:tcBorders>
              <w:top w:val="nil"/>
              <w:left w:val="nil"/>
              <w:bottom w:val="nil"/>
              <w:right w:val="nil"/>
            </w:tcBorders>
            <w:noWrap w:val="0"/>
            <w:vAlign w:val="center"/>
          </w:tcPr>
          <w:p w14:paraId="03D8C0AD">
            <w:pPr>
              <w:spacing w:line="320" w:lineRule="exact"/>
              <w:jc w:val="center"/>
              <w:rPr>
                <w:rFonts w:hint="eastAsia" w:ascii="黑体" w:hAnsi="黑体" w:eastAsia="黑体" w:cs="黑体"/>
                <w:sz w:val="18"/>
                <w:szCs w:val="18"/>
                <w:lang w:bidi="ar"/>
              </w:rPr>
            </w:pPr>
          </w:p>
        </w:tc>
        <w:tc>
          <w:tcPr>
            <w:tcW w:w="840" w:type="dxa"/>
            <w:tcBorders>
              <w:top w:val="nil"/>
              <w:left w:val="nil"/>
              <w:bottom w:val="nil"/>
              <w:right w:val="nil"/>
            </w:tcBorders>
            <w:noWrap w:val="0"/>
            <w:vAlign w:val="center"/>
          </w:tcPr>
          <w:p w14:paraId="06702C63">
            <w:pPr>
              <w:spacing w:line="320" w:lineRule="exact"/>
              <w:jc w:val="center"/>
              <w:rPr>
                <w:rFonts w:hint="eastAsia" w:ascii="黑体" w:hAnsi="黑体" w:eastAsia="黑体" w:cs="黑体"/>
                <w:sz w:val="18"/>
                <w:szCs w:val="18"/>
                <w:lang w:bidi="ar"/>
              </w:rPr>
            </w:pPr>
          </w:p>
        </w:tc>
        <w:tc>
          <w:tcPr>
            <w:tcW w:w="1695" w:type="dxa"/>
            <w:gridSpan w:val="4"/>
            <w:tcBorders>
              <w:top w:val="nil"/>
              <w:left w:val="nil"/>
              <w:bottom w:val="nil"/>
              <w:right w:val="nil"/>
            </w:tcBorders>
            <w:noWrap w:val="0"/>
            <w:vAlign w:val="center"/>
          </w:tcPr>
          <w:p w14:paraId="5C8ED80A">
            <w:pPr>
              <w:spacing w:line="320" w:lineRule="exact"/>
              <w:jc w:val="center"/>
              <w:rPr>
                <w:rFonts w:hint="eastAsia" w:ascii="黑体" w:hAnsi="黑体" w:eastAsia="黑体" w:cs="黑体"/>
                <w:sz w:val="18"/>
                <w:szCs w:val="18"/>
                <w:lang w:bidi="ar"/>
              </w:rPr>
            </w:pPr>
          </w:p>
        </w:tc>
        <w:tc>
          <w:tcPr>
            <w:tcW w:w="691" w:type="dxa"/>
            <w:tcBorders>
              <w:top w:val="nil"/>
              <w:left w:val="nil"/>
              <w:bottom w:val="nil"/>
              <w:right w:val="nil"/>
            </w:tcBorders>
            <w:noWrap w:val="0"/>
            <w:vAlign w:val="center"/>
          </w:tcPr>
          <w:p w14:paraId="1A4A4B43">
            <w:pPr>
              <w:spacing w:line="320" w:lineRule="exact"/>
              <w:jc w:val="center"/>
              <w:rPr>
                <w:rFonts w:hint="eastAsia" w:ascii="黑体" w:hAnsi="黑体" w:eastAsia="黑体" w:cs="黑体"/>
                <w:sz w:val="18"/>
                <w:szCs w:val="18"/>
                <w:lang w:bidi="ar"/>
              </w:rPr>
            </w:pPr>
          </w:p>
        </w:tc>
        <w:tc>
          <w:tcPr>
            <w:tcW w:w="884" w:type="dxa"/>
            <w:tcBorders>
              <w:top w:val="nil"/>
              <w:left w:val="nil"/>
              <w:bottom w:val="nil"/>
              <w:right w:val="nil"/>
            </w:tcBorders>
            <w:noWrap w:val="0"/>
            <w:vAlign w:val="center"/>
          </w:tcPr>
          <w:p w14:paraId="67F86E81">
            <w:pPr>
              <w:spacing w:line="320" w:lineRule="exact"/>
              <w:ind w:left="-105" w:leftChars="-50" w:right="-105" w:rightChars="-50"/>
              <w:jc w:val="center"/>
              <w:rPr>
                <w:rFonts w:hint="eastAsia" w:ascii="黑体" w:hAnsi="黑体" w:eastAsia="黑体" w:cs="黑体"/>
                <w:color w:val="000000"/>
                <w:sz w:val="18"/>
                <w:szCs w:val="18"/>
                <w:lang w:bidi="ar"/>
              </w:rPr>
            </w:pPr>
          </w:p>
        </w:tc>
        <w:tc>
          <w:tcPr>
            <w:tcW w:w="793" w:type="dxa"/>
            <w:tcBorders>
              <w:top w:val="nil"/>
              <w:left w:val="nil"/>
              <w:bottom w:val="nil"/>
              <w:right w:val="nil"/>
            </w:tcBorders>
            <w:noWrap w:val="0"/>
            <w:vAlign w:val="center"/>
          </w:tcPr>
          <w:p w14:paraId="3E632CB9">
            <w:pPr>
              <w:spacing w:line="320" w:lineRule="exact"/>
              <w:ind w:left="-105" w:leftChars="-50" w:right="-105" w:rightChars="-50"/>
              <w:jc w:val="center"/>
              <w:rPr>
                <w:rFonts w:hint="eastAsia" w:ascii="黑体" w:hAnsi="黑体" w:eastAsia="黑体" w:cs="黑体"/>
                <w:sz w:val="18"/>
                <w:szCs w:val="18"/>
                <w:lang w:bidi="ar"/>
              </w:rPr>
            </w:pPr>
          </w:p>
        </w:tc>
        <w:tc>
          <w:tcPr>
            <w:tcW w:w="886" w:type="dxa"/>
            <w:tcBorders>
              <w:top w:val="nil"/>
              <w:left w:val="nil"/>
              <w:bottom w:val="nil"/>
              <w:right w:val="nil"/>
            </w:tcBorders>
            <w:noWrap w:val="0"/>
            <w:vAlign w:val="center"/>
          </w:tcPr>
          <w:p w14:paraId="085373AE">
            <w:pPr>
              <w:spacing w:line="320" w:lineRule="exact"/>
              <w:ind w:left="-105" w:leftChars="-50" w:right="-105" w:rightChars="-50"/>
              <w:jc w:val="center"/>
              <w:rPr>
                <w:rFonts w:hint="eastAsia" w:ascii="黑体" w:hAnsi="黑体" w:eastAsia="黑体" w:cs="黑体"/>
                <w:sz w:val="18"/>
                <w:szCs w:val="18"/>
                <w:lang w:bidi="ar"/>
              </w:rPr>
            </w:pPr>
          </w:p>
        </w:tc>
      </w:tr>
      <w:tr w14:paraId="148F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13" w:type="dxa"/>
            <w:gridSpan w:val="20"/>
            <w:tcBorders>
              <w:top w:val="nil"/>
              <w:left w:val="nil"/>
              <w:bottom w:val="nil"/>
              <w:right w:val="nil"/>
            </w:tcBorders>
            <w:noWrap w:val="0"/>
            <w:vAlign w:val="center"/>
          </w:tcPr>
          <w:p w14:paraId="42E59AA0">
            <w:pPr>
              <w:keepNext w:val="0"/>
              <w:keepLines w:val="0"/>
              <w:pageBreakBefore w:val="0"/>
              <w:widowControl w:val="0"/>
              <w:kinsoku/>
              <w:wordWrap/>
              <w:overflowPunct/>
              <w:topLinePunct w:val="0"/>
              <w:autoSpaceDE/>
              <w:autoSpaceDN/>
              <w:bidi w:val="0"/>
              <w:adjustRightInd/>
              <w:snapToGrid/>
              <w:spacing w:line="720" w:lineRule="auto"/>
              <w:ind w:left="-105" w:leftChars="-50" w:right="-105" w:rightChars="-50"/>
              <w:jc w:val="center"/>
              <w:textAlignment w:val="auto"/>
              <w:rPr>
                <w:rFonts w:hint="eastAsia" w:eastAsia="仿宋_GB2312"/>
                <w:b/>
                <w:bCs/>
                <w:sz w:val="32"/>
              </w:rPr>
            </w:pPr>
            <w:r>
              <w:rPr>
                <w:rFonts w:hint="eastAsia" w:ascii="方正小标宋简体" w:hAnsi="方正小标宋简体" w:eastAsia="方正小标宋简体" w:cs="方正小标宋简体"/>
                <w:b w:val="0"/>
                <w:bCs w:val="0"/>
                <w:sz w:val="44"/>
                <w:szCs w:val="44"/>
                <w:highlight w:val="none"/>
              </w:rPr>
              <w:t>飞竹镇行政村防御重点情况表</w:t>
            </w:r>
          </w:p>
        </w:tc>
      </w:tr>
      <w:tr w14:paraId="7251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4813" w:type="dxa"/>
            <w:gridSpan w:val="20"/>
            <w:tcBorders>
              <w:top w:val="nil"/>
              <w:left w:val="nil"/>
              <w:bottom w:val="single" w:color="auto" w:sz="4" w:space="0"/>
              <w:right w:val="nil"/>
            </w:tcBorders>
            <w:noWrap w:val="0"/>
            <w:vAlign w:val="center"/>
          </w:tcPr>
          <w:p w14:paraId="703AE8AD">
            <w:pPr>
              <w:spacing w:line="320" w:lineRule="exact"/>
              <w:ind w:right="-105" w:rightChars="-50" w:firstLine="640" w:firstLineChars="200"/>
              <w:jc w:val="left"/>
              <w:rPr>
                <w:rFonts w:hint="eastAsia" w:eastAsia="仿宋_GB2312"/>
                <w:b/>
                <w:bCs/>
                <w:sz w:val="32"/>
              </w:rPr>
            </w:pPr>
            <w:r>
              <w:rPr>
                <w:rFonts w:hint="eastAsia" w:ascii="楷体_GB2312" w:hAnsi="楷体_GB2312" w:eastAsia="楷体_GB2312" w:cs="楷体_GB2312"/>
                <w:sz w:val="32"/>
              </w:rPr>
              <w:t>全镇共需转移人数</w:t>
            </w:r>
            <w:r>
              <w:rPr>
                <w:rFonts w:hint="eastAsia" w:ascii="楷体_GB2312" w:hAnsi="楷体_GB2312" w:eastAsia="楷体_GB2312" w:cs="楷体_GB2312"/>
                <w:sz w:val="32"/>
                <w:lang w:val="en-US" w:eastAsia="zh-CN"/>
              </w:rPr>
              <w:t>53</w:t>
            </w:r>
            <w:r>
              <w:rPr>
                <w:rFonts w:hint="eastAsia" w:ascii="楷体_GB2312" w:hAnsi="楷体_GB2312" w:eastAsia="楷体_GB2312" w:cs="楷体_GB2312"/>
                <w:sz w:val="32"/>
              </w:rPr>
              <w:t>处</w:t>
            </w:r>
            <w:r>
              <w:rPr>
                <w:rFonts w:hint="eastAsia" w:ascii="楷体_GB2312" w:hAnsi="楷体_GB2312" w:eastAsia="楷体_GB2312" w:cs="楷体_GB2312"/>
                <w:sz w:val="32"/>
                <w:lang w:val="en-US" w:eastAsia="zh-CN"/>
              </w:rPr>
              <w:t>73</w:t>
            </w:r>
            <w:r>
              <w:rPr>
                <w:rFonts w:hint="eastAsia" w:ascii="楷体_GB2312" w:hAnsi="楷体_GB2312" w:eastAsia="楷体_GB2312" w:cs="楷体_GB2312"/>
                <w:sz w:val="32"/>
              </w:rPr>
              <w:t>户</w:t>
            </w:r>
            <w:r>
              <w:rPr>
                <w:rFonts w:hint="eastAsia" w:ascii="楷体_GB2312" w:hAnsi="楷体_GB2312" w:eastAsia="楷体_GB2312" w:cs="楷体_GB2312"/>
                <w:sz w:val="32"/>
                <w:lang w:val="en-US" w:eastAsia="zh-CN"/>
              </w:rPr>
              <w:t>360</w:t>
            </w:r>
            <w:r>
              <w:rPr>
                <w:rFonts w:hint="eastAsia" w:ascii="楷体_GB2312" w:hAnsi="楷体_GB2312" w:eastAsia="楷体_GB2312" w:cs="楷体_GB2312"/>
                <w:sz w:val="32"/>
              </w:rPr>
              <w:t>人（外出</w:t>
            </w:r>
            <w:r>
              <w:rPr>
                <w:rFonts w:hint="eastAsia" w:ascii="楷体_GB2312" w:hAnsi="楷体_GB2312" w:eastAsia="楷体_GB2312" w:cs="楷体_GB2312"/>
                <w:sz w:val="32"/>
                <w:lang w:eastAsia="zh-CN"/>
              </w:rPr>
              <w:t>或已整改</w:t>
            </w:r>
            <w:r>
              <w:rPr>
                <w:rFonts w:hint="eastAsia" w:ascii="楷体_GB2312" w:hAnsi="楷体_GB2312" w:eastAsia="楷体_GB2312" w:cs="楷体_GB2312"/>
                <w:sz w:val="32"/>
                <w:lang w:val="en-US" w:eastAsia="zh-CN"/>
              </w:rPr>
              <w:t>202</w:t>
            </w:r>
            <w:r>
              <w:rPr>
                <w:rFonts w:hint="eastAsia" w:ascii="楷体_GB2312" w:hAnsi="楷体_GB2312" w:eastAsia="楷体_GB2312" w:cs="楷体_GB2312"/>
                <w:sz w:val="32"/>
              </w:rPr>
              <w:t>人，应转移</w:t>
            </w:r>
            <w:r>
              <w:rPr>
                <w:rFonts w:hint="eastAsia" w:ascii="楷体_GB2312" w:hAnsi="楷体_GB2312" w:eastAsia="楷体_GB2312" w:cs="楷体_GB2312"/>
                <w:sz w:val="32"/>
                <w:lang w:val="en-US" w:eastAsia="zh-CN"/>
              </w:rPr>
              <w:t>158</w:t>
            </w:r>
            <w:r>
              <w:rPr>
                <w:rFonts w:hint="eastAsia" w:ascii="楷体_GB2312" w:hAnsi="楷体_GB2312" w:eastAsia="楷体_GB2312" w:cs="楷体_GB2312"/>
                <w:sz w:val="32"/>
              </w:rPr>
              <w:t>人</w:t>
            </w:r>
            <w:r>
              <w:rPr>
                <w:rFonts w:hint="eastAsia" w:ascii="楷体_GB2312" w:hAnsi="楷体_GB2312" w:eastAsia="楷体_GB2312" w:cs="楷体_GB2312"/>
                <w:sz w:val="32"/>
                <w:lang w:eastAsia="zh-CN"/>
              </w:rPr>
              <w:t>，其中飞竹小学</w:t>
            </w:r>
            <w:r>
              <w:rPr>
                <w:rFonts w:hint="eastAsia" w:ascii="楷体_GB2312" w:hAnsi="楷体_GB2312" w:eastAsia="楷体_GB2312" w:cs="楷体_GB2312"/>
                <w:sz w:val="32"/>
                <w:lang w:val="en-US" w:eastAsia="zh-CN"/>
              </w:rPr>
              <w:t>124人如在假期无需转移，实际应转移34人</w:t>
            </w: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A.县级</w:t>
            </w:r>
            <w:r>
              <w:rPr>
                <w:rFonts w:hint="eastAsia" w:ascii="楷体_GB2312" w:hAnsi="楷体_GB2312" w:eastAsia="楷体_GB2312" w:cs="楷体_GB2312"/>
                <w:sz w:val="32"/>
              </w:rPr>
              <w:t>地质灾害点</w:t>
            </w:r>
            <w:r>
              <w:rPr>
                <w:rFonts w:hint="eastAsia" w:ascii="楷体_GB2312" w:hAnsi="楷体_GB2312" w:eastAsia="楷体_GB2312" w:cs="楷体_GB2312"/>
                <w:sz w:val="32"/>
                <w:lang w:val="en-US" w:eastAsia="zh-CN"/>
              </w:rPr>
              <w:t>15</w:t>
            </w:r>
            <w:r>
              <w:rPr>
                <w:rFonts w:hint="eastAsia" w:ascii="楷体_GB2312" w:hAnsi="楷体_GB2312" w:eastAsia="楷体_GB2312" w:cs="楷体_GB2312"/>
                <w:sz w:val="32"/>
              </w:rPr>
              <w:t>处</w:t>
            </w:r>
            <w:r>
              <w:rPr>
                <w:rFonts w:hint="eastAsia" w:ascii="楷体_GB2312" w:hAnsi="楷体_GB2312" w:eastAsia="楷体_GB2312" w:cs="楷体_GB2312"/>
                <w:sz w:val="32"/>
                <w:lang w:val="en-US" w:eastAsia="zh-CN"/>
              </w:rPr>
              <w:t>29</w:t>
            </w:r>
            <w:r>
              <w:rPr>
                <w:rFonts w:hint="eastAsia" w:ascii="楷体_GB2312" w:hAnsi="楷体_GB2312" w:eastAsia="楷体_GB2312" w:cs="楷体_GB2312"/>
                <w:sz w:val="32"/>
              </w:rPr>
              <w:t>户</w:t>
            </w:r>
            <w:r>
              <w:rPr>
                <w:rFonts w:hint="eastAsia" w:ascii="楷体_GB2312" w:hAnsi="楷体_GB2312" w:eastAsia="楷体_GB2312" w:cs="楷体_GB2312"/>
                <w:sz w:val="32"/>
                <w:lang w:val="en-US" w:eastAsia="zh-CN"/>
              </w:rPr>
              <w:t>222</w:t>
            </w:r>
            <w:r>
              <w:rPr>
                <w:rFonts w:hint="eastAsia" w:ascii="楷体_GB2312" w:hAnsi="楷体_GB2312" w:eastAsia="楷体_GB2312" w:cs="楷体_GB2312"/>
                <w:sz w:val="32"/>
              </w:rPr>
              <w:t>人（外出</w:t>
            </w:r>
            <w:r>
              <w:rPr>
                <w:rFonts w:hint="eastAsia" w:ascii="楷体_GB2312" w:hAnsi="楷体_GB2312" w:eastAsia="楷体_GB2312" w:cs="楷体_GB2312"/>
                <w:sz w:val="32"/>
                <w:lang w:eastAsia="zh-CN"/>
              </w:rPr>
              <w:t>或已整改</w:t>
            </w:r>
            <w:r>
              <w:rPr>
                <w:rFonts w:hint="eastAsia" w:ascii="楷体_GB2312" w:hAnsi="楷体_GB2312" w:eastAsia="楷体_GB2312" w:cs="楷体_GB2312"/>
                <w:sz w:val="32"/>
                <w:lang w:val="en-US" w:eastAsia="zh-CN"/>
              </w:rPr>
              <w:t>79</w:t>
            </w:r>
            <w:r>
              <w:rPr>
                <w:rFonts w:hint="eastAsia" w:ascii="楷体_GB2312" w:hAnsi="楷体_GB2312" w:eastAsia="楷体_GB2312" w:cs="楷体_GB2312"/>
                <w:sz w:val="32"/>
              </w:rPr>
              <w:t>人，应转移</w:t>
            </w:r>
            <w:r>
              <w:rPr>
                <w:rFonts w:hint="eastAsia" w:ascii="楷体_GB2312" w:hAnsi="楷体_GB2312" w:eastAsia="楷体_GB2312" w:cs="楷体_GB2312"/>
                <w:sz w:val="32"/>
                <w:lang w:val="en-US" w:eastAsia="zh-CN"/>
              </w:rPr>
              <w:t>143</w:t>
            </w:r>
            <w:r>
              <w:rPr>
                <w:rFonts w:hint="eastAsia" w:ascii="楷体_GB2312" w:hAnsi="楷体_GB2312" w:eastAsia="楷体_GB2312" w:cs="楷体_GB2312"/>
                <w:sz w:val="32"/>
              </w:rPr>
              <w:t>人</w:t>
            </w:r>
            <w:r>
              <w:rPr>
                <w:rFonts w:hint="eastAsia" w:ascii="楷体_GB2312" w:hAnsi="楷体_GB2312" w:eastAsia="楷体_GB2312" w:cs="楷体_GB2312"/>
                <w:sz w:val="32"/>
                <w:lang w:eastAsia="zh-CN"/>
              </w:rPr>
              <w:t>，其中飞竹小学</w:t>
            </w:r>
            <w:r>
              <w:rPr>
                <w:rFonts w:hint="eastAsia" w:ascii="楷体_GB2312" w:hAnsi="楷体_GB2312" w:eastAsia="楷体_GB2312" w:cs="楷体_GB2312"/>
                <w:sz w:val="32"/>
                <w:lang w:val="en-US" w:eastAsia="zh-CN"/>
              </w:rPr>
              <w:t>124人如在假期无需转移，实际应转移19人</w:t>
            </w: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B.</w:t>
            </w:r>
            <w:r>
              <w:rPr>
                <w:rFonts w:hint="eastAsia" w:ascii="楷体_GB2312" w:hAnsi="楷体_GB2312" w:eastAsia="楷体_GB2312" w:cs="楷体_GB2312"/>
                <w:sz w:val="32"/>
              </w:rPr>
              <w:t>县级高陡边坡</w:t>
            </w:r>
            <w:r>
              <w:rPr>
                <w:rFonts w:hint="eastAsia" w:ascii="楷体_GB2312" w:hAnsi="楷体_GB2312" w:eastAsia="楷体_GB2312" w:cs="楷体_GB2312"/>
                <w:sz w:val="32"/>
                <w:lang w:val="en-US" w:eastAsia="zh-CN"/>
              </w:rPr>
              <w:t>36</w:t>
            </w:r>
            <w:r>
              <w:rPr>
                <w:rFonts w:hint="eastAsia" w:ascii="楷体_GB2312" w:hAnsi="楷体_GB2312" w:eastAsia="楷体_GB2312" w:cs="楷体_GB2312"/>
                <w:sz w:val="32"/>
              </w:rPr>
              <w:t>处</w:t>
            </w:r>
            <w:r>
              <w:rPr>
                <w:rFonts w:hint="eastAsia" w:ascii="楷体_GB2312" w:hAnsi="楷体_GB2312" w:eastAsia="楷体_GB2312" w:cs="楷体_GB2312"/>
                <w:sz w:val="32"/>
                <w:lang w:val="en-US" w:eastAsia="zh-CN"/>
              </w:rPr>
              <w:t>42</w:t>
            </w:r>
            <w:r>
              <w:rPr>
                <w:rFonts w:hint="eastAsia" w:ascii="楷体_GB2312" w:hAnsi="楷体_GB2312" w:eastAsia="楷体_GB2312" w:cs="楷体_GB2312"/>
                <w:sz w:val="32"/>
              </w:rPr>
              <w:t>户</w:t>
            </w:r>
            <w:r>
              <w:rPr>
                <w:rFonts w:hint="eastAsia" w:ascii="楷体_GB2312" w:hAnsi="楷体_GB2312" w:eastAsia="楷体_GB2312" w:cs="楷体_GB2312"/>
                <w:sz w:val="32"/>
                <w:lang w:val="en-US" w:eastAsia="zh-CN"/>
              </w:rPr>
              <w:t>136</w:t>
            </w:r>
            <w:r>
              <w:rPr>
                <w:rFonts w:hint="eastAsia" w:ascii="楷体_GB2312" w:hAnsi="楷体_GB2312" w:eastAsia="楷体_GB2312" w:cs="楷体_GB2312"/>
                <w:sz w:val="32"/>
              </w:rPr>
              <w:t>人（外出</w:t>
            </w:r>
            <w:r>
              <w:rPr>
                <w:rFonts w:hint="eastAsia" w:ascii="楷体_GB2312" w:hAnsi="楷体_GB2312" w:eastAsia="楷体_GB2312" w:cs="楷体_GB2312"/>
                <w:sz w:val="32"/>
                <w:lang w:eastAsia="zh-CN"/>
              </w:rPr>
              <w:t>或已整改</w:t>
            </w:r>
            <w:r>
              <w:rPr>
                <w:rFonts w:hint="eastAsia" w:ascii="楷体_GB2312" w:hAnsi="楷体_GB2312" w:eastAsia="楷体_GB2312" w:cs="楷体_GB2312"/>
                <w:sz w:val="32"/>
                <w:lang w:val="en-US" w:eastAsia="zh-CN"/>
              </w:rPr>
              <w:t>123</w:t>
            </w:r>
            <w:r>
              <w:rPr>
                <w:rFonts w:hint="eastAsia" w:ascii="楷体_GB2312" w:hAnsi="楷体_GB2312" w:eastAsia="楷体_GB2312" w:cs="楷体_GB2312"/>
                <w:sz w:val="32"/>
              </w:rPr>
              <w:t>人，应转移</w:t>
            </w:r>
            <w:r>
              <w:rPr>
                <w:rFonts w:hint="eastAsia" w:ascii="楷体_GB2312" w:hAnsi="楷体_GB2312" w:eastAsia="楷体_GB2312" w:cs="楷体_GB2312"/>
                <w:sz w:val="32"/>
                <w:lang w:val="en-US" w:eastAsia="zh-CN"/>
              </w:rPr>
              <w:t>13</w:t>
            </w:r>
            <w:r>
              <w:rPr>
                <w:rFonts w:hint="eastAsia" w:ascii="楷体_GB2312" w:hAnsi="楷体_GB2312" w:eastAsia="楷体_GB2312" w:cs="楷体_GB2312"/>
                <w:sz w:val="32"/>
              </w:rPr>
              <w:t>人），</w:t>
            </w:r>
            <w:r>
              <w:rPr>
                <w:rFonts w:hint="eastAsia" w:ascii="楷体_GB2312" w:hAnsi="楷体_GB2312" w:eastAsia="楷体_GB2312" w:cs="楷体_GB2312"/>
                <w:sz w:val="32"/>
                <w:lang w:val="en-US" w:eastAsia="zh-CN"/>
              </w:rPr>
              <w:t>C.镇级危旧房屋2</w:t>
            </w:r>
            <w:r>
              <w:rPr>
                <w:rFonts w:hint="eastAsia" w:ascii="楷体_GB2312" w:hAnsi="楷体_GB2312" w:eastAsia="楷体_GB2312" w:cs="楷体_GB2312"/>
                <w:sz w:val="32"/>
              </w:rPr>
              <w:t>处</w:t>
            </w:r>
            <w:r>
              <w:rPr>
                <w:rFonts w:hint="eastAsia" w:ascii="楷体_GB2312" w:hAnsi="楷体_GB2312" w:eastAsia="楷体_GB2312" w:cs="楷体_GB2312"/>
                <w:sz w:val="32"/>
                <w:lang w:val="en-US" w:eastAsia="zh-CN"/>
              </w:rPr>
              <w:t>2</w:t>
            </w:r>
            <w:r>
              <w:rPr>
                <w:rFonts w:hint="eastAsia" w:ascii="楷体_GB2312" w:hAnsi="楷体_GB2312" w:eastAsia="楷体_GB2312" w:cs="楷体_GB2312"/>
                <w:sz w:val="32"/>
              </w:rPr>
              <w:t>户</w:t>
            </w:r>
            <w:r>
              <w:rPr>
                <w:rFonts w:hint="eastAsia" w:ascii="楷体_GB2312" w:hAnsi="楷体_GB2312" w:eastAsia="楷体_GB2312" w:cs="楷体_GB2312"/>
                <w:sz w:val="32"/>
                <w:lang w:val="en-US" w:eastAsia="zh-CN"/>
              </w:rPr>
              <w:t>2</w:t>
            </w:r>
            <w:r>
              <w:rPr>
                <w:rFonts w:hint="eastAsia" w:ascii="楷体_GB2312" w:hAnsi="楷体_GB2312" w:eastAsia="楷体_GB2312" w:cs="楷体_GB2312"/>
                <w:sz w:val="32"/>
              </w:rPr>
              <w:t>人（应转移</w:t>
            </w:r>
            <w:r>
              <w:rPr>
                <w:rFonts w:hint="eastAsia" w:ascii="楷体_GB2312" w:hAnsi="楷体_GB2312" w:eastAsia="楷体_GB2312" w:cs="楷体_GB2312"/>
                <w:sz w:val="32"/>
                <w:lang w:val="en-US" w:eastAsia="zh-CN"/>
              </w:rPr>
              <w:t>2</w:t>
            </w:r>
            <w:r>
              <w:rPr>
                <w:rFonts w:hint="eastAsia" w:ascii="楷体_GB2312" w:hAnsi="楷体_GB2312" w:eastAsia="楷体_GB2312" w:cs="楷体_GB2312"/>
                <w:sz w:val="32"/>
              </w:rPr>
              <w:t>人）。具体如下：</w:t>
            </w:r>
          </w:p>
        </w:tc>
      </w:tr>
      <w:tr w14:paraId="31CA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A951B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10BFB39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7260F8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4"/>
            <w:tcBorders>
              <w:top w:val="single" w:color="auto" w:sz="4" w:space="0"/>
              <w:left w:val="single" w:color="auto" w:sz="4" w:space="0"/>
              <w:bottom w:val="single" w:color="auto" w:sz="4" w:space="0"/>
              <w:right w:val="single" w:color="auto" w:sz="4" w:space="0"/>
            </w:tcBorders>
            <w:noWrap w:val="0"/>
            <w:vAlign w:val="center"/>
          </w:tcPr>
          <w:p w14:paraId="6B56B4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14AF788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gridSpan w:val="2"/>
            <w:vMerge w:val="restart"/>
            <w:tcBorders>
              <w:top w:val="single" w:color="auto" w:sz="4" w:space="0"/>
              <w:left w:val="single" w:color="auto" w:sz="4" w:space="0"/>
              <w:right w:val="single" w:color="auto" w:sz="4" w:space="0"/>
            </w:tcBorders>
            <w:noWrap w:val="0"/>
            <w:vAlign w:val="center"/>
          </w:tcPr>
          <w:p w14:paraId="509869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292E8A74">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7051608A">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5C10D3E1">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6EB5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2871248F">
            <w:pPr>
              <w:jc w:val="center"/>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689CF3C">
            <w:pPr>
              <w:spacing w:line="32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6F1BBCF">
            <w:pPr>
              <w:spacing w:line="32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15DF415">
            <w:pPr>
              <w:spacing w:line="320" w:lineRule="exact"/>
              <w:jc w:val="center"/>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9C4FFE4">
            <w:pPr>
              <w:spacing w:line="320" w:lineRule="exact"/>
              <w:jc w:val="center"/>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92B4207">
            <w:pPr>
              <w:spacing w:line="320" w:lineRule="exact"/>
              <w:jc w:val="center"/>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BC18F1">
            <w:pPr>
              <w:spacing w:line="320" w:lineRule="exact"/>
              <w:jc w:val="center"/>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D552EEF">
            <w:pPr>
              <w:spacing w:line="320" w:lineRule="exact"/>
              <w:jc w:val="center"/>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5444DA8D">
            <w:pPr>
              <w:spacing w:line="320" w:lineRule="exact"/>
              <w:jc w:val="center"/>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6B06FBD">
            <w:pPr>
              <w:spacing w:line="320" w:lineRule="exact"/>
              <w:jc w:val="center"/>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AEE8FB2">
            <w:pPr>
              <w:spacing w:line="32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729271F">
            <w:pPr>
              <w:spacing w:line="32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7B676E60">
            <w:pPr>
              <w:spacing w:line="32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3"/>
            <w:vMerge w:val="continue"/>
            <w:tcBorders>
              <w:left w:val="single" w:color="auto" w:sz="4" w:space="0"/>
              <w:right w:val="single" w:color="auto" w:sz="4" w:space="0"/>
            </w:tcBorders>
            <w:noWrap w:val="0"/>
            <w:vAlign w:val="center"/>
          </w:tcPr>
          <w:p w14:paraId="304F12FD">
            <w:pPr>
              <w:jc w:val="center"/>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652D7CC4">
            <w:pPr>
              <w:jc w:val="center"/>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325828A5">
            <w:pPr>
              <w:jc w:val="center"/>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1FB24607">
            <w:pPr>
              <w:jc w:val="center"/>
              <w:rPr>
                <w:rFonts w:hint="eastAsia" w:ascii="仿宋_GB2312" w:hAnsi="仿宋_GB2312" w:eastAsia="仿宋_GB2312" w:cs="仿宋_GB2312"/>
                <w:sz w:val="18"/>
                <w:szCs w:val="18"/>
              </w:rPr>
            </w:pPr>
          </w:p>
        </w:tc>
      </w:tr>
      <w:tr w14:paraId="4608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0009FE4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蛤蟆石</w:t>
            </w:r>
          </w:p>
          <w:p w14:paraId="10ED4E4A">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（共需转移</w:t>
            </w:r>
            <w:r>
              <w:rPr>
                <w:rFonts w:hint="eastAsia" w:ascii="仿宋_GB2312" w:hAnsi="仿宋_GB2312" w:eastAsia="仿宋_GB2312" w:cs="仿宋_GB2312"/>
                <w:sz w:val="18"/>
                <w:szCs w:val="18"/>
                <w:lang w:val="en-US" w:eastAsia="zh-CN" w:bidi="ar"/>
              </w:rPr>
              <w:t>2户2人，其中应转移1人</w:t>
            </w:r>
            <w:r>
              <w:rPr>
                <w:rFonts w:hint="eastAsia" w:ascii="仿宋_GB2312" w:hAnsi="仿宋_GB2312" w:eastAsia="仿宋_GB2312" w:cs="仿宋_GB2312"/>
                <w:sz w:val="18"/>
                <w:szCs w:val="18"/>
                <w:lang w:eastAsia="zh-CN" w:bidi="ar"/>
              </w:rPr>
              <w:t>）</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5FC43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896DB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5F32D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A369D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溪下</w:t>
            </w:r>
            <w:r>
              <w:rPr>
                <w:rFonts w:hint="eastAsia" w:ascii="仿宋_GB2312" w:hAnsi="仿宋_GB2312" w:eastAsia="仿宋_GB2312" w:cs="仿宋_GB2312"/>
                <w:sz w:val="18"/>
                <w:szCs w:val="18"/>
                <w:lang w:val="en-US" w:eastAsia="zh-CN"/>
              </w:rPr>
              <w:t>6号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9C992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1户</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39FB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6B33D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6E303D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110A8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291FD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3A9D2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70C886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3"/>
            <w:vMerge w:val="restart"/>
            <w:tcBorders>
              <w:top w:val="single" w:color="auto" w:sz="4" w:space="0"/>
              <w:left w:val="single" w:color="auto" w:sz="4" w:space="0"/>
              <w:right w:val="single" w:color="auto" w:sz="4" w:space="0"/>
            </w:tcBorders>
            <w:noWrap w:val="0"/>
            <w:vAlign w:val="center"/>
          </w:tcPr>
          <w:p w14:paraId="033B3E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蛤蟆石村</w:t>
            </w:r>
            <w:r>
              <w:rPr>
                <w:rFonts w:hint="eastAsia" w:ascii="仿宋_GB2312" w:hAnsi="仿宋_GB2312" w:eastAsia="仿宋_GB2312" w:cs="仿宋_GB2312"/>
                <w:sz w:val="18"/>
                <w:szCs w:val="18"/>
                <w:lang w:bidi="ar"/>
              </w:rPr>
              <w:t>村部</w:t>
            </w:r>
          </w:p>
        </w:tc>
        <w:tc>
          <w:tcPr>
            <w:tcW w:w="884" w:type="dxa"/>
            <w:vMerge w:val="restart"/>
            <w:tcBorders>
              <w:top w:val="single" w:color="auto" w:sz="4" w:space="0"/>
              <w:left w:val="single" w:color="auto" w:sz="4" w:space="0"/>
              <w:right w:val="single" w:color="auto" w:sz="4" w:space="0"/>
            </w:tcBorders>
            <w:noWrap w:val="0"/>
            <w:vAlign w:val="center"/>
          </w:tcPr>
          <w:p w14:paraId="72FD50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黄益琴15059456019</w:t>
            </w:r>
          </w:p>
        </w:tc>
        <w:tc>
          <w:tcPr>
            <w:tcW w:w="793" w:type="dxa"/>
            <w:vMerge w:val="restart"/>
            <w:tcBorders>
              <w:top w:val="single" w:color="auto" w:sz="4" w:space="0"/>
              <w:left w:val="single" w:color="auto" w:sz="4" w:space="0"/>
              <w:right w:val="single" w:color="auto" w:sz="4" w:space="0"/>
            </w:tcBorders>
            <w:noWrap w:val="0"/>
            <w:vAlign w:val="center"/>
          </w:tcPr>
          <w:p w14:paraId="7BF92D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兰顺华13950387369</w:t>
            </w:r>
          </w:p>
        </w:tc>
        <w:tc>
          <w:tcPr>
            <w:tcW w:w="886" w:type="dxa"/>
            <w:vMerge w:val="restart"/>
            <w:tcBorders>
              <w:top w:val="single" w:color="auto" w:sz="4" w:space="0"/>
              <w:left w:val="single" w:color="auto" w:sz="4" w:space="0"/>
              <w:right w:val="single" w:color="auto" w:sz="4" w:space="0"/>
            </w:tcBorders>
            <w:noWrap w:val="0"/>
            <w:vAlign w:val="center"/>
          </w:tcPr>
          <w:p w14:paraId="7D6386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吴彩桑15060655222</w:t>
            </w:r>
          </w:p>
        </w:tc>
      </w:tr>
      <w:tr w14:paraId="4C3C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87" w:type="dxa"/>
            <w:vMerge w:val="continue"/>
            <w:tcBorders>
              <w:left w:val="single" w:color="auto" w:sz="4" w:space="0"/>
              <w:bottom w:val="single" w:color="auto" w:sz="4" w:space="0"/>
              <w:right w:val="single" w:color="auto" w:sz="4" w:space="0"/>
            </w:tcBorders>
            <w:noWrap w:val="0"/>
            <w:vAlign w:val="center"/>
          </w:tcPr>
          <w:p w14:paraId="12A0279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3CC34D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rPr>
              <w:t>溪下</w:t>
            </w:r>
            <w:r>
              <w:rPr>
                <w:rFonts w:hint="eastAsia" w:ascii="仿宋_GB2312" w:hAnsi="仿宋_GB2312" w:eastAsia="仿宋_GB2312" w:cs="仿宋_GB2312"/>
                <w:sz w:val="18"/>
                <w:szCs w:val="18"/>
                <w:lang w:val="en-US" w:eastAsia="zh-CN"/>
              </w:rPr>
              <w:t>1号</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0362E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rPr>
              <w:t>1户</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CE57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val="en-US" w:eastAsia="zh-CN" w:bidi="ar"/>
              </w:rPr>
              <w:t>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46792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B9E6B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3E917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C6B76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0EBD9A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2E59A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EF582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224D2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35897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693" w:type="dxa"/>
            <w:gridSpan w:val="3"/>
            <w:vMerge w:val="continue"/>
            <w:tcBorders>
              <w:left w:val="single" w:color="auto" w:sz="4" w:space="0"/>
              <w:bottom w:val="single" w:color="auto" w:sz="4" w:space="0"/>
              <w:right w:val="single" w:color="auto" w:sz="4" w:space="0"/>
            </w:tcBorders>
            <w:noWrap w:val="0"/>
            <w:vAlign w:val="center"/>
          </w:tcPr>
          <w:p w14:paraId="1B3AC7F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884" w:type="dxa"/>
            <w:vMerge w:val="continue"/>
            <w:tcBorders>
              <w:left w:val="single" w:color="auto" w:sz="4" w:space="0"/>
              <w:bottom w:val="single" w:color="auto" w:sz="4" w:space="0"/>
              <w:right w:val="single" w:color="auto" w:sz="4" w:space="0"/>
            </w:tcBorders>
            <w:noWrap w:val="0"/>
            <w:vAlign w:val="center"/>
          </w:tcPr>
          <w:p w14:paraId="5B4482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3563AA8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bottom w:val="single" w:color="auto" w:sz="4" w:space="0"/>
              <w:right w:val="single" w:color="auto" w:sz="4" w:space="0"/>
            </w:tcBorders>
            <w:noWrap w:val="0"/>
            <w:vAlign w:val="center"/>
          </w:tcPr>
          <w:p w14:paraId="1A36FF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r w14:paraId="08A3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745C5C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洋  柄</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2户10人，</w:t>
            </w:r>
            <w:r>
              <w:rPr>
                <w:rFonts w:hint="eastAsia" w:ascii="仿宋_GB2312" w:hAnsi="仿宋_GB2312" w:eastAsia="仿宋_GB2312" w:cs="仿宋_GB2312"/>
                <w:sz w:val="18"/>
                <w:szCs w:val="18"/>
                <w:lang w:val="en-US" w:eastAsia="zh-CN" w:bidi="ar"/>
              </w:rPr>
              <w:t>其中</w:t>
            </w:r>
            <w:r>
              <w:rPr>
                <w:rFonts w:hint="eastAsia" w:ascii="仿宋_GB2312" w:hAnsi="仿宋_GB2312" w:eastAsia="仿宋_GB2312" w:cs="仿宋_GB2312"/>
                <w:sz w:val="18"/>
                <w:szCs w:val="18"/>
                <w:lang w:val="en-US" w:eastAsia="zh-CN"/>
              </w:rPr>
              <w:t>应转移1人</w:t>
            </w:r>
            <w:r>
              <w:rPr>
                <w:rFonts w:hint="eastAsia" w:ascii="仿宋_GB2312" w:hAnsi="仿宋_GB2312" w:eastAsia="仿宋_GB2312" w:cs="仿宋_GB2312"/>
                <w:sz w:val="18"/>
                <w:szCs w:val="18"/>
                <w:lang w:eastAsia="zh-CN"/>
              </w:rPr>
              <w:t>）</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6C4A23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上洋柄</w:t>
            </w:r>
            <w:r>
              <w:rPr>
                <w:rFonts w:hint="eastAsia" w:ascii="仿宋_GB2312" w:hAnsi="仿宋_GB2312" w:eastAsia="仿宋_GB2312" w:cs="仿宋_GB2312"/>
                <w:sz w:val="18"/>
                <w:szCs w:val="18"/>
                <w:lang w:val="en-US" w:eastAsia="zh-CN" w:bidi="ar"/>
              </w:rPr>
              <w:t>35号</w:t>
            </w:r>
          </w:p>
          <w:p w14:paraId="061F68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49F702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bidi="ar"/>
              </w:rPr>
              <w:t>1户2人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514A1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val="en-US" w:eastAsia="zh-CN" w:bidi="ar"/>
              </w:rPr>
              <w:t>0人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72247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p>
          <w:p w14:paraId="30C60D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p>
          <w:p w14:paraId="741A138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下洋柄</w:t>
            </w:r>
            <w:r>
              <w:rPr>
                <w:rFonts w:hint="eastAsia" w:ascii="仿宋_GB2312" w:hAnsi="仿宋_GB2312" w:eastAsia="仿宋_GB2312" w:cs="仿宋_GB2312"/>
                <w:sz w:val="18"/>
                <w:szCs w:val="18"/>
                <w:lang w:val="en-US" w:eastAsia="zh-CN" w:bidi="ar"/>
              </w:rPr>
              <w:t>7号</w:t>
            </w:r>
          </w:p>
          <w:p w14:paraId="500529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p w14:paraId="6E0115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7277A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1户8人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78B32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C67AA8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5EF754C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683D27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A96010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2F56446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6105F5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693" w:type="dxa"/>
            <w:gridSpan w:val="3"/>
            <w:tcBorders>
              <w:top w:val="single" w:color="auto" w:sz="4" w:space="0"/>
              <w:left w:val="single" w:color="auto" w:sz="4" w:space="0"/>
              <w:bottom w:val="single" w:color="auto" w:sz="4" w:space="0"/>
              <w:right w:val="single" w:color="auto" w:sz="4" w:space="0"/>
            </w:tcBorders>
            <w:noWrap w:val="0"/>
            <w:vAlign w:val="center"/>
          </w:tcPr>
          <w:p w14:paraId="749D5DA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bidi="ar"/>
              </w:rPr>
              <w:t>洋柄村</w:t>
            </w:r>
            <w:r>
              <w:rPr>
                <w:rFonts w:hint="eastAsia" w:ascii="仿宋_GB2312" w:hAnsi="仿宋_GB2312" w:eastAsia="仿宋_GB2312" w:cs="仿宋_GB2312"/>
                <w:sz w:val="18"/>
                <w:szCs w:val="18"/>
                <w:lang w:bidi="ar"/>
              </w:rPr>
              <w:t>村部</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7834297E">
            <w:pPr>
              <w:keepNext w:val="0"/>
              <w:keepLines w:val="0"/>
              <w:widowControl/>
              <w:suppressLineNumbers w:val="0"/>
              <w:jc w:val="center"/>
              <w:textAlignment w:val="center"/>
              <w:rPr>
                <w:rFonts w:hint="eastAsia" w:ascii="幼圆" w:hAnsi="幼圆" w:eastAsia="幼圆" w:cs="幼圆"/>
                <w:i w:val="0"/>
                <w:iCs w:val="0"/>
                <w:color w:val="000000"/>
                <w:kern w:val="2"/>
                <w:sz w:val="20"/>
                <w:szCs w:val="20"/>
                <w:u w:val="none"/>
                <w:lang w:val="en-US" w:eastAsia="zh-CN" w:bidi="ar-SA"/>
              </w:rPr>
            </w:pPr>
            <w:r>
              <w:rPr>
                <w:rFonts w:hint="eastAsia" w:ascii="仿宋_GB2312" w:hAnsi="仿宋_GB2312" w:eastAsia="仿宋_GB2312" w:cs="仿宋_GB2312"/>
                <w:color w:val="000000"/>
                <w:sz w:val="18"/>
                <w:szCs w:val="18"/>
                <w:lang w:val="en-US" w:eastAsia="zh-CN"/>
              </w:rPr>
              <w:t>严硕</w:t>
            </w:r>
            <w:r>
              <w:rPr>
                <w:rFonts w:hint="default" w:ascii="仿宋_GB2312" w:hAnsi="仿宋_GB2312" w:eastAsia="仿宋_GB2312" w:cs="仿宋_GB2312"/>
                <w:color w:val="000000"/>
                <w:sz w:val="18"/>
                <w:szCs w:val="18"/>
                <w:lang w:val="en-US" w:eastAsia="zh-CN"/>
              </w:rPr>
              <w:t>18860187996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BD6D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李恒</w:t>
            </w:r>
            <w:r>
              <w:rPr>
                <w:rFonts w:hint="eastAsia" w:ascii="仿宋_GB2312" w:hAnsi="仿宋_GB2312" w:eastAsia="仿宋_GB2312" w:cs="仿宋_GB2312"/>
                <w:sz w:val="18"/>
                <w:szCs w:val="18"/>
                <w:lang w:eastAsia="zh-CN"/>
              </w:rPr>
              <w:t>郁</w:t>
            </w:r>
          </w:p>
          <w:p w14:paraId="54EC0D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13696837068</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A4B60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陈犹灿</w:t>
            </w:r>
          </w:p>
          <w:p w14:paraId="26A76C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13600862697</w:t>
            </w:r>
          </w:p>
        </w:tc>
      </w:tr>
      <w:tr w14:paraId="16B4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6B00C8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陶  洋</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16户51人，</w:t>
            </w:r>
            <w:r>
              <w:rPr>
                <w:rFonts w:hint="eastAsia" w:ascii="仿宋_GB2312" w:hAnsi="仿宋_GB2312" w:eastAsia="仿宋_GB2312" w:cs="仿宋_GB2312"/>
                <w:sz w:val="18"/>
                <w:szCs w:val="18"/>
                <w:lang w:val="en-US" w:eastAsia="zh-CN" w:bidi="ar"/>
              </w:rPr>
              <w:t>其中</w:t>
            </w:r>
            <w:r>
              <w:rPr>
                <w:rFonts w:hint="eastAsia" w:ascii="仿宋_GB2312" w:hAnsi="仿宋_GB2312" w:eastAsia="仿宋_GB2312" w:cs="仿宋_GB2312"/>
                <w:sz w:val="18"/>
                <w:szCs w:val="18"/>
                <w:lang w:val="en-US" w:eastAsia="zh-CN"/>
              </w:rPr>
              <w:t>应转移9人</w:t>
            </w:r>
            <w:r>
              <w:rPr>
                <w:rFonts w:hint="eastAsia" w:ascii="仿宋_GB2312" w:hAnsi="仿宋_GB2312" w:eastAsia="仿宋_GB2312" w:cs="仿宋_GB2312"/>
                <w:sz w:val="18"/>
                <w:szCs w:val="18"/>
                <w:lang w:eastAsia="zh-CN"/>
              </w:rPr>
              <w:t>）</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3C836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陶洋村</w:t>
            </w:r>
            <w:r>
              <w:rPr>
                <w:rFonts w:hint="eastAsia" w:ascii="仿宋_GB2312" w:hAnsi="仿宋_GB2312" w:eastAsia="仿宋_GB2312" w:cs="仿宋_GB2312"/>
                <w:sz w:val="18"/>
                <w:szCs w:val="18"/>
                <w:lang w:val="en-US" w:eastAsia="zh-CN"/>
              </w:rPr>
              <w:t>31号</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DE789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10户36人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D0A33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rPr>
              <w:t>8</w:t>
            </w:r>
            <w:r>
              <w:rPr>
                <w:rFonts w:hint="eastAsia" w:ascii="仿宋_GB2312" w:hAnsi="仿宋_GB2312" w:eastAsia="仿宋_GB2312" w:cs="仿宋_GB2312"/>
                <w:sz w:val="18"/>
                <w:szCs w:val="18"/>
                <w:lang w:val="en-US" w:eastAsia="zh-CN" w:bidi="ar"/>
              </w:rPr>
              <w:t>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977E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eastAsia="zh-CN" w:bidi="ar"/>
              </w:rPr>
              <w:t>陶洋村</w:t>
            </w:r>
            <w:r>
              <w:rPr>
                <w:rFonts w:hint="eastAsia" w:ascii="仿宋_GB2312" w:hAnsi="仿宋_GB2312" w:eastAsia="仿宋_GB2312" w:cs="仿宋_GB2312"/>
                <w:sz w:val="18"/>
                <w:szCs w:val="18"/>
                <w:lang w:val="en-US" w:eastAsia="zh-CN" w:bidi="ar"/>
              </w:rPr>
              <w:t>27号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2DF9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D277D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0人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29709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6F44311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923ED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A70A69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C9842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26D89F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693" w:type="dxa"/>
            <w:gridSpan w:val="3"/>
            <w:vMerge w:val="restart"/>
            <w:tcBorders>
              <w:top w:val="single" w:color="auto" w:sz="4" w:space="0"/>
              <w:left w:val="single" w:color="auto" w:sz="4" w:space="0"/>
              <w:right w:val="single" w:color="auto" w:sz="4" w:space="0"/>
            </w:tcBorders>
            <w:noWrap w:val="0"/>
            <w:vAlign w:val="center"/>
          </w:tcPr>
          <w:p w14:paraId="569595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bidi="ar"/>
              </w:rPr>
              <w:t>老人活动中心</w:t>
            </w:r>
          </w:p>
        </w:tc>
        <w:tc>
          <w:tcPr>
            <w:tcW w:w="884" w:type="dxa"/>
            <w:vMerge w:val="restart"/>
            <w:tcBorders>
              <w:top w:val="single" w:color="auto" w:sz="4" w:space="0"/>
              <w:left w:val="single" w:color="auto" w:sz="4" w:space="0"/>
              <w:right w:val="single" w:color="auto" w:sz="4" w:space="0"/>
            </w:tcBorders>
            <w:noWrap w:val="0"/>
            <w:vAlign w:val="center"/>
          </w:tcPr>
          <w:p w14:paraId="3598F2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黄少霞</w:t>
            </w:r>
            <w:r>
              <w:rPr>
                <w:rFonts w:hint="eastAsia" w:ascii="仿宋_GB2312" w:hAnsi="仿宋_GB2312" w:eastAsia="仿宋_GB2312" w:cs="仿宋_GB2312"/>
                <w:color w:val="000000"/>
                <w:sz w:val="18"/>
                <w:szCs w:val="18"/>
              </w:rPr>
              <w:t>18850493501</w:t>
            </w:r>
          </w:p>
        </w:tc>
        <w:tc>
          <w:tcPr>
            <w:tcW w:w="793" w:type="dxa"/>
            <w:vMerge w:val="restart"/>
            <w:tcBorders>
              <w:top w:val="single" w:color="auto" w:sz="4" w:space="0"/>
              <w:left w:val="single" w:color="auto" w:sz="4" w:space="0"/>
              <w:right w:val="single" w:color="auto" w:sz="4" w:space="0"/>
            </w:tcBorders>
            <w:noWrap w:val="0"/>
            <w:vAlign w:val="center"/>
          </w:tcPr>
          <w:p w14:paraId="5E725F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甘伙荣</w:t>
            </w:r>
          </w:p>
          <w:p w14:paraId="6FD521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13960966453</w:t>
            </w:r>
          </w:p>
        </w:tc>
        <w:tc>
          <w:tcPr>
            <w:tcW w:w="886" w:type="dxa"/>
            <w:vMerge w:val="restart"/>
            <w:tcBorders>
              <w:top w:val="single" w:color="auto" w:sz="4" w:space="0"/>
              <w:left w:val="single" w:color="auto" w:sz="4" w:space="0"/>
              <w:right w:val="single" w:color="auto" w:sz="4" w:space="0"/>
            </w:tcBorders>
            <w:noWrap w:val="0"/>
            <w:vAlign w:val="center"/>
          </w:tcPr>
          <w:p w14:paraId="1A5056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吴彩桑15060655222</w:t>
            </w:r>
          </w:p>
        </w:tc>
      </w:tr>
      <w:tr w14:paraId="2563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7" w:type="dxa"/>
            <w:vMerge w:val="continue"/>
            <w:tcBorders>
              <w:left w:val="single" w:color="auto" w:sz="4" w:space="0"/>
              <w:right w:val="single" w:color="auto" w:sz="4" w:space="0"/>
            </w:tcBorders>
            <w:noWrap w:val="0"/>
            <w:vAlign w:val="center"/>
          </w:tcPr>
          <w:p w14:paraId="0014CC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76C77A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陶洋村</w:t>
            </w:r>
            <w:r>
              <w:rPr>
                <w:rFonts w:hint="eastAsia" w:ascii="仿宋_GB2312" w:hAnsi="仿宋_GB2312" w:eastAsia="仿宋_GB2312" w:cs="仿宋_GB2312"/>
                <w:sz w:val="18"/>
                <w:szCs w:val="18"/>
                <w:lang w:val="en-US" w:eastAsia="zh-CN"/>
              </w:rPr>
              <w:t>16号</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57A4A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1户2人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80439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3F73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三角洋</w:t>
            </w:r>
            <w:r>
              <w:rPr>
                <w:rFonts w:hint="eastAsia" w:ascii="仿宋_GB2312" w:hAnsi="仿宋_GB2312" w:eastAsia="仿宋_GB2312" w:cs="仿宋_GB2312"/>
                <w:sz w:val="18"/>
                <w:szCs w:val="18"/>
                <w:lang w:val="en-US" w:eastAsia="zh-CN"/>
              </w:rPr>
              <w:t>3号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6A2B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1户3人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BE8F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AB249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14:paraId="79CF052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1240F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5F0FE0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61DEB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49514F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693" w:type="dxa"/>
            <w:gridSpan w:val="3"/>
            <w:vMerge w:val="continue"/>
            <w:tcBorders>
              <w:left w:val="single" w:color="auto" w:sz="4" w:space="0"/>
              <w:right w:val="single" w:color="auto" w:sz="4" w:space="0"/>
            </w:tcBorders>
            <w:noWrap w:val="0"/>
            <w:vAlign w:val="center"/>
          </w:tcPr>
          <w:p w14:paraId="03241D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884" w:type="dxa"/>
            <w:vMerge w:val="continue"/>
            <w:tcBorders>
              <w:left w:val="single" w:color="auto" w:sz="4" w:space="0"/>
              <w:right w:val="single" w:color="auto" w:sz="4" w:space="0"/>
            </w:tcBorders>
            <w:noWrap w:val="0"/>
            <w:vAlign w:val="center"/>
          </w:tcPr>
          <w:p w14:paraId="726F37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p>
        </w:tc>
        <w:tc>
          <w:tcPr>
            <w:tcW w:w="793" w:type="dxa"/>
            <w:vMerge w:val="continue"/>
            <w:tcBorders>
              <w:left w:val="single" w:color="auto" w:sz="4" w:space="0"/>
              <w:right w:val="single" w:color="auto" w:sz="4" w:space="0"/>
            </w:tcBorders>
            <w:noWrap w:val="0"/>
            <w:vAlign w:val="center"/>
          </w:tcPr>
          <w:p w14:paraId="286EFB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right w:val="single" w:color="auto" w:sz="4" w:space="0"/>
            </w:tcBorders>
            <w:noWrap w:val="0"/>
            <w:vAlign w:val="center"/>
          </w:tcPr>
          <w:p w14:paraId="6965B6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r w14:paraId="6A3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87" w:type="dxa"/>
            <w:vMerge w:val="continue"/>
            <w:tcBorders>
              <w:left w:val="single" w:color="auto" w:sz="4" w:space="0"/>
              <w:right w:val="single" w:color="auto" w:sz="4" w:space="0"/>
            </w:tcBorders>
            <w:noWrap w:val="0"/>
            <w:vAlign w:val="center"/>
          </w:tcPr>
          <w:p w14:paraId="56E56C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right w:val="single" w:color="auto" w:sz="4" w:space="0"/>
            </w:tcBorders>
            <w:noWrap w:val="0"/>
            <w:vAlign w:val="center"/>
          </w:tcPr>
          <w:p w14:paraId="1116CC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龙山</w:t>
            </w:r>
            <w:r>
              <w:rPr>
                <w:rFonts w:hint="eastAsia" w:ascii="仿宋_GB2312" w:hAnsi="仿宋_GB2312" w:eastAsia="仿宋_GB2312" w:cs="仿宋_GB2312"/>
                <w:sz w:val="18"/>
                <w:szCs w:val="18"/>
                <w:lang w:val="en-US" w:eastAsia="zh-CN"/>
              </w:rPr>
              <w:t>16号</w:t>
            </w:r>
          </w:p>
        </w:tc>
        <w:tc>
          <w:tcPr>
            <w:tcW w:w="885" w:type="dxa"/>
            <w:tcBorders>
              <w:top w:val="single" w:color="auto" w:sz="4" w:space="0"/>
              <w:left w:val="single" w:color="auto" w:sz="4" w:space="0"/>
              <w:right w:val="single" w:color="auto" w:sz="4" w:space="0"/>
            </w:tcBorders>
            <w:noWrap w:val="0"/>
            <w:vAlign w:val="center"/>
          </w:tcPr>
          <w:p w14:paraId="06F2D3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2户7人</w:t>
            </w:r>
          </w:p>
        </w:tc>
        <w:tc>
          <w:tcPr>
            <w:tcW w:w="840" w:type="dxa"/>
            <w:tcBorders>
              <w:top w:val="single" w:color="auto" w:sz="4" w:space="0"/>
              <w:left w:val="single" w:color="auto" w:sz="4" w:space="0"/>
              <w:right w:val="single" w:color="auto" w:sz="4" w:space="0"/>
            </w:tcBorders>
            <w:noWrap w:val="0"/>
            <w:vAlign w:val="center"/>
          </w:tcPr>
          <w:p w14:paraId="72B2279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945" w:type="dxa"/>
            <w:tcBorders>
              <w:top w:val="single" w:color="auto" w:sz="4" w:space="0"/>
              <w:left w:val="single" w:color="auto" w:sz="4" w:space="0"/>
              <w:right w:val="single" w:color="auto" w:sz="4" w:space="0"/>
            </w:tcBorders>
            <w:noWrap w:val="0"/>
            <w:vAlign w:val="center"/>
          </w:tcPr>
          <w:p w14:paraId="4CEDD9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三角洋</w:t>
            </w:r>
            <w:r>
              <w:rPr>
                <w:rFonts w:hint="eastAsia" w:ascii="仿宋_GB2312" w:hAnsi="仿宋_GB2312" w:eastAsia="仿宋_GB2312" w:cs="仿宋_GB2312"/>
                <w:sz w:val="18"/>
                <w:szCs w:val="18"/>
                <w:lang w:val="en-US" w:eastAsia="zh-CN"/>
              </w:rPr>
              <w:t>10号</w:t>
            </w:r>
          </w:p>
        </w:tc>
        <w:tc>
          <w:tcPr>
            <w:tcW w:w="900" w:type="dxa"/>
            <w:tcBorders>
              <w:top w:val="single" w:color="auto" w:sz="4" w:space="0"/>
              <w:left w:val="single" w:color="auto" w:sz="4" w:space="0"/>
              <w:right w:val="single" w:color="auto" w:sz="4" w:space="0"/>
            </w:tcBorders>
            <w:noWrap w:val="0"/>
            <w:vAlign w:val="center"/>
          </w:tcPr>
          <w:p w14:paraId="187E80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1户1人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3FC52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bidi="ar"/>
              </w:rPr>
              <w:t>1人</w:t>
            </w:r>
          </w:p>
        </w:tc>
        <w:tc>
          <w:tcPr>
            <w:tcW w:w="885" w:type="dxa"/>
            <w:tcBorders>
              <w:top w:val="single" w:color="auto" w:sz="4" w:space="0"/>
              <w:left w:val="single" w:color="auto" w:sz="4" w:space="0"/>
              <w:right w:val="single" w:color="auto" w:sz="4" w:space="0"/>
            </w:tcBorders>
            <w:noWrap w:val="0"/>
            <w:vAlign w:val="center"/>
          </w:tcPr>
          <w:p w14:paraId="5951B01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gridSpan w:val="2"/>
            <w:tcBorders>
              <w:top w:val="single" w:color="auto" w:sz="4" w:space="0"/>
              <w:left w:val="single" w:color="auto" w:sz="4" w:space="0"/>
              <w:right w:val="single" w:color="auto" w:sz="4" w:space="0"/>
            </w:tcBorders>
            <w:noWrap w:val="0"/>
            <w:vAlign w:val="center"/>
          </w:tcPr>
          <w:p w14:paraId="6762AD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tcBorders>
              <w:top w:val="single" w:color="auto" w:sz="4" w:space="0"/>
              <w:left w:val="single" w:color="auto" w:sz="4" w:space="0"/>
              <w:right w:val="single" w:color="auto" w:sz="4" w:space="0"/>
            </w:tcBorders>
            <w:noWrap w:val="0"/>
            <w:vAlign w:val="center"/>
          </w:tcPr>
          <w:p w14:paraId="04BE6A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5F16C7C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right w:val="single" w:color="auto" w:sz="4" w:space="0"/>
            </w:tcBorders>
            <w:noWrap w:val="0"/>
            <w:vAlign w:val="center"/>
          </w:tcPr>
          <w:p w14:paraId="126EEB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right w:val="single" w:color="auto" w:sz="4" w:space="0"/>
            </w:tcBorders>
            <w:noWrap w:val="0"/>
            <w:vAlign w:val="center"/>
          </w:tcPr>
          <w:p w14:paraId="54B54A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693" w:type="dxa"/>
            <w:gridSpan w:val="3"/>
            <w:vMerge w:val="continue"/>
            <w:tcBorders>
              <w:left w:val="single" w:color="auto" w:sz="4" w:space="0"/>
              <w:right w:val="single" w:color="auto" w:sz="4" w:space="0"/>
            </w:tcBorders>
            <w:noWrap w:val="0"/>
            <w:vAlign w:val="center"/>
          </w:tcPr>
          <w:p w14:paraId="12DF37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tc>
        <w:tc>
          <w:tcPr>
            <w:tcW w:w="884" w:type="dxa"/>
            <w:vMerge w:val="continue"/>
            <w:tcBorders>
              <w:left w:val="single" w:color="auto" w:sz="4" w:space="0"/>
              <w:right w:val="single" w:color="auto" w:sz="4" w:space="0"/>
            </w:tcBorders>
            <w:noWrap w:val="0"/>
            <w:vAlign w:val="center"/>
          </w:tcPr>
          <w:p w14:paraId="330E48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sz w:val="18"/>
                <w:szCs w:val="18"/>
              </w:rPr>
            </w:pPr>
          </w:p>
        </w:tc>
        <w:tc>
          <w:tcPr>
            <w:tcW w:w="793" w:type="dxa"/>
            <w:vMerge w:val="continue"/>
            <w:tcBorders>
              <w:left w:val="single" w:color="auto" w:sz="4" w:space="0"/>
              <w:right w:val="single" w:color="auto" w:sz="4" w:space="0"/>
            </w:tcBorders>
            <w:noWrap w:val="0"/>
            <w:vAlign w:val="center"/>
          </w:tcPr>
          <w:p w14:paraId="177001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right w:val="single" w:color="auto" w:sz="4" w:space="0"/>
            </w:tcBorders>
            <w:noWrap w:val="0"/>
            <w:vAlign w:val="center"/>
          </w:tcPr>
          <w:p w14:paraId="295064D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bl>
    <w:p w14:paraId="50223E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sectPr>
          <w:footerReference r:id="rId14" w:type="default"/>
          <w:pgSz w:w="16838" w:h="11906" w:orient="landscape"/>
          <w:pgMar w:top="1928" w:right="1134"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18"/>
        </w:rPr>
        <mc:AlternateContent>
          <mc:Choice Requires="wps">
            <w:drawing>
              <wp:anchor distT="0" distB="0" distL="114300" distR="114300" simplePos="0" relativeHeight="251670528" behindDoc="0" locked="0" layoutInCell="1" allowOverlap="1">
                <wp:simplePos x="0" y="0"/>
                <wp:positionH relativeFrom="column">
                  <wp:posOffset>-723265</wp:posOffset>
                </wp:positionH>
                <wp:positionV relativeFrom="paragraph">
                  <wp:posOffset>5423535</wp:posOffset>
                </wp:positionV>
                <wp:extent cx="614045" cy="89916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14045" cy="899160"/>
                        </a:xfrm>
                        <a:prstGeom prst="rect">
                          <a:avLst/>
                        </a:prstGeom>
                        <a:noFill/>
                        <a:ln>
                          <a:noFill/>
                        </a:ln>
                        <a:effectLst/>
                      </wps:spPr>
                      <wps:txbx>
                        <w:txbxContent>
                          <w:p w14:paraId="5235540D">
                            <w:pPr>
                              <w:rPr>
                                <w:rFonts w:hint="eastAsia" w:ascii="宋体" w:hAnsi="宋体" w:eastAsia="宋体" w:cs="宋体"/>
                                <w:sz w:val="28"/>
                                <w:szCs w:val="28"/>
                                <w:lang w:val="en-US" w:eastAsia="zh-CN"/>
                              </w:rPr>
                            </w:pPr>
                          </w:p>
                        </w:txbxContent>
                      </wps:txbx>
                      <wps:bodyPr vert="eaVert" wrap="square" upright="1"/>
                    </wps:wsp>
                  </a:graphicData>
                </a:graphic>
              </wp:anchor>
            </w:drawing>
          </mc:Choice>
          <mc:Fallback>
            <w:pict>
              <v:shape id="_x0000_s1026" o:spid="_x0000_s1026" o:spt="202" type="#_x0000_t202" style="position:absolute;left:0pt;margin-left:-56.95pt;margin-top:427.05pt;height:70.8pt;width:48.35pt;z-index:251670528;mso-width-relative:page;mso-height-relative:page;" filled="f" stroked="f" coordsize="21600,21600" o:gfxdata="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T0+43QAAAAwBAAAPAAAAAAAAAAEAIAAAACIAAABkcnMv&#10;ZG93bnJldi54bWxQSwECFAAUAAAACACHTuJAo8WsUMUBAAB5AwAADgAAAAAAAAABACAAAAAsAQAA&#10;ZHJzL2Uyb0RvYy54bWxQSwUGAAAAAAYABgBZAQAAYwUAAAAA&#10;">
                <v:fill on="f" focussize="0,0"/>
                <v:stroke on="f"/>
                <v:imagedata o:title=""/>
                <o:lock v:ext="edit" aspectratio="f"/>
                <v:textbox style="layout-flow:vertical-ideographic;">
                  <w:txbxContent>
                    <w:p w14:paraId="5235540D">
                      <w:pPr>
                        <w:rPr>
                          <w:rFonts w:hint="eastAsia" w:ascii="宋体" w:hAnsi="宋体" w:eastAsia="宋体" w:cs="宋体"/>
                          <w:sz w:val="28"/>
                          <w:szCs w:val="28"/>
                          <w:lang w:val="en-US" w:eastAsia="zh-CN"/>
                        </w:rPr>
                      </w:pPr>
                    </w:p>
                  </w:txbxContent>
                </v:textbox>
              </v:shape>
            </w:pict>
          </mc:Fallback>
        </mc:AlternateContent>
      </w:r>
    </w:p>
    <w:tbl>
      <w:tblPr>
        <w:tblStyle w:val="9"/>
        <w:tblpPr w:leftFromText="180" w:rightFromText="180" w:vertAnchor="text" w:horzAnchor="page" w:tblpXSpec="center" w:tblpY="90"/>
        <w:tblOverlap w:val="never"/>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945"/>
        <w:gridCol w:w="840"/>
        <w:gridCol w:w="840"/>
        <w:gridCol w:w="885"/>
        <w:gridCol w:w="808"/>
        <w:gridCol w:w="1"/>
        <w:gridCol w:w="692"/>
        <w:gridCol w:w="884"/>
        <w:gridCol w:w="793"/>
        <w:gridCol w:w="886"/>
      </w:tblGrid>
      <w:tr w14:paraId="6516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76B089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62F05A3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564B1C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3"/>
            <w:tcBorders>
              <w:top w:val="single" w:color="auto" w:sz="4" w:space="0"/>
              <w:left w:val="single" w:color="auto" w:sz="4" w:space="0"/>
              <w:bottom w:val="single" w:color="auto" w:sz="4" w:space="0"/>
              <w:right w:val="single" w:color="auto" w:sz="4" w:space="0"/>
            </w:tcBorders>
            <w:noWrap w:val="0"/>
            <w:vAlign w:val="center"/>
          </w:tcPr>
          <w:p w14:paraId="19483E6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4707B1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tcBorders>
              <w:top w:val="single" w:color="auto" w:sz="4" w:space="0"/>
              <w:left w:val="single" w:color="auto" w:sz="4" w:space="0"/>
              <w:right w:val="single" w:color="auto" w:sz="4" w:space="0"/>
            </w:tcBorders>
            <w:noWrap w:val="0"/>
            <w:vAlign w:val="center"/>
          </w:tcPr>
          <w:p w14:paraId="4BA4D9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0CA56FC3">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7D5B6677">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3333102C">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3AC7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8091FA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312A989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9C50E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3B22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9D025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50EF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7232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54BD9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2FF91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DEEAE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8E25B8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5270C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7F923A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2"/>
            <w:tcBorders>
              <w:left w:val="single" w:color="auto" w:sz="4" w:space="0"/>
              <w:right w:val="single" w:color="auto" w:sz="4" w:space="0"/>
            </w:tcBorders>
            <w:noWrap w:val="0"/>
            <w:vAlign w:val="center"/>
          </w:tcPr>
          <w:p w14:paraId="130BC4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07F28C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77E776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57CB7E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49EA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2D0B74B5">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bidi="ar"/>
              </w:rPr>
              <w:t>官路下</w:t>
            </w:r>
            <w:r>
              <w:rPr>
                <w:rFonts w:hint="eastAsia" w:ascii="仿宋_GB2312" w:hAnsi="仿宋_GB2312" w:eastAsia="仿宋_GB2312" w:cs="仿宋_GB2312"/>
                <w:sz w:val="18"/>
                <w:szCs w:val="18"/>
                <w:lang w:eastAsia="zh-CN" w:bidi="ar"/>
              </w:rPr>
              <w:t>（共需转移</w:t>
            </w:r>
            <w:r>
              <w:rPr>
                <w:rFonts w:hint="eastAsia" w:ascii="仿宋_GB2312" w:hAnsi="仿宋_GB2312" w:eastAsia="仿宋_GB2312" w:cs="仿宋_GB2312"/>
                <w:sz w:val="18"/>
                <w:szCs w:val="18"/>
                <w:lang w:val="en-US" w:eastAsia="zh-CN" w:bidi="ar"/>
              </w:rPr>
              <w:t>1户2人，其中应转移2人</w:t>
            </w:r>
            <w:r>
              <w:rPr>
                <w:rFonts w:hint="eastAsia" w:ascii="仿宋_GB2312" w:hAnsi="仿宋_GB2312" w:eastAsia="仿宋_GB2312" w:cs="仿宋_GB2312"/>
                <w:sz w:val="18"/>
                <w:szCs w:val="18"/>
                <w:lang w:eastAsia="zh-CN" w:bidi="ar"/>
              </w:rPr>
              <w:t>）</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2A4BCF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rPr>
              <w:t>外湾厝</w:t>
            </w:r>
            <w:r>
              <w:rPr>
                <w:rFonts w:hint="eastAsia" w:ascii="仿宋_GB2312" w:hAnsi="仿宋_GB2312" w:eastAsia="仿宋_GB2312" w:cs="仿宋_GB2312"/>
                <w:sz w:val="18"/>
                <w:szCs w:val="18"/>
                <w:lang w:val="en-US" w:eastAsia="zh-CN"/>
              </w:rPr>
              <w:t>20号</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1E7AA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1户2人</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C5562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2人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AF9FC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B48F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9191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69D13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59226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2175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40832D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4E58BD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65CAC6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tc>
        <w:tc>
          <w:tcPr>
            <w:tcW w:w="693" w:type="dxa"/>
            <w:gridSpan w:val="2"/>
            <w:tcBorders>
              <w:top w:val="single" w:color="auto" w:sz="4" w:space="0"/>
              <w:left w:val="single" w:color="auto" w:sz="4" w:space="0"/>
              <w:bottom w:val="single" w:color="auto" w:sz="4" w:space="0"/>
              <w:right w:val="single" w:color="auto" w:sz="4" w:space="0"/>
            </w:tcBorders>
            <w:noWrap w:val="0"/>
            <w:vAlign w:val="center"/>
          </w:tcPr>
          <w:p w14:paraId="373869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bidi="ar"/>
              </w:rPr>
              <w:t>官路下村</w:t>
            </w:r>
            <w:r>
              <w:rPr>
                <w:rFonts w:hint="eastAsia" w:ascii="仿宋_GB2312" w:hAnsi="仿宋_GB2312" w:eastAsia="仿宋_GB2312" w:cs="仿宋_GB2312"/>
                <w:sz w:val="18"/>
                <w:szCs w:val="18"/>
                <w:lang w:bidi="ar"/>
              </w:rPr>
              <w:t>村  部</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D4272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sz w:val="18"/>
                <w:szCs w:val="18"/>
                <w:lang w:eastAsia="zh-CN"/>
              </w:rPr>
              <w:t>程  媛</w:t>
            </w:r>
            <w:r>
              <w:rPr>
                <w:rFonts w:hint="eastAsia" w:ascii="仿宋_GB2312" w:hAnsi="仿宋_GB2312" w:eastAsia="仿宋_GB2312" w:cs="仿宋_GB2312"/>
                <w:sz w:val="18"/>
                <w:szCs w:val="18"/>
                <w:lang w:val="en-US" w:eastAsia="zh-CN"/>
              </w:rPr>
              <w:t>13107930337</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A1C24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陈凤18559785790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0CFA7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林灿滔</w:t>
            </w:r>
          </w:p>
          <w:p w14:paraId="679EB8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15750815070</w:t>
            </w:r>
          </w:p>
        </w:tc>
      </w:tr>
      <w:tr w14:paraId="03DD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62D908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梧  桐</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5户15人，其中应转移2人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36661D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bidi="ar"/>
              </w:rPr>
              <w:t>下梧桐</w:t>
            </w:r>
            <w:r>
              <w:rPr>
                <w:rFonts w:hint="eastAsia" w:ascii="仿宋_GB2312" w:hAnsi="仿宋_GB2312" w:eastAsia="仿宋_GB2312" w:cs="仿宋_GB2312"/>
                <w:sz w:val="18"/>
                <w:szCs w:val="18"/>
                <w:lang w:val="en-US" w:eastAsia="zh-CN" w:bidi="ar"/>
              </w:rPr>
              <w:t>9号</w:t>
            </w:r>
          </w:p>
        </w:tc>
        <w:tc>
          <w:tcPr>
            <w:tcW w:w="885" w:type="dxa"/>
            <w:vMerge w:val="restart"/>
            <w:tcBorders>
              <w:top w:val="single" w:color="auto" w:sz="4" w:space="0"/>
              <w:left w:val="single" w:color="auto" w:sz="4" w:space="0"/>
              <w:right w:val="single" w:color="auto" w:sz="4" w:space="0"/>
            </w:tcBorders>
            <w:noWrap w:val="0"/>
            <w:vAlign w:val="center"/>
          </w:tcPr>
          <w:p w14:paraId="2A3F60F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1户3人</w:t>
            </w:r>
          </w:p>
        </w:tc>
        <w:tc>
          <w:tcPr>
            <w:tcW w:w="840" w:type="dxa"/>
            <w:vMerge w:val="restart"/>
            <w:tcBorders>
              <w:top w:val="single" w:color="auto" w:sz="4" w:space="0"/>
              <w:left w:val="single" w:color="auto" w:sz="4" w:space="0"/>
              <w:right w:val="single" w:color="auto" w:sz="4" w:space="0"/>
            </w:tcBorders>
            <w:noWrap w:val="0"/>
            <w:vAlign w:val="center"/>
          </w:tcPr>
          <w:p w14:paraId="7B90CA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0人  已整改</w:t>
            </w:r>
          </w:p>
        </w:tc>
        <w:tc>
          <w:tcPr>
            <w:tcW w:w="945" w:type="dxa"/>
            <w:tcBorders>
              <w:top w:val="single" w:color="auto" w:sz="4" w:space="0"/>
              <w:left w:val="single" w:color="auto" w:sz="4" w:space="0"/>
              <w:right w:val="single" w:color="auto" w:sz="4" w:space="0"/>
            </w:tcBorders>
            <w:noWrap w:val="0"/>
            <w:vAlign w:val="center"/>
          </w:tcPr>
          <w:p w14:paraId="34ED58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上梧桐</w:t>
            </w:r>
            <w:r>
              <w:rPr>
                <w:rFonts w:hint="eastAsia" w:ascii="仿宋_GB2312" w:hAnsi="仿宋_GB2312" w:eastAsia="仿宋_GB2312" w:cs="仿宋_GB2312"/>
                <w:sz w:val="18"/>
                <w:szCs w:val="18"/>
                <w:lang w:val="en-US" w:eastAsia="zh-CN" w:bidi="ar"/>
              </w:rPr>
              <w:t>31号</w:t>
            </w:r>
          </w:p>
        </w:tc>
        <w:tc>
          <w:tcPr>
            <w:tcW w:w="900" w:type="dxa"/>
            <w:tcBorders>
              <w:top w:val="single" w:color="auto" w:sz="4" w:space="0"/>
              <w:left w:val="single" w:color="auto" w:sz="4" w:space="0"/>
              <w:right w:val="single" w:color="auto" w:sz="4" w:space="0"/>
            </w:tcBorders>
            <w:noWrap w:val="0"/>
            <w:vAlign w:val="center"/>
          </w:tcPr>
          <w:p w14:paraId="345263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62AB1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0人  已整改</w:t>
            </w:r>
          </w:p>
        </w:tc>
        <w:tc>
          <w:tcPr>
            <w:tcW w:w="885" w:type="dxa"/>
            <w:vMerge w:val="restart"/>
            <w:tcBorders>
              <w:top w:val="single" w:color="auto" w:sz="4" w:space="0"/>
              <w:left w:val="single" w:color="auto" w:sz="4" w:space="0"/>
              <w:right w:val="single" w:color="auto" w:sz="4" w:space="0"/>
            </w:tcBorders>
            <w:noWrap w:val="0"/>
            <w:vAlign w:val="center"/>
          </w:tcPr>
          <w:p w14:paraId="6FCDB9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vMerge w:val="restart"/>
            <w:tcBorders>
              <w:top w:val="single" w:color="auto" w:sz="4" w:space="0"/>
              <w:left w:val="single" w:color="auto" w:sz="4" w:space="0"/>
              <w:right w:val="single" w:color="auto" w:sz="4" w:space="0"/>
            </w:tcBorders>
            <w:noWrap w:val="0"/>
            <w:vAlign w:val="center"/>
          </w:tcPr>
          <w:p w14:paraId="680020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restart"/>
            <w:tcBorders>
              <w:top w:val="single" w:color="auto" w:sz="4" w:space="0"/>
              <w:left w:val="single" w:color="auto" w:sz="4" w:space="0"/>
              <w:right w:val="single" w:color="auto" w:sz="4" w:space="0"/>
            </w:tcBorders>
            <w:noWrap w:val="0"/>
            <w:vAlign w:val="center"/>
          </w:tcPr>
          <w:p w14:paraId="1F5AEE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3891B18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62BE2D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restart"/>
            <w:tcBorders>
              <w:top w:val="single" w:color="auto" w:sz="4" w:space="0"/>
              <w:left w:val="single" w:color="auto" w:sz="4" w:space="0"/>
              <w:right w:val="single" w:color="auto" w:sz="4" w:space="0"/>
            </w:tcBorders>
            <w:noWrap w:val="0"/>
            <w:vAlign w:val="center"/>
          </w:tcPr>
          <w:p w14:paraId="42DF21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73DDB7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bidi="ar"/>
              </w:rPr>
              <w:t>老人活动中心</w:t>
            </w:r>
          </w:p>
        </w:tc>
        <w:tc>
          <w:tcPr>
            <w:tcW w:w="884" w:type="dxa"/>
            <w:vMerge w:val="restart"/>
            <w:tcBorders>
              <w:top w:val="single" w:color="auto" w:sz="4" w:space="0"/>
              <w:left w:val="single" w:color="auto" w:sz="4" w:space="0"/>
              <w:right w:val="single" w:color="auto" w:sz="4" w:space="0"/>
            </w:tcBorders>
            <w:noWrap w:val="0"/>
            <w:vAlign w:val="center"/>
          </w:tcPr>
          <w:p w14:paraId="598930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lang w:eastAsia="zh-CN"/>
              </w:rPr>
            </w:pPr>
            <w:r>
              <w:rPr>
                <w:rFonts w:hint="eastAsia" w:ascii="仿宋_GB2312" w:hAnsi="仿宋_GB2312" w:eastAsia="仿宋_GB2312" w:cs="仿宋_GB2312"/>
                <w:sz w:val="18"/>
                <w:szCs w:val="18"/>
                <w:lang w:eastAsia="zh-CN"/>
              </w:rPr>
              <w:t>许杭萍18259066208</w:t>
            </w:r>
          </w:p>
        </w:tc>
        <w:tc>
          <w:tcPr>
            <w:tcW w:w="793" w:type="dxa"/>
            <w:vMerge w:val="restart"/>
            <w:tcBorders>
              <w:top w:val="single" w:color="auto" w:sz="4" w:space="0"/>
              <w:left w:val="single" w:color="auto" w:sz="4" w:space="0"/>
              <w:right w:val="single" w:color="auto" w:sz="4" w:space="0"/>
            </w:tcBorders>
            <w:noWrap w:val="0"/>
            <w:vAlign w:val="center"/>
          </w:tcPr>
          <w:p w14:paraId="7E62EB4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黄臣金</w:t>
            </w:r>
          </w:p>
          <w:p w14:paraId="1FAFC2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13774528669</w:t>
            </w:r>
          </w:p>
        </w:tc>
        <w:tc>
          <w:tcPr>
            <w:tcW w:w="886" w:type="dxa"/>
            <w:vMerge w:val="restart"/>
            <w:tcBorders>
              <w:top w:val="single" w:color="auto" w:sz="4" w:space="0"/>
              <w:left w:val="single" w:color="auto" w:sz="4" w:space="0"/>
              <w:right w:val="single" w:color="auto" w:sz="4" w:space="0"/>
            </w:tcBorders>
            <w:noWrap w:val="0"/>
            <w:vAlign w:val="center"/>
          </w:tcPr>
          <w:p w14:paraId="38496E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林灿滔</w:t>
            </w:r>
          </w:p>
          <w:p w14:paraId="01477A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15750815070</w:t>
            </w:r>
          </w:p>
        </w:tc>
      </w:tr>
      <w:tr w14:paraId="05B0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87" w:type="dxa"/>
            <w:vMerge w:val="continue"/>
            <w:tcBorders>
              <w:left w:val="single" w:color="auto" w:sz="4" w:space="0"/>
              <w:right w:val="single" w:color="auto" w:sz="4" w:space="0"/>
            </w:tcBorders>
            <w:noWrap w:val="0"/>
            <w:vAlign w:val="center"/>
          </w:tcPr>
          <w:p w14:paraId="034350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7" w:type="dxa"/>
            <w:vMerge w:val="continue"/>
            <w:tcBorders>
              <w:left w:val="single" w:color="auto" w:sz="4" w:space="0"/>
              <w:right w:val="single" w:color="auto" w:sz="4" w:space="0"/>
            </w:tcBorders>
            <w:noWrap w:val="0"/>
            <w:vAlign w:val="center"/>
          </w:tcPr>
          <w:p w14:paraId="46B9A7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right w:val="single" w:color="auto" w:sz="4" w:space="0"/>
            </w:tcBorders>
            <w:noWrap w:val="0"/>
            <w:vAlign w:val="center"/>
          </w:tcPr>
          <w:p w14:paraId="1673B3E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7578A2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9312A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上梧桐</w:t>
            </w:r>
            <w:r>
              <w:rPr>
                <w:rFonts w:hint="eastAsia" w:ascii="仿宋_GB2312" w:hAnsi="仿宋_GB2312" w:eastAsia="仿宋_GB2312" w:cs="仿宋_GB2312"/>
                <w:sz w:val="18"/>
                <w:szCs w:val="18"/>
                <w:lang w:val="en-US" w:eastAsia="zh-CN" w:bidi="ar"/>
              </w:rPr>
              <w:t>45号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7D17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1户6人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A750C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2人</w:t>
            </w:r>
          </w:p>
        </w:tc>
        <w:tc>
          <w:tcPr>
            <w:tcW w:w="885" w:type="dxa"/>
            <w:vMerge w:val="continue"/>
            <w:tcBorders>
              <w:left w:val="single" w:color="auto" w:sz="4" w:space="0"/>
              <w:right w:val="single" w:color="auto" w:sz="4" w:space="0"/>
            </w:tcBorders>
            <w:noWrap w:val="0"/>
            <w:vAlign w:val="center"/>
          </w:tcPr>
          <w:p w14:paraId="29E192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vMerge w:val="continue"/>
            <w:tcBorders>
              <w:left w:val="single" w:color="auto" w:sz="4" w:space="0"/>
              <w:right w:val="single" w:color="auto" w:sz="4" w:space="0"/>
            </w:tcBorders>
            <w:noWrap w:val="0"/>
            <w:vAlign w:val="center"/>
          </w:tcPr>
          <w:p w14:paraId="484355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74C171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7E5270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right w:val="single" w:color="auto" w:sz="4" w:space="0"/>
            </w:tcBorders>
            <w:noWrap w:val="0"/>
            <w:vAlign w:val="center"/>
          </w:tcPr>
          <w:p w14:paraId="395709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08" w:type="dxa"/>
            <w:vMerge w:val="continue"/>
            <w:tcBorders>
              <w:left w:val="single" w:color="auto" w:sz="4" w:space="0"/>
              <w:right w:val="single" w:color="auto" w:sz="4" w:space="0"/>
            </w:tcBorders>
            <w:noWrap w:val="0"/>
            <w:vAlign w:val="center"/>
          </w:tcPr>
          <w:p w14:paraId="20665C0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continue"/>
            <w:tcBorders>
              <w:left w:val="single" w:color="auto" w:sz="4" w:space="0"/>
              <w:right w:val="single" w:color="auto" w:sz="4" w:space="0"/>
            </w:tcBorders>
            <w:noWrap w:val="0"/>
            <w:vAlign w:val="center"/>
          </w:tcPr>
          <w:p w14:paraId="7BFB18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4" w:type="dxa"/>
            <w:vMerge w:val="continue"/>
            <w:tcBorders>
              <w:left w:val="single" w:color="auto" w:sz="4" w:space="0"/>
              <w:right w:val="single" w:color="auto" w:sz="4" w:space="0"/>
            </w:tcBorders>
            <w:noWrap w:val="0"/>
            <w:vAlign w:val="center"/>
          </w:tcPr>
          <w:p w14:paraId="62CBE3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793" w:type="dxa"/>
            <w:vMerge w:val="continue"/>
            <w:tcBorders>
              <w:left w:val="single" w:color="auto" w:sz="4" w:space="0"/>
              <w:right w:val="single" w:color="auto" w:sz="4" w:space="0"/>
            </w:tcBorders>
            <w:noWrap w:val="0"/>
            <w:vAlign w:val="center"/>
          </w:tcPr>
          <w:p w14:paraId="671DD7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6" w:type="dxa"/>
            <w:vMerge w:val="continue"/>
            <w:tcBorders>
              <w:left w:val="single" w:color="auto" w:sz="4" w:space="0"/>
              <w:right w:val="single" w:color="auto" w:sz="4" w:space="0"/>
            </w:tcBorders>
            <w:noWrap w:val="0"/>
            <w:vAlign w:val="center"/>
          </w:tcPr>
          <w:p w14:paraId="2110D9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r>
      <w:tr w14:paraId="38F7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87" w:type="dxa"/>
            <w:vMerge w:val="continue"/>
            <w:tcBorders>
              <w:left w:val="single" w:color="auto" w:sz="4" w:space="0"/>
              <w:right w:val="single" w:color="auto" w:sz="4" w:space="0"/>
            </w:tcBorders>
            <w:noWrap w:val="0"/>
            <w:vAlign w:val="center"/>
          </w:tcPr>
          <w:p w14:paraId="2BDF52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7" w:type="dxa"/>
            <w:vMerge w:val="continue"/>
            <w:tcBorders>
              <w:left w:val="single" w:color="auto" w:sz="4" w:space="0"/>
              <w:right w:val="single" w:color="auto" w:sz="4" w:space="0"/>
            </w:tcBorders>
            <w:noWrap w:val="0"/>
            <w:vAlign w:val="center"/>
          </w:tcPr>
          <w:p w14:paraId="2BA4D1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right w:val="single" w:color="auto" w:sz="4" w:space="0"/>
            </w:tcBorders>
            <w:noWrap w:val="0"/>
            <w:vAlign w:val="center"/>
          </w:tcPr>
          <w:p w14:paraId="74EBE72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2205B2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DA984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下梧桐</w:t>
            </w:r>
            <w:r>
              <w:rPr>
                <w:rFonts w:hint="eastAsia" w:ascii="仿宋_GB2312" w:hAnsi="仿宋_GB2312" w:eastAsia="仿宋_GB2312" w:cs="仿宋_GB2312"/>
                <w:sz w:val="18"/>
                <w:szCs w:val="18"/>
                <w:lang w:val="en-US" w:eastAsia="zh-CN" w:bidi="ar"/>
              </w:rPr>
              <w:t>9号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5FB6A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C7B950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0人  已整改</w:t>
            </w:r>
          </w:p>
        </w:tc>
        <w:tc>
          <w:tcPr>
            <w:tcW w:w="885" w:type="dxa"/>
            <w:vMerge w:val="continue"/>
            <w:tcBorders>
              <w:left w:val="single" w:color="auto" w:sz="4" w:space="0"/>
              <w:right w:val="single" w:color="auto" w:sz="4" w:space="0"/>
            </w:tcBorders>
            <w:noWrap w:val="0"/>
            <w:vAlign w:val="center"/>
          </w:tcPr>
          <w:p w14:paraId="4585AE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vMerge w:val="continue"/>
            <w:tcBorders>
              <w:left w:val="single" w:color="auto" w:sz="4" w:space="0"/>
              <w:right w:val="single" w:color="auto" w:sz="4" w:space="0"/>
            </w:tcBorders>
            <w:noWrap w:val="0"/>
            <w:vAlign w:val="center"/>
          </w:tcPr>
          <w:p w14:paraId="11F6C4C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4F73A3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439DF1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right w:val="single" w:color="auto" w:sz="4" w:space="0"/>
            </w:tcBorders>
            <w:noWrap w:val="0"/>
            <w:vAlign w:val="center"/>
          </w:tcPr>
          <w:p w14:paraId="3C1161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08" w:type="dxa"/>
            <w:vMerge w:val="continue"/>
            <w:tcBorders>
              <w:left w:val="single" w:color="auto" w:sz="4" w:space="0"/>
              <w:right w:val="single" w:color="auto" w:sz="4" w:space="0"/>
            </w:tcBorders>
            <w:noWrap w:val="0"/>
            <w:vAlign w:val="center"/>
          </w:tcPr>
          <w:p w14:paraId="7B1C82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continue"/>
            <w:tcBorders>
              <w:left w:val="single" w:color="auto" w:sz="4" w:space="0"/>
              <w:right w:val="single" w:color="auto" w:sz="4" w:space="0"/>
            </w:tcBorders>
            <w:noWrap w:val="0"/>
            <w:vAlign w:val="center"/>
          </w:tcPr>
          <w:p w14:paraId="6C6003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4" w:type="dxa"/>
            <w:vMerge w:val="continue"/>
            <w:tcBorders>
              <w:left w:val="single" w:color="auto" w:sz="4" w:space="0"/>
              <w:right w:val="single" w:color="auto" w:sz="4" w:space="0"/>
            </w:tcBorders>
            <w:noWrap w:val="0"/>
            <w:vAlign w:val="center"/>
          </w:tcPr>
          <w:p w14:paraId="6232BB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793" w:type="dxa"/>
            <w:vMerge w:val="continue"/>
            <w:tcBorders>
              <w:left w:val="single" w:color="auto" w:sz="4" w:space="0"/>
              <w:right w:val="single" w:color="auto" w:sz="4" w:space="0"/>
            </w:tcBorders>
            <w:noWrap w:val="0"/>
            <w:vAlign w:val="center"/>
          </w:tcPr>
          <w:p w14:paraId="2226D1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6" w:type="dxa"/>
            <w:vMerge w:val="continue"/>
            <w:tcBorders>
              <w:left w:val="single" w:color="auto" w:sz="4" w:space="0"/>
              <w:right w:val="single" w:color="auto" w:sz="4" w:space="0"/>
            </w:tcBorders>
            <w:noWrap w:val="0"/>
            <w:vAlign w:val="center"/>
          </w:tcPr>
          <w:p w14:paraId="399488E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r>
      <w:tr w14:paraId="0285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87" w:type="dxa"/>
            <w:vMerge w:val="continue"/>
            <w:tcBorders>
              <w:left w:val="single" w:color="auto" w:sz="4" w:space="0"/>
              <w:right w:val="single" w:color="auto" w:sz="4" w:space="0"/>
            </w:tcBorders>
            <w:noWrap w:val="0"/>
            <w:vAlign w:val="center"/>
          </w:tcPr>
          <w:p w14:paraId="7355CD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7" w:type="dxa"/>
            <w:vMerge w:val="continue"/>
            <w:tcBorders>
              <w:left w:val="single" w:color="auto" w:sz="4" w:space="0"/>
              <w:right w:val="single" w:color="auto" w:sz="4" w:space="0"/>
            </w:tcBorders>
            <w:noWrap w:val="0"/>
            <w:vAlign w:val="center"/>
          </w:tcPr>
          <w:p w14:paraId="2D3B49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right w:val="single" w:color="auto" w:sz="4" w:space="0"/>
            </w:tcBorders>
            <w:noWrap w:val="0"/>
            <w:vAlign w:val="center"/>
          </w:tcPr>
          <w:p w14:paraId="3EF913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63AB1A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81AAF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下梧桐</w:t>
            </w:r>
            <w:r>
              <w:rPr>
                <w:rFonts w:hint="eastAsia" w:ascii="仿宋_GB2312" w:hAnsi="仿宋_GB2312" w:eastAsia="仿宋_GB2312" w:cs="仿宋_GB2312"/>
                <w:sz w:val="18"/>
                <w:szCs w:val="18"/>
                <w:lang w:val="en-US" w:eastAsia="zh-CN" w:bidi="ar"/>
              </w:rPr>
              <w:t>16号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A93F5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78CDF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0人  已整改</w:t>
            </w:r>
          </w:p>
        </w:tc>
        <w:tc>
          <w:tcPr>
            <w:tcW w:w="885" w:type="dxa"/>
            <w:vMerge w:val="continue"/>
            <w:tcBorders>
              <w:left w:val="single" w:color="auto" w:sz="4" w:space="0"/>
              <w:right w:val="single" w:color="auto" w:sz="4" w:space="0"/>
            </w:tcBorders>
            <w:noWrap w:val="0"/>
            <w:vAlign w:val="center"/>
          </w:tcPr>
          <w:p w14:paraId="45B075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945" w:type="dxa"/>
            <w:vMerge w:val="continue"/>
            <w:tcBorders>
              <w:left w:val="single" w:color="auto" w:sz="4" w:space="0"/>
              <w:right w:val="single" w:color="auto" w:sz="4" w:space="0"/>
            </w:tcBorders>
            <w:noWrap w:val="0"/>
            <w:vAlign w:val="center"/>
          </w:tcPr>
          <w:p w14:paraId="22A85C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352B08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right w:val="single" w:color="auto" w:sz="4" w:space="0"/>
            </w:tcBorders>
            <w:noWrap w:val="0"/>
            <w:vAlign w:val="center"/>
          </w:tcPr>
          <w:p w14:paraId="47675D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right w:val="single" w:color="auto" w:sz="4" w:space="0"/>
            </w:tcBorders>
            <w:noWrap w:val="0"/>
            <w:vAlign w:val="center"/>
          </w:tcPr>
          <w:p w14:paraId="68ED6A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08" w:type="dxa"/>
            <w:vMerge w:val="continue"/>
            <w:tcBorders>
              <w:left w:val="single" w:color="auto" w:sz="4" w:space="0"/>
              <w:right w:val="single" w:color="auto" w:sz="4" w:space="0"/>
            </w:tcBorders>
            <w:noWrap w:val="0"/>
            <w:vAlign w:val="center"/>
          </w:tcPr>
          <w:p w14:paraId="4180C0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continue"/>
            <w:tcBorders>
              <w:left w:val="single" w:color="auto" w:sz="4" w:space="0"/>
              <w:right w:val="single" w:color="auto" w:sz="4" w:space="0"/>
            </w:tcBorders>
            <w:noWrap w:val="0"/>
            <w:vAlign w:val="center"/>
          </w:tcPr>
          <w:p w14:paraId="096D9D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4" w:type="dxa"/>
            <w:vMerge w:val="continue"/>
            <w:tcBorders>
              <w:left w:val="single" w:color="auto" w:sz="4" w:space="0"/>
              <w:right w:val="single" w:color="auto" w:sz="4" w:space="0"/>
            </w:tcBorders>
            <w:noWrap w:val="0"/>
            <w:vAlign w:val="center"/>
          </w:tcPr>
          <w:p w14:paraId="61BAC0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793" w:type="dxa"/>
            <w:vMerge w:val="continue"/>
            <w:tcBorders>
              <w:left w:val="single" w:color="auto" w:sz="4" w:space="0"/>
              <w:right w:val="single" w:color="auto" w:sz="4" w:space="0"/>
            </w:tcBorders>
            <w:noWrap w:val="0"/>
            <w:vAlign w:val="center"/>
          </w:tcPr>
          <w:p w14:paraId="01330A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886" w:type="dxa"/>
            <w:vMerge w:val="continue"/>
            <w:tcBorders>
              <w:left w:val="single" w:color="auto" w:sz="4" w:space="0"/>
              <w:right w:val="single" w:color="auto" w:sz="4" w:space="0"/>
            </w:tcBorders>
            <w:noWrap w:val="0"/>
            <w:vAlign w:val="center"/>
          </w:tcPr>
          <w:p w14:paraId="65C082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r>
      <w:tr w14:paraId="5D15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87" w:type="dxa"/>
            <w:vMerge w:val="restart"/>
            <w:tcBorders>
              <w:left w:val="single" w:color="auto" w:sz="4" w:space="0"/>
              <w:right w:val="single" w:color="auto" w:sz="4" w:space="0"/>
            </w:tcBorders>
            <w:noWrap w:val="0"/>
            <w:vAlign w:val="center"/>
          </w:tcPr>
          <w:p w14:paraId="1C1473C1">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飞  竹</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3户131人，其中应转移129人</w:t>
            </w:r>
          </w:p>
        </w:tc>
        <w:tc>
          <w:tcPr>
            <w:tcW w:w="887" w:type="dxa"/>
            <w:tcBorders>
              <w:left w:val="single" w:color="auto" w:sz="4" w:space="0"/>
              <w:right w:val="single" w:color="auto" w:sz="4" w:space="0"/>
            </w:tcBorders>
            <w:noWrap w:val="0"/>
            <w:vAlign w:val="center"/>
          </w:tcPr>
          <w:p w14:paraId="6C33A0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飞竹小学</w:t>
            </w:r>
            <w:r>
              <w:rPr>
                <w:rFonts w:hint="eastAsia" w:ascii="仿宋_GB2312" w:hAnsi="仿宋_GB2312" w:eastAsia="仿宋_GB2312" w:cs="仿宋_GB2312"/>
                <w:sz w:val="18"/>
                <w:szCs w:val="18"/>
                <w:lang w:val="en-US" w:eastAsia="zh-CN"/>
              </w:rPr>
              <w:t xml:space="preserve">    </w:t>
            </w:r>
          </w:p>
        </w:tc>
        <w:tc>
          <w:tcPr>
            <w:tcW w:w="885" w:type="dxa"/>
            <w:tcBorders>
              <w:left w:val="single" w:color="auto" w:sz="4" w:space="0"/>
              <w:right w:val="single" w:color="auto" w:sz="4" w:space="0"/>
            </w:tcBorders>
            <w:noWrap w:val="0"/>
            <w:vAlign w:val="center"/>
          </w:tcPr>
          <w:p w14:paraId="66DE18B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1户</w:t>
            </w:r>
            <w:r>
              <w:rPr>
                <w:rFonts w:hint="eastAsia" w:ascii="仿宋_GB2312" w:hAnsi="仿宋_GB2312" w:eastAsia="仿宋_GB2312" w:cs="仿宋_GB2312"/>
                <w:sz w:val="18"/>
                <w:szCs w:val="18"/>
                <w:lang w:val="en-US" w:eastAsia="zh-CN"/>
              </w:rPr>
              <w:t>124</w:t>
            </w:r>
            <w:r>
              <w:rPr>
                <w:rFonts w:hint="eastAsia" w:ascii="仿宋_GB2312" w:hAnsi="仿宋_GB2312" w:eastAsia="仿宋_GB2312" w:cs="仿宋_GB2312"/>
                <w:sz w:val="18"/>
                <w:szCs w:val="18"/>
              </w:rPr>
              <w:t>人</w:t>
            </w:r>
            <w:r>
              <w:rPr>
                <w:rFonts w:hint="eastAsia" w:ascii="仿宋_GB2312" w:hAnsi="仿宋_GB2312" w:eastAsia="仿宋_GB2312" w:cs="仿宋_GB2312"/>
                <w:sz w:val="18"/>
                <w:szCs w:val="18"/>
                <w:lang w:val="en-US" w:eastAsia="zh-CN"/>
              </w:rPr>
              <w:t xml:space="preserve"> （飞竹小学如是假期无需转移）    </w:t>
            </w:r>
          </w:p>
        </w:tc>
        <w:tc>
          <w:tcPr>
            <w:tcW w:w="840" w:type="dxa"/>
            <w:tcBorders>
              <w:left w:val="single" w:color="auto" w:sz="4" w:space="0"/>
              <w:right w:val="single" w:color="auto" w:sz="4" w:space="0"/>
            </w:tcBorders>
            <w:noWrap w:val="0"/>
            <w:vAlign w:val="center"/>
          </w:tcPr>
          <w:p w14:paraId="34A4EA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124</w:t>
            </w:r>
            <w:r>
              <w:rPr>
                <w:rFonts w:hint="eastAsia" w:ascii="仿宋_GB2312" w:hAnsi="仿宋_GB2312" w:eastAsia="仿宋_GB2312" w:cs="仿宋_GB2312"/>
                <w:sz w:val="18"/>
                <w:szCs w:val="18"/>
                <w:lang w:val="en-US" w:eastAsia="zh-CN" w:bidi="ar"/>
              </w:rPr>
              <w:t xml:space="preserve">人   </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F802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飞竹村</w:t>
            </w:r>
            <w:r>
              <w:rPr>
                <w:rFonts w:hint="eastAsia" w:ascii="仿宋_GB2312" w:hAnsi="仿宋_GB2312" w:eastAsia="仿宋_GB2312" w:cs="仿宋_GB2312"/>
                <w:sz w:val="18"/>
                <w:szCs w:val="18"/>
                <w:lang w:val="en-US" w:eastAsia="zh-CN"/>
              </w:rPr>
              <w:t>11号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4D6B2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F4283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bidi="ar"/>
              </w:rPr>
              <w:t>0人</w:t>
            </w:r>
          </w:p>
        </w:tc>
        <w:tc>
          <w:tcPr>
            <w:tcW w:w="885" w:type="dxa"/>
            <w:vMerge w:val="restart"/>
            <w:tcBorders>
              <w:left w:val="single" w:color="auto" w:sz="4" w:space="0"/>
              <w:right w:val="single" w:color="auto" w:sz="4" w:space="0"/>
            </w:tcBorders>
            <w:noWrap w:val="0"/>
            <w:vAlign w:val="center"/>
          </w:tcPr>
          <w:p w14:paraId="5FF8BC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945" w:type="dxa"/>
            <w:vMerge w:val="restart"/>
            <w:tcBorders>
              <w:left w:val="single" w:color="auto" w:sz="4" w:space="0"/>
              <w:right w:val="single" w:color="auto" w:sz="4" w:space="0"/>
            </w:tcBorders>
            <w:noWrap w:val="0"/>
            <w:vAlign w:val="center"/>
          </w:tcPr>
          <w:p w14:paraId="6E19FC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vMerge w:val="restart"/>
            <w:tcBorders>
              <w:left w:val="single" w:color="auto" w:sz="4" w:space="0"/>
              <w:right w:val="single" w:color="auto" w:sz="4" w:space="0"/>
            </w:tcBorders>
            <w:noWrap w:val="0"/>
            <w:vAlign w:val="center"/>
          </w:tcPr>
          <w:p w14:paraId="219716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vMerge w:val="restart"/>
            <w:tcBorders>
              <w:left w:val="single" w:color="auto" w:sz="4" w:space="0"/>
              <w:right w:val="single" w:color="auto" w:sz="4" w:space="0"/>
            </w:tcBorders>
            <w:noWrap w:val="0"/>
            <w:vAlign w:val="center"/>
          </w:tcPr>
          <w:p w14:paraId="059DFC6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85" w:type="dxa"/>
            <w:vMerge w:val="restart"/>
            <w:tcBorders>
              <w:left w:val="single" w:color="auto" w:sz="4" w:space="0"/>
              <w:right w:val="single" w:color="auto" w:sz="4" w:space="0"/>
            </w:tcBorders>
            <w:noWrap w:val="0"/>
            <w:vAlign w:val="center"/>
          </w:tcPr>
          <w:p w14:paraId="34EAD3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08" w:type="dxa"/>
            <w:vMerge w:val="restart"/>
            <w:tcBorders>
              <w:left w:val="single" w:color="auto" w:sz="4" w:space="0"/>
              <w:right w:val="single" w:color="auto" w:sz="4" w:space="0"/>
            </w:tcBorders>
            <w:noWrap w:val="0"/>
            <w:vAlign w:val="center"/>
          </w:tcPr>
          <w:p w14:paraId="0E00F35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693" w:type="dxa"/>
            <w:gridSpan w:val="2"/>
            <w:vMerge w:val="restart"/>
            <w:tcBorders>
              <w:left w:val="single" w:color="auto" w:sz="4" w:space="0"/>
              <w:right w:val="single" w:color="auto" w:sz="4" w:space="0"/>
            </w:tcBorders>
            <w:noWrap w:val="0"/>
            <w:vAlign w:val="center"/>
          </w:tcPr>
          <w:p w14:paraId="4720DA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高洋宫</w:t>
            </w:r>
          </w:p>
        </w:tc>
        <w:tc>
          <w:tcPr>
            <w:tcW w:w="884" w:type="dxa"/>
            <w:vMerge w:val="restart"/>
            <w:tcBorders>
              <w:left w:val="single" w:color="auto" w:sz="4" w:space="0"/>
              <w:right w:val="single" w:color="auto" w:sz="4" w:space="0"/>
            </w:tcBorders>
            <w:noWrap w:val="0"/>
            <w:vAlign w:val="center"/>
          </w:tcPr>
          <w:p w14:paraId="5ACD0C9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王乐凡</w:t>
            </w:r>
            <w:r>
              <w:rPr>
                <w:rFonts w:hint="eastAsia" w:ascii="仿宋_GB2312" w:hAnsi="仿宋_GB2312" w:eastAsia="仿宋_GB2312" w:cs="仿宋_GB2312"/>
                <w:sz w:val="18"/>
                <w:szCs w:val="18"/>
                <w:lang w:val="en-US" w:eastAsia="zh-CN"/>
              </w:rPr>
              <w:t>13635257680</w:t>
            </w:r>
          </w:p>
        </w:tc>
        <w:tc>
          <w:tcPr>
            <w:tcW w:w="793" w:type="dxa"/>
            <w:vMerge w:val="restart"/>
            <w:tcBorders>
              <w:left w:val="single" w:color="auto" w:sz="4" w:space="0"/>
              <w:right w:val="single" w:color="auto" w:sz="4" w:space="0"/>
            </w:tcBorders>
            <w:noWrap w:val="0"/>
            <w:vAlign w:val="center"/>
          </w:tcPr>
          <w:p w14:paraId="7CF13E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易昌彬</w:t>
            </w:r>
          </w:p>
          <w:p w14:paraId="0ABC4A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叶玉壘</w:t>
            </w:r>
          </w:p>
          <w:p w14:paraId="7A22371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林富健</w:t>
            </w:r>
          </w:p>
          <w:p w14:paraId="0CFAAA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15880019483</w:t>
            </w:r>
          </w:p>
        </w:tc>
        <w:tc>
          <w:tcPr>
            <w:tcW w:w="886" w:type="dxa"/>
            <w:vMerge w:val="restart"/>
            <w:tcBorders>
              <w:left w:val="single" w:color="auto" w:sz="4" w:space="0"/>
              <w:right w:val="single" w:color="auto" w:sz="4" w:space="0"/>
            </w:tcBorders>
            <w:noWrap w:val="0"/>
            <w:vAlign w:val="center"/>
          </w:tcPr>
          <w:p w14:paraId="7875CBD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黄光金</w:t>
            </w:r>
          </w:p>
          <w:p w14:paraId="73D8F31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18950229756</w:t>
            </w:r>
          </w:p>
        </w:tc>
      </w:tr>
      <w:tr w14:paraId="4FAF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87" w:type="dxa"/>
            <w:vMerge w:val="continue"/>
            <w:tcBorders>
              <w:left w:val="single" w:color="auto" w:sz="4" w:space="0"/>
              <w:right w:val="single" w:color="auto" w:sz="4" w:space="0"/>
            </w:tcBorders>
            <w:noWrap w:val="0"/>
            <w:vAlign w:val="center"/>
          </w:tcPr>
          <w:p w14:paraId="4E5F62D8">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7" w:type="dxa"/>
            <w:tcBorders>
              <w:left w:val="single" w:color="auto" w:sz="4" w:space="0"/>
              <w:right w:val="single" w:color="auto" w:sz="4" w:space="0"/>
            </w:tcBorders>
            <w:noWrap w:val="0"/>
            <w:vAlign w:val="center"/>
          </w:tcPr>
          <w:p w14:paraId="12D601D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飞竹村</w:t>
            </w:r>
            <w:r>
              <w:rPr>
                <w:rFonts w:hint="eastAsia" w:ascii="仿宋_GB2312" w:hAnsi="仿宋_GB2312" w:eastAsia="仿宋_GB2312" w:cs="仿宋_GB2312"/>
                <w:sz w:val="18"/>
                <w:szCs w:val="18"/>
                <w:lang w:val="en-US" w:eastAsia="zh-CN"/>
              </w:rPr>
              <w:t>20号</w:t>
            </w:r>
          </w:p>
        </w:tc>
        <w:tc>
          <w:tcPr>
            <w:tcW w:w="885" w:type="dxa"/>
            <w:tcBorders>
              <w:left w:val="single" w:color="auto" w:sz="4" w:space="0"/>
              <w:right w:val="single" w:color="auto" w:sz="4" w:space="0"/>
            </w:tcBorders>
            <w:noWrap w:val="0"/>
            <w:vAlign w:val="center"/>
          </w:tcPr>
          <w:p w14:paraId="009145B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1户5人</w:t>
            </w:r>
          </w:p>
        </w:tc>
        <w:tc>
          <w:tcPr>
            <w:tcW w:w="840" w:type="dxa"/>
            <w:tcBorders>
              <w:left w:val="single" w:color="auto" w:sz="4" w:space="0"/>
              <w:right w:val="single" w:color="auto" w:sz="4" w:space="0"/>
            </w:tcBorders>
            <w:noWrap w:val="0"/>
            <w:vAlign w:val="center"/>
          </w:tcPr>
          <w:p w14:paraId="7BE0BE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bidi="ar"/>
              </w:rPr>
              <w:t>5人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21DA8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E2977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232A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5" w:type="dxa"/>
            <w:vMerge w:val="continue"/>
            <w:tcBorders>
              <w:left w:val="single" w:color="auto" w:sz="4" w:space="0"/>
              <w:right w:val="single" w:color="auto" w:sz="4" w:space="0"/>
            </w:tcBorders>
            <w:noWrap w:val="0"/>
            <w:vAlign w:val="center"/>
          </w:tcPr>
          <w:p w14:paraId="1B63FD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945" w:type="dxa"/>
            <w:vMerge w:val="continue"/>
            <w:tcBorders>
              <w:left w:val="single" w:color="auto" w:sz="4" w:space="0"/>
              <w:right w:val="single" w:color="auto" w:sz="4" w:space="0"/>
            </w:tcBorders>
            <w:noWrap w:val="0"/>
            <w:vAlign w:val="center"/>
          </w:tcPr>
          <w:p w14:paraId="069294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40" w:type="dxa"/>
            <w:vMerge w:val="continue"/>
            <w:tcBorders>
              <w:left w:val="single" w:color="auto" w:sz="4" w:space="0"/>
              <w:right w:val="single" w:color="auto" w:sz="4" w:space="0"/>
            </w:tcBorders>
            <w:noWrap w:val="0"/>
            <w:vAlign w:val="center"/>
          </w:tcPr>
          <w:p w14:paraId="6C40DB6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40" w:type="dxa"/>
            <w:vMerge w:val="continue"/>
            <w:tcBorders>
              <w:left w:val="single" w:color="auto" w:sz="4" w:space="0"/>
              <w:right w:val="single" w:color="auto" w:sz="4" w:space="0"/>
            </w:tcBorders>
            <w:noWrap w:val="0"/>
            <w:vAlign w:val="center"/>
          </w:tcPr>
          <w:p w14:paraId="3E3E22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5" w:type="dxa"/>
            <w:vMerge w:val="continue"/>
            <w:tcBorders>
              <w:left w:val="single" w:color="auto" w:sz="4" w:space="0"/>
              <w:right w:val="single" w:color="auto" w:sz="4" w:space="0"/>
            </w:tcBorders>
            <w:noWrap w:val="0"/>
            <w:vAlign w:val="center"/>
          </w:tcPr>
          <w:p w14:paraId="19858A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08" w:type="dxa"/>
            <w:vMerge w:val="continue"/>
            <w:tcBorders>
              <w:left w:val="single" w:color="auto" w:sz="4" w:space="0"/>
              <w:right w:val="single" w:color="auto" w:sz="4" w:space="0"/>
            </w:tcBorders>
            <w:noWrap w:val="0"/>
            <w:vAlign w:val="center"/>
          </w:tcPr>
          <w:p w14:paraId="615C31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693" w:type="dxa"/>
            <w:gridSpan w:val="2"/>
            <w:vMerge w:val="continue"/>
            <w:tcBorders>
              <w:left w:val="single" w:color="auto" w:sz="4" w:space="0"/>
              <w:right w:val="single" w:color="auto" w:sz="4" w:space="0"/>
            </w:tcBorders>
            <w:noWrap w:val="0"/>
            <w:vAlign w:val="center"/>
          </w:tcPr>
          <w:p w14:paraId="6B57FA5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4" w:type="dxa"/>
            <w:vMerge w:val="continue"/>
            <w:tcBorders>
              <w:left w:val="single" w:color="auto" w:sz="4" w:space="0"/>
              <w:right w:val="single" w:color="auto" w:sz="4" w:space="0"/>
            </w:tcBorders>
            <w:noWrap w:val="0"/>
            <w:vAlign w:val="center"/>
          </w:tcPr>
          <w:p w14:paraId="02BC18B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793" w:type="dxa"/>
            <w:vMerge w:val="continue"/>
            <w:tcBorders>
              <w:left w:val="single" w:color="auto" w:sz="4" w:space="0"/>
              <w:right w:val="single" w:color="auto" w:sz="4" w:space="0"/>
            </w:tcBorders>
            <w:noWrap w:val="0"/>
            <w:vAlign w:val="center"/>
          </w:tcPr>
          <w:p w14:paraId="5AFBDC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right w:val="single" w:color="auto" w:sz="4" w:space="0"/>
            </w:tcBorders>
            <w:noWrap w:val="0"/>
            <w:vAlign w:val="center"/>
          </w:tcPr>
          <w:p w14:paraId="398C2B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r w14:paraId="0381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87" w:type="dxa"/>
            <w:vMerge w:val="restart"/>
            <w:tcBorders>
              <w:left w:val="single" w:color="auto" w:sz="4" w:space="0"/>
              <w:right w:val="single" w:color="auto" w:sz="4" w:space="0"/>
            </w:tcBorders>
            <w:noWrap w:val="0"/>
            <w:vAlign w:val="center"/>
          </w:tcPr>
          <w:p w14:paraId="73D677F3">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马  洋</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5户20人，其中应转移2人</w:t>
            </w:r>
            <w:r>
              <w:rPr>
                <w:rFonts w:hint="eastAsia" w:ascii="仿宋_GB2312" w:hAnsi="仿宋_GB2312" w:eastAsia="仿宋_GB2312" w:cs="仿宋_GB2312"/>
                <w:sz w:val="18"/>
                <w:szCs w:val="18"/>
                <w:lang w:eastAsia="zh-CN"/>
              </w:rPr>
              <w:t>）</w:t>
            </w:r>
          </w:p>
        </w:tc>
        <w:tc>
          <w:tcPr>
            <w:tcW w:w="887" w:type="dxa"/>
            <w:tcBorders>
              <w:left w:val="single" w:color="auto" w:sz="4" w:space="0"/>
              <w:right w:val="single" w:color="auto" w:sz="4" w:space="0"/>
            </w:tcBorders>
            <w:noWrap w:val="0"/>
            <w:vAlign w:val="center"/>
          </w:tcPr>
          <w:p w14:paraId="371594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bidi="ar"/>
              </w:rPr>
              <w:t>马洋村</w:t>
            </w:r>
            <w:r>
              <w:rPr>
                <w:rFonts w:hint="eastAsia" w:ascii="仿宋_GB2312" w:hAnsi="仿宋_GB2312" w:eastAsia="仿宋_GB2312" w:cs="仿宋_GB2312"/>
                <w:sz w:val="18"/>
                <w:szCs w:val="18"/>
                <w:lang w:val="en-US" w:eastAsia="zh-CN" w:bidi="ar"/>
              </w:rPr>
              <w:t>14号</w:t>
            </w:r>
          </w:p>
        </w:tc>
        <w:tc>
          <w:tcPr>
            <w:tcW w:w="885" w:type="dxa"/>
            <w:tcBorders>
              <w:left w:val="single" w:color="auto" w:sz="4" w:space="0"/>
              <w:right w:val="single" w:color="auto" w:sz="4" w:space="0"/>
            </w:tcBorders>
            <w:noWrap w:val="0"/>
            <w:vAlign w:val="center"/>
          </w:tcPr>
          <w:p w14:paraId="716CDC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bidi="ar"/>
              </w:rPr>
              <w:t>1户5人</w:t>
            </w:r>
          </w:p>
        </w:tc>
        <w:tc>
          <w:tcPr>
            <w:tcW w:w="840" w:type="dxa"/>
            <w:tcBorders>
              <w:left w:val="single" w:color="auto" w:sz="4" w:space="0"/>
              <w:right w:val="single" w:color="auto" w:sz="4" w:space="0"/>
            </w:tcBorders>
            <w:noWrap w:val="0"/>
            <w:vAlign w:val="center"/>
          </w:tcPr>
          <w:p w14:paraId="23D82B4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p w14:paraId="6D725F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1人</w:t>
            </w:r>
          </w:p>
          <w:p w14:paraId="2A8B4C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C839E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eastAsia="zh-CN" w:bidi="ar"/>
              </w:rPr>
              <w:t>马洋村</w:t>
            </w:r>
            <w:r>
              <w:rPr>
                <w:rFonts w:hint="eastAsia" w:ascii="仿宋_GB2312" w:hAnsi="仿宋_GB2312" w:eastAsia="仿宋_GB2312" w:cs="仿宋_GB2312"/>
                <w:sz w:val="18"/>
                <w:szCs w:val="18"/>
                <w:lang w:val="en-US" w:eastAsia="zh-CN" w:bidi="ar"/>
              </w:rPr>
              <w:t>19号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BC72D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1户3人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48C0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0人</w:t>
            </w:r>
          </w:p>
          <w:p w14:paraId="4BCB46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已整改</w:t>
            </w:r>
          </w:p>
        </w:tc>
        <w:tc>
          <w:tcPr>
            <w:tcW w:w="885" w:type="dxa"/>
            <w:tcBorders>
              <w:left w:val="single" w:color="auto" w:sz="4" w:space="0"/>
              <w:right w:val="single" w:color="auto" w:sz="4" w:space="0"/>
            </w:tcBorders>
            <w:noWrap w:val="0"/>
            <w:vAlign w:val="center"/>
          </w:tcPr>
          <w:p w14:paraId="29EC50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945" w:type="dxa"/>
            <w:tcBorders>
              <w:left w:val="single" w:color="auto" w:sz="4" w:space="0"/>
              <w:right w:val="single" w:color="auto" w:sz="4" w:space="0"/>
            </w:tcBorders>
            <w:noWrap w:val="0"/>
            <w:vAlign w:val="center"/>
          </w:tcPr>
          <w:p w14:paraId="40B05A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tcBorders>
              <w:left w:val="single" w:color="auto" w:sz="4" w:space="0"/>
              <w:right w:val="single" w:color="auto" w:sz="4" w:space="0"/>
            </w:tcBorders>
            <w:noWrap w:val="0"/>
            <w:vAlign w:val="center"/>
          </w:tcPr>
          <w:p w14:paraId="0BD52C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tcBorders>
              <w:left w:val="single" w:color="auto" w:sz="4" w:space="0"/>
              <w:right w:val="single" w:color="auto" w:sz="4" w:space="0"/>
            </w:tcBorders>
            <w:noWrap w:val="0"/>
            <w:vAlign w:val="center"/>
          </w:tcPr>
          <w:p w14:paraId="1A7230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left w:val="single" w:color="auto" w:sz="4" w:space="0"/>
              <w:right w:val="single" w:color="auto" w:sz="4" w:space="0"/>
            </w:tcBorders>
            <w:noWrap w:val="0"/>
            <w:vAlign w:val="center"/>
          </w:tcPr>
          <w:p w14:paraId="701AF0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left w:val="single" w:color="auto" w:sz="4" w:space="0"/>
              <w:right w:val="single" w:color="auto" w:sz="4" w:space="0"/>
            </w:tcBorders>
            <w:noWrap w:val="0"/>
            <w:vAlign w:val="center"/>
          </w:tcPr>
          <w:p w14:paraId="5D57FEE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693" w:type="dxa"/>
            <w:gridSpan w:val="2"/>
            <w:vMerge w:val="restart"/>
            <w:tcBorders>
              <w:left w:val="single" w:color="auto" w:sz="4" w:space="0"/>
              <w:right w:val="single" w:color="auto" w:sz="4" w:space="0"/>
            </w:tcBorders>
            <w:noWrap w:val="0"/>
            <w:vAlign w:val="center"/>
          </w:tcPr>
          <w:p w14:paraId="11AAE1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马洋村</w:t>
            </w:r>
            <w:r>
              <w:rPr>
                <w:rFonts w:hint="eastAsia" w:ascii="仿宋_GB2312" w:hAnsi="仿宋_GB2312" w:eastAsia="仿宋_GB2312" w:cs="仿宋_GB2312"/>
                <w:sz w:val="18"/>
                <w:szCs w:val="18"/>
              </w:rPr>
              <w:t>村  部</w:t>
            </w:r>
          </w:p>
        </w:tc>
        <w:tc>
          <w:tcPr>
            <w:tcW w:w="884" w:type="dxa"/>
            <w:vMerge w:val="restart"/>
            <w:tcBorders>
              <w:left w:val="single" w:color="auto" w:sz="4" w:space="0"/>
              <w:right w:val="single" w:color="auto" w:sz="4" w:space="0"/>
            </w:tcBorders>
            <w:noWrap w:val="0"/>
            <w:vAlign w:val="center"/>
          </w:tcPr>
          <w:p w14:paraId="716E7E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魏  威15359139184</w:t>
            </w:r>
          </w:p>
        </w:tc>
        <w:tc>
          <w:tcPr>
            <w:tcW w:w="793" w:type="dxa"/>
            <w:vMerge w:val="restart"/>
            <w:tcBorders>
              <w:left w:val="single" w:color="auto" w:sz="4" w:space="0"/>
              <w:right w:val="single" w:color="auto" w:sz="4" w:space="0"/>
            </w:tcBorders>
            <w:noWrap w:val="0"/>
            <w:vAlign w:val="center"/>
          </w:tcPr>
          <w:p w14:paraId="6D40B6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李兴发</w:t>
            </w:r>
          </w:p>
          <w:p w14:paraId="0E7596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13850183901</w:t>
            </w:r>
          </w:p>
        </w:tc>
        <w:tc>
          <w:tcPr>
            <w:tcW w:w="886" w:type="dxa"/>
            <w:vMerge w:val="restart"/>
            <w:tcBorders>
              <w:left w:val="single" w:color="auto" w:sz="4" w:space="0"/>
              <w:right w:val="single" w:color="auto" w:sz="4" w:space="0"/>
            </w:tcBorders>
            <w:noWrap w:val="0"/>
            <w:vAlign w:val="center"/>
          </w:tcPr>
          <w:p w14:paraId="355EF83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黄光金</w:t>
            </w:r>
          </w:p>
          <w:p w14:paraId="0ECF7F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18950229756</w:t>
            </w:r>
          </w:p>
        </w:tc>
      </w:tr>
      <w:tr w14:paraId="4B6E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7" w:type="dxa"/>
            <w:vMerge w:val="continue"/>
            <w:tcBorders>
              <w:left w:val="single" w:color="auto" w:sz="4" w:space="0"/>
              <w:right w:val="single" w:color="auto" w:sz="4" w:space="0"/>
            </w:tcBorders>
            <w:noWrap w:val="0"/>
            <w:vAlign w:val="center"/>
          </w:tcPr>
          <w:p w14:paraId="20D65EBB">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c>
          <w:tcPr>
            <w:tcW w:w="887" w:type="dxa"/>
            <w:tcBorders>
              <w:left w:val="single" w:color="auto" w:sz="4" w:space="0"/>
              <w:right w:val="single" w:color="auto" w:sz="4" w:space="0"/>
            </w:tcBorders>
            <w:noWrap w:val="0"/>
            <w:vAlign w:val="center"/>
          </w:tcPr>
          <w:p w14:paraId="7860CDD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eastAsia="zh-CN" w:bidi="ar"/>
              </w:rPr>
              <w:t>马洋村</w:t>
            </w:r>
            <w:r>
              <w:rPr>
                <w:rFonts w:hint="eastAsia" w:ascii="仿宋_GB2312" w:hAnsi="仿宋_GB2312" w:eastAsia="仿宋_GB2312" w:cs="仿宋_GB2312"/>
                <w:sz w:val="18"/>
                <w:szCs w:val="18"/>
                <w:lang w:val="en-US" w:eastAsia="zh-CN" w:bidi="ar"/>
              </w:rPr>
              <w:t>44号</w:t>
            </w:r>
          </w:p>
        </w:tc>
        <w:tc>
          <w:tcPr>
            <w:tcW w:w="885" w:type="dxa"/>
            <w:tcBorders>
              <w:left w:val="single" w:color="auto" w:sz="4" w:space="0"/>
              <w:right w:val="single" w:color="auto" w:sz="4" w:space="0"/>
            </w:tcBorders>
            <w:noWrap w:val="0"/>
            <w:vAlign w:val="center"/>
          </w:tcPr>
          <w:p w14:paraId="4B08B6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2户9人</w:t>
            </w:r>
          </w:p>
        </w:tc>
        <w:tc>
          <w:tcPr>
            <w:tcW w:w="840" w:type="dxa"/>
            <w:tcBorders>
              <w:left w:val="single" w:color="auto" w:sz="4" w:space="0"/>
              <w:right w:val="single" w:color="auto" w:sz="4" w:space="0"/>
            </w:tcBorders>
            <w:noWrap w:val="0"/>
            <w:vAlign w:val="center"/>
          </w:tcPr>
          <w:p w14:paraId="18ACFFE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BACC4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eastAsia="zh-CN" w:bidi="ar"/>
              </w:rPr>
              <w:t>马洋村</w:t>
            </w:r>
            <w:r>
              <w:rPr>
                <w:rFonts w:hint="eastAsia" w:ascii="仿宋_GB2312" w:hAnsi="仿宋_GB2312" w:eastAsia="仿宋_GB2312" w:cs="仿宋_GB2312"/>
                <w:sz w:val="18"/>
                <w:szCs w:val="18"/>
                <w:lang w:val="en-US" w:eastAsia="zh-CN" w:bidi="ar"/>
              </w:rPr>
              <w:t>59号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1857F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1户3人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58A4C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0人</w:t>
            </w:r>
          </w:p>
          <w:p w14:paraId="26DD28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bidi="ar"/>
              </w:rPr>
              <w:t>已整改</w:t>
            </w:r>
          </w:p>
        </w:tc>
        <w:tc>
          <w:tcPr>
            <w:tcW w:w="885" w:type="dxa"/>
            <w:tcBorders>
              <w:left w:val="single" w:color="auto" w:sz="4" w:space="0"/>
              <w:right w:val="single" w:color="auto" w:sz="4" w:space="0"/>
            </w:tcBorders>
            <w:noWrap w:val="0"/>
            <w:vAlign w:val="center"/>
          </w:tcPr>
          <w:p w14:paraId="4272B2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945" w:type="dxa"/>
            <w:tcBorders>
              <w:left w:val="single" w:color="auto" w:sz="4" w:space="0"/>
              <w:right w:val="single" w:color="auto" w:sz="4" w:space="0"/>
            </w:tcBorders>
            <w:noWrap w:val="0"/>
            <w:vAlign w:val="center"/>
          </w:tcPr>
          <w:p w14:paraId="73EF69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tcBorders>
              <w:left w:val="single" w:color="auto" w:sz="4" w:space="0"/>
              <w:right w:val="single" w:color="auto" w:sz="4" w:space="0"/>
            </w:tcBorders>
            <w:noWrap w:val="0"/>
            <w:vAlign w:val="center"/>
          </w:tcPr>
          <w:p w14:paraId="6260E45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tcBorders>
              <w:left w:val="single" w:color="auto" w:sz="4" w:space="0"/>
              <w:right w:val="single" w:color="auto" w:sz="4" w:space="0"/>
            </w:tcBorders>
            <w:noWrap w:val="0"/>
            <w:vAlign w:val="center"/>
          </w:tcPr>
          <w:p w14:paraId="2AC875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left w:val="single" w:color="auto" w:sz="4" w:space="0"/>
              <w:right w:val="single" w:color="auto" w:sz="4" w:space="0"/>
            </w:tcBorders>
            <w:noWrap w:val="0"/>
            <w:vAlign w:val="center"/>
          </w:tcPr>
          <w:p w14:paraId="591EA6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tcBorders>
              <w:left w:val="single" w:color="auto" w:sz="4" w:space="0"/>
              <w:right w:val="single" w:color="auto" w:sz="4" w:space="0"/>
            </w:tcBorders>
            <w:noWrap w:val="0"/>
            <w:vAlign w:val="center"/>
          </w:tcPr>
          <w:p w14:paraId="7614D68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693" w:type="dxa"/>
            <w:gridSpan w:val="2"/>
            <w:vMerge w:val="continue"/>
            <w:tcBorders>
              <w:left w:val="single" w:color="auto" w:sz="4" w:space="0"/>
              <w:right w:val="single" w:color="auto" w:sz="4" w:space="0"/>
            </w:tcBorders>
            <w:noWrap w:val="0"/>
            <w:vAlign w:val="center"/>
          </w:tcPr>
          <w:p w14:paraId="5F25AD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650BA5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0E56FC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right w:val="single" w:color="auto" w:sz="4" w:space="0"/>
            </w:tcBorders>
            <w:noWrap w:val="0"/>
            <w:vAlign w:val="center"/>
          </w:tcPr>
          <w:p w14:paraId="62F764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r w14:paraId="12A2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87" w:type="dxa"/>
            <w:tcBorders>
              <w:left w:val="single" w:color="auto" w:sz="4" w:space="0"/>
              <w:bottom w:val="single" w:color="auto" w:sz="4" w:space="0"/>
              <w:right w:val="single" w:color="auto" w:sz="4" w:space="0"/>
            </w:tcBorders>
            <w:noWrap w:val="0"/>
            <w:vAlign w:val="center"/>
          </w:tcPr>
          <w:p w14:paraId="76FC8521">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rPr>
              <w:t>刘  洋</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0户0人</w:t>
            </w:r>
            <w:r>
              <w:rPr>
                <w:rFonts w:hint="eastAsia" w:ascii="仿宋_GB2312" w:hAnsi="仿宋_GB2312" w:eastAsia="仿宋_GB2312" w:cs="仿宋_GB2312"/>
                <w:sz w:val="18"/>
                <w:szCs w:val="18"/>
                <w:lang w:eastAsia="zh-CN"/>
              </w:rPr>
              <w:t>）</w:t>
            </w:r>
          </w:p>
        </w:tc>
        <w:tc>
          <w:tcPr>
            <w:tcW w:w="887" w:type="dxa"/>
            <w:tcBorders>
              <w:left w:val="single" w:color="auto" w:sz="4" w:space="0"/>
              <w:bottom w:val="single" w:color="auto" w:sz="4" w:space="0"/>
              <w:right w:val="single" w:color="auto" w:sz="4" w:space="0"/>
            </w:tcBorders>
            <w:noWrap w:val="0"/>
            <w:vAlign w:val="center"/>
          </w:tcPr>
          <w:p w14:paraId="4B6FBE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85" w:type="dxa"/>
            <w:tcBorders>
              <w:left w:val="single" w:color="auto" w:sz="4" w:space="0"/>
              <w:bottom w:val="single" w:color="auto" w:sz="4" w:space="0"/>
              <w:right w:val="single" w:color="auto" w:sz="4" w:space="0"/>
            </w:tcBorders>
            <w:noWrap w:val="0"/>
            <w:vAlign w:val="center"/>
          </w:tcPr>
          <w:p w14:paraId="5DF8ED8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40" w:type="dxa"/>
            <w:tcBorders>
              <w:left w:val="single" w:color="auto" w:sz="4" w:space="0"/>
              <w:bottom w:val="single" w:color="auto" w:sz="4" w:space="0"/>
              <w:right w:val="single" w:color="auto" w:sz="4" w:space="0"/>
            </w:tcBorders>
            <w:noWrap w:val="0"/>
            <w:vAlign w:val="center"/>
          </w:tcPr>
          <w:p w14:paraId="466C6E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48940F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57BA52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2E32B3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4A760F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5E9C8C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536EB2B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347103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p w14:paraId="300B24E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CFA75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59807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D092F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885" w:type="dxa"/>
            <w:tcBorders>
              <w:left w:val="single" w:color="auto" w:sz="4" w:space="0"/>
              <w:bottom w:val="single" w:color="auto" w:sz="4" w:space="0"/>
              <w:right w:val="single" w:color="auto" w:sz="4" w:space="0"/>
            </w:tcBorders>
            <w:noWrap w:val="0"/>
            <w:vAlign w:val="center"/>
          </w:tcPr>
          <w:p w14:paraId="38B0A2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945" w:type="dxa"/>
            <w:tcBorders>
              <w:left w:val="single" w:color="auto" w:sz="4" w:space="0"/>
              <w:bottom w:val="single" w:color="auto" w:sz="4" w:space="0"/>
              <w:right w:val="single" w:color="auto" w:sz="4" w:space="0"/>
            </w:tcBorders>
            <w:noWrap w:val="0"/>
            <w:vAlign w:val="center"/>
          </w:tcPr>
          <w:p w14:paraId="35B6271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840" w:type="dxa"/>
            <w:tcBorders>
              <w:left w:val="single" w:color="auto" w:sz="4" w:space="0"/>
              <w:bottom w:val="single" w:color="auto" w:sz="4" w:space="0"/>
              <w:right w:val="single" w:color="auto" w:sz="4" w:space="0"/>
            </w:tcBorders>
            <w:noWrap w:val="0"/>
            <w:vAlign w:val="center"/>
          </w:tcPr>
          <w:p w14:paraId="76E4B4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840" w:type="dxa"/>
            <w:tcBorders>
              <w:left w:val="single" w:color="auto" w:sz="4" w:space="0"/>
              <w:bottom w:val="single" w:color="auto" w:sz="4" w:space="0"/>
              <w:right w:val="single" w:color="auto" w:sz="4" w:space="0"/>
            </w:tcBorders>
            <w:noWrap w:val="0"/>
            <w:vAlign w:val="center"/>
          </w:tcPr>
          <w:p w14:paraId="12B0C9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85" w:type="dxa"/>
            <w:tcBorders>
              <w:left w:val="single" w:color="auto" w:sz="4" w:space="0"/>
              <w:bottom w:val="single" w:color="auto" w:sz="4" w:space="0"/>
              <w:right w:val="single" w:color="auto" w:sz="4" w:space="0"/>
            </w:tcBorders>
            <w:noWrap w:val="0"/>
            <w:vAlign w:val="center"/>
          </w:tcPr>
          <w:p w14:paraId="1C299E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p>
        </w:tc>
        <w:tc>
          <w:tcPr>
            <w:tcW w:w="808" w:type="dxa"/>
            <w:tcBorders>
              <w:left w:val="single" w:color="auto" w:sz="4" w:space="0"/>
              <w:bottom w:val="single" w:color="auto" w:sz="4" w:space="0"/>
              <w:right w:val="single" w:color="auto" w:sz="4" w:space="0"/>
            </w:tcBorders>
            <w:noWrap w:val="0"/>
            <w:vAlign w:val="center"/>
          </w:tcPr>
          <w:p w14:paraId="322D3D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p>
        </w:tc>
        <w:tc>
          <w:tcPr>
            <w:tcW w:w="693" w:type="dxa"/>
            <w:gridSpan w:val="2"/>
            <w:tcBorders>
              <w:left w:val="single" w:color="auto" w:sz="4" w:space="0"/>
              <w:bottom w:val="single" w:color="auto" w:sz="4" w:space="0"/>
              <w:right w:val="single" w:color="auto" w:sz="4" w:space="0"/>
            </w:tcBorders>
            <w:noWrap w:val="0"/>
            <w:vAlign w:val="center"/>
          </w:tcPr>
          <w:p w14:paraId="704DE6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eastAsia="zh-CN" w:bidi="ar"/>
              </w:rPr>
              <w:t>刘洋村村部</w:t>
            </w:r>
          </w:p>
        </w:tc>
        <w:tc>
          <w:tcPr>
            <w:tcW w:w="884" w:type="dxa"/>
            <w:tcBorders>
              <w:left w:val="single" w:color="auto" w:sz="4" w:space="0"/>
              <w:bottom w:val="single" w:color="auto" w:sz="4" w:space="0"/>
              <w:right w:val="single" w:color="auto" w:sz="4" w:space="0"/>
            </w:tcBorders>
            <w:noWrap w:val="0"/>
            <w:vAlign w:val="center"/>
          </w:tcPr>
          <w:p w14:paraId="5DD2295B">
            <w:pPr>
              <w:keepNext w:val="0"/>
              <w:keepLines w:val="0"/>
              <w:widowControl/>
              <w:suppressLineNumbers w:val="0"/>
              <w:jc w:val="center"/>
              <w:textAlignment w:val="center"/>
              <w:rPr>
                <w:rFonts w:hint="eastAsia" w:ascii="幼圆" w:hAnsi="幼圆" w:eastAsia="幼圆" w:cs="幼圆"/>
                <w:i w:val="0"/>
                <w:iCs w:val="0"/>
                <w:color w:val="000000"/>
                <w:kern w:val="2"/>
                <w:sz w:val="20"/>
                <w:szCs w:val="20"/>
                <w:u w:val="none"/>
                <w:lang w:val="en-US" w:eastAsia="zh-CN" w:bidi="ar-SA"/>
              </w:rPr>
            </w:pPr>
            <w:r>
              <w:rPr>
                <w:rFonts w:hint="eastAsia" w:ascii="仿宋_GB2312" w:hAnsi="仿宋_GB2312" w:eastAsia="仿宋_GB2312" w:cs="仿宋_GB2312"/>
                <w:sz w:val="18"/>
                <w:szCs w:val="18"/>
                <w:lang w:val="en-US" w:eastAsia="zh-CN"/>
              </w:rPr>
              <w:t>黄美珊</w:t>
            </w:r>
            <w:r>
              <w:rPr>
                <w:rFonts w:hint="default" w:ascii="仿宋_GB2312" w:hAnsi="仿宋_GB2312" w:eastAsia="仿宋_GB2312" w:cs="仿宋_GB2312"/>
                <w:sz w:val="18"/>
                <w:szCs w:val="18"/>
                <w:lang w:val="en-US" w:eastAsia="zh-CN"/>
              </w:rPr>
              <w:t>18705065621</w:t>
            </w:r>
          </w:p>
        </w:tc>
        <w:tc>
          <w:tcPr>
            <w:tcW w:w="793" w:type="dxa"/>
            <w:tcBorders>
              <w:left w:val="single" w:color="auto" w:sz="4" w:space="0"/>
              <w:bottom w:val="single" w:color="auto" w:sz="4" w:space="0"/>
              <w:right w:val="single" w:color="auto" w:sz="4" w:space="0"/>
            </w:tcBorders>
            <w:noWrap w:val="0"/>
            <w:vAlign w:val="center"/>
          </w:tcPr>
          <w:p w14:paraId="3EABDF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郑可琼</w:t>
            </w:r>
          </w:p>
          <w:p w14:paraId="23F966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13960894532</w:t>
            </w:r>
          </w:p>
        </w:tc>
        <w:tc>
          <w:tcPr>
            <w:tcW w:w="886" w:type="dxa"/>
            <w:tcBorders>
              <w:left w:val="single" w:color="auto" w:sz="4" w:space="0"/>
              <w:bottom w:val="single" w:color="auto" w:sz="4" w:space="0"/>
              <w:right w:val="single" w:color="auto" w:sz="4" w:space="0"/>
            </w:tcBorders>
            <w:noWrap w:val="0"/>
            <w:vAlign w:val="center"/>
          </w:tcPr>
          <w:p w14:paraId="6BE908B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eastAsia="zh-CN"/>
              </w:rPr>
              <w:t>黄粦琛</w:t>
            </w:r>
            <w:r>
              <w:rPr>
                <w:rFonts w:hint="eastAsia" w:ascii="仿宋_GB2312" w:hAnsi="仿宋_GB2312" w:eastAsia="仿宋_GB2312" w:cs="仿宋_GB2312"/>
                <w:sz w:val="18"/>
                <w:szCs w:val="18"/>
                <w:lang w:val="en-US" w:eastAsia="zh-CN"/>
              </w:rPr>
              <w:t>13705090801</w:t>
            </w:r>
          </w:p>
        </w:tc>
      </w:tr>
    </w:tbl>
    <w:p w14:paraId="170CBDB0">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b/>
          <w:bCs/>
          <w:sz w:val="18"/>
          <w:szCs w:val="18"/>
          <w:lang w:bidi="ar"/>
        </w:rPr>
        <w:sectPr>
          <w:footerReference r:id="rId15"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18"/>
        </w:rPr>
        <mc:AlternateContent>
          <mc:Choice Requires="wps">
            <w:drawing>
              <wp:anchor distT="0" distB="0" distL="114300" distR="114300" simplePos="0" relativeHeight="251671552" behindDoc="0" locked="0" layoutInCell="1" allowOverlap="1">
                <wp:simplePos x="0" y="0"/>
                <wp:positionH relativeFrom="column">
                  <wp:posOffset>-606425</wp:posOffset>
                </wp:positionH>
                <wp:positionV relativeFrom="paragraph">
                  <wp:posOffset>-492760</wp:posOffset>
                </wp:positionV>
                <wp:extent cx="528955" cy="99441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528955" cy="994410"/>
                        </a:xfrm>
                        <a:prstGeom prst="rect">
                          <a:avLst/>
                        </a:prstGeom>
                        <a:noFill/>
                        <a:ln>
                          <a:noFill/>
                        </a:ln>
                        <a:effectLst/>
                      </wps:spPr>
                      <wps:txbx>
                        <w:txbxContent>
                          <w:p w14:paraId="61B35D22">
                            <w:pPr>
                              <w:rPr>
                                <w:rFonts w:hint="eastAsia" w:ascii="宋体" w:hAnsi="宋体" w:eastAsia="宋体" w:cs="宋体"/>
                                <w:sz w:val="28"/>
                                <w:szCs w:val="28"/>
                                <w:lang w:val="en-US" w:eastAsia="zh-CN"/>
                              </w:rPr>
                            </w:pPr>
                          </w:p>
                        </w:txbxContent>
                      </wps:txbx>
                      <wps:bodyPr vert="eaVert" wrap="square" upright="1"/>
                    </wps:wsp>
                  </a:graphicData>
                </a:graphic>
              </wp:anchor>
            </w:drawing>
          </mc:Choice>
          <mc:Fallback>
            <w:pict>
              <v:shape id="_x0000_s1026" o:spid="_x0000_s1026" o:spt="202" type="#_x0000_t202" style="position:absolute;left:0pt;margin-left:-47.75pt;margin-top:-38.8pt;height:78.3pt;width:41.65pt;z-index:251671552;mso-width-relative:page;mso-height-relative:page;" filled="f" stroked="f" coordsize="21600,21600" o:gfxdata="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fQr+3AAAAAoBAAAPAAAAAAAAAAEAIAAAACIAAABkcnMv&#10;ZG93bnJldi54bWxQSwECFAAUAAAACACHTuJAHzVfm8YBAAB5AwAADgAAAAAAAAABACAAAAArAQAA&#10;ZHJzL2Uyb0RvYy54bWxQSwUGAAAAAAYABgBZAQAAYwUAAAAA&#10;">
                <v:fill on="f" focussize="0,0"/>
                <v:stroke on="f"/>
                <v:imagedata o:title=""/>
                <o:lock v:ext="edit" aspectratio="f"/>
                <v:textbox style="layout-flow:vertical-ideographic;">
                  <w:txbxContent>
                    <w:p w14:paraId="61B35D22">
                      <w:pPr>
                        <w:rPr>
                          <w:rFonts w:hint="eastAsia" w:ascii="宋体" w:hAnsi="宋体" w:eastAsia="宋体" w:cs="宋体"/>
                          <w:sz w:val="28"/>
                          <w:szCs w:val="28"/>
                          <w:lang w:val="en-US" w:eastAsia="zh-CN"/>
                        </w:rPr>
                      </w:pPr>
                    </w:p>
                  </w:txbxContent>
                </v:textbox>
              </v:shape>
            </w:pict>
          </mc:Fallback>
        </mc:AlternateContent>
      </w:r>
    </w:p>
    <w:tbl>
      <w:tblPr>
        <w:tblStyle w:val="9"/>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945"/>
        <w:gridCol w:w="840"/>
        <w:gridCol w:w="840"/>
        <w:gridCol w:w="885"/>
        <w:gridCol w:w="808"/>
        <w:gridCol w:w="1"/>
        <w:gridCol w:w="692"/>
        <w:gridCol w:w="884"/>
        <w:gridCol w:w="793"/>
        <w:gridCol w:w="886"/>
      </w:tblGrid>
      <w:tr w14:paraId="3354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434E0E9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sz w:val="1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55A0E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b/>
                                      <w:bCs/>
                                      <w:sz w:val="18"/>
                                      <w:szCs w:val="18"/>
                                      <w:lang w:bidi="ar"/>
                                    </w:rPr>
                                  </w:pPr>
                                </w:p>
                              </w:txbxContent>
                            </wps:txbx>
                            <wps:bodyPr vert="eaVert" wrap="none" upright="1">
                              <a:spAutoFit/>
                            </wps:bodyPr>
                          </wps:wsp>
                        </a:graphicData>
                      </a:graphic>
                    </wp:anchor>
                  </w:drawing>
                </mc:Choice>
                <mc:Fallback>
                  <w:pict>
                    <v:shape id="_x0000_s1026" o:spid="_x0000_s1026" o:spt="202" type="#_x0000_t202" style="position:absolute;left:0pt;margin-left:0pt;margin-top:0pt;height:144pt;width:144pt;mso-wrap-distance-bottom:0pt;mso-wrap-distance-left:9pt;mso-wrap-distance-right:9pt;mso-wrap-distance-top:0pt;mso-wrap-style:none;z-index:251673600;mso-width-relative:page;mso-height-relative:page;" filled="f" stroked="f" coordsize="21600,21600" o:gfxdata="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JA4g0gAAAAUBAAAPAAAAAAAAAAEAIAAAACIAAABkcnMvZG93bnJl&#10;di54bWxQSwECFAAUAAAACACHTuJAz7+xecoBAACTAwAADgAAAAAAAAABACAAAAAhAQAAZHJzL2Uy&#10;b0RvYy54bWxQSwUGAAAAAAYABgBZAQAAXQUAAAAA&#10;">
                      <v:fill on="f" focussize="0,0"/>
                      <v:stroke on="f"/>
                      <v:imagedata o:title=""/>
                      <o:lock v:ext="edit" aspectratio="f"/>
                      <v:textbox style="layout-flow:vertical-ideographic;mso-fit-shape-to-text:t;">
                        <w:txbxContent>
                          <w:p w14:paraId="4055A0E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b/>
                                <w:bCs/>
                                <w:sz w:val="18"/>
                                <w:szCs w:val="18"/>
                                <w:lang w:bidi="ar"/>
                              </w:rPr>
                            </w:pPr>
                          </w:p>
                        </w:txbxContent>
                      </v:textbox>
                      <w10:wrap type="square"/>
                    </v:shape>
                  </w:pict>
                </mc:Fallback>
              </mc:AlternateContent>
            </w: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799151B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02518C4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3"/>
            <w:tcBorders>
              <w:top w:val="single" w:color="auto" w:sz="4" w:space="0"/>
              <w:left w:val="single" w:color="auto" w:sz="4" w:space="0"/>
              <w:bottom w:val="single" w:color="auto" w:sz="4" w:space="0"/>
              <w:right w:val="single" w:color="auto" w:sz="4" w:space="0"/>
            </w:tcBorders>
            <w:noWrap w:val="0"/>
            <w:vAlign w:val="center"/>
          </w:tcPr>
          <w:p w14:paraId="0722A08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7BACF81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vMerge w:val="restart"/>
            <w:tcBorders>
              <w:top w:val="single" w:color="auto" w:sz="4" w:space="0"/>
              <w:left w:val="single" w:color="auto" w:sz="4" w:space="0"/>
              <w:right w:val="single" w:color="auto" w:sz="4" w:space="0"/>
            </w:tcBorders>
            <w:noWrap w:val="0"/>
            <w:vAlign w:val="center"/>
          </w:tcPr>
          <w:p w14:paraId="5627929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070B708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3C3A630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5FD9E8E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7887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4A15CC4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3CC6C2E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7AE432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07B621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176DA9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AD4AA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86E168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67F9B1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4715E0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8F4AA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A78205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2ACC8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0CC4F40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2"/>
            <w:vMerge w:val="continue"/>
            <w:tcBorders>
              <w:left w:val="single" w:color="auto" w:sz="4" w:space="0"/>
              <w:bottom w:val="single" w:color="auto" w:sz="4" w:space="0"/>
              <w:right w:val="single" w:color="auto" w:sz="4" w:space="0"/>
            </w:tcBorders>
            <w:noWrap w:val="0"/>
            <w:vAlign w:val="center"/>
          </w:tcPr>
          <w:p w14:paraId="0742A40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5687A1C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18BC078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6A2422B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r>
      <w:tr w14:paraId="17EE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1A3B280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潘  洋</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4户19人，其中应转移2人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124959A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7954366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199009A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945" w:type="dxa"/>
            <w:tcBorders>
              <w:top w:val="single" w:color="auto" w:sz="4" w:space="0"/>
              <w:left w:val="single" w:color="auto" w:sz="4" w:space="0"/>
              <w:right w:val="single" w:color="auto" w:sz="4" w:space="0"/>
            </w:tcBorders>
            <w:noWrap w:val="0"/>
            <w:vAlign w:val="center"/>
          </w:tcPr>
          <w:p w14:paraId="45C61FB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eastAsia="zh-CN" w:bidi="ar"/>
              </w:rPr>
              <w:t>潘洋</w:t>
            </w:r>
            <w:r>
              <w:rPr>
                <w:rFonts w:hint="eastAsia" w:ascii="仿宋_GB2312" w:hAnsi="仿宋_GB2312" w:eastAsia="仿宋_GB2312" w:cs="仿宋_GB2312"/>
                <w:sz w:val="18"/>
                <w:szCs w:val="18"/>
                <w:highlight w:val="none"/>
                <w:lang w:val="en-US" w:eastAsia="zh-CN" w:bidi="ar"/>
              </w:rPr>
              <w:t>15号</w:t>
            </w:r>
          </w:p>
          <w:p w14:paraId="563F754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p>
        </w:tc>
        <w:tc>
          <w:tcPr>
            <w:tcW w:w="900" w:type="dxa"/>
            <w:tcBorders>
              <w:top w:val="single" w:color="auto" w:sz="4" w:space="0"/>
              <w:left w:val="single" w:color="auto" w:sz="4" w:space="0"/>
              <w:right w:val="single" w:color="auto" w:sz="4" w:space="0"/>
            </w:tcBorders>
            <w:noWrap w:val="0"/>
            <w:vAlign w:val="center"/>
          </w:tcPr>
          <w:p w14:paraId="73E1E9E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1户4人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67122E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0人</w:t>
            </w:r>
          </w:p>
        </w:tc>
        <w:tc>
          <w:tcPr>
            <w:tcW w:w="885" w:type="dxa"/>
            <w:vMerge w:val="restart"/>
            <w:tcBorders>
              <w:top w:val="single" w:color="auto" w:sz="4" w:space="0"/>
              <w:left w:val="single" w:color="auto" w:sz="4" w:space="0"/>
              <w:right w:val="single" w:color="auto" w:sz="4" w:space="0"/>
            </w:tcBorders>
            <w:noWrap w:val="0"/>
            <w:vAlign w:val="center"/>
          </w:tcPr>
          <w:p w14:paraId="5233FAB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945" w:type="dxa"/>
            <w:vMerge w:val="restart"/>
            <w:tcBorders>
              <w:top w:val="single" w:color="auto" w:sz="4" w:space="0"/>
              <w:left w:val="single" w:color="auto" w:sz="4" w:space="0"/>
              <w:right w:val="single" w:color="auto" w:sz="4" w:space="0"/>
            </w:tcBorders>
            <w:noWrap w:val="0"/>
            <w:vAlign w:val="center"/>
          </w:tcPr>
          <w:p w14:paraId="3D696FC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40" w:type="dxa"/>
            <w:vMerge w:val="restart"/>
            <w:tcBorders>
              <w:top w:val="single" w:color="auto" w:sz="4" w:space="0"/>
              <w:left w:val="single" w:color="auto" w:sz="4" w:space="0"/>
              <w:right w:val="single" w:color="auto" w:sz="4" w:space="0"/>
            </w:tcBorders>
            <w:noWrap w:val="0"/>
            <w:vAlign w:val="center"/>
          </w:tcPr>
          <w:p w14:paraId="14E651C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40" w:type="dxa"/>
            <w:vMerge w:val="restart"/>
            <w:tcBorders>
              <w:top w:val="single" w:color="auto" w:sz="4" w:space="0"/>
              <w:left w:val="single" w:color="auto" w:sz="4" w:space="0"/>
              <w:right w:val="single" w:color="auto" w:sz="4" w:space="0"/>
            </w:tcBorders>
            <w:noWrap w:val="0"/>
            <w:vAlign w:val="center"/>
          </w:tcPr>
          <w:p w14:paraId="440904A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7C0B0F3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vMerge w:val="restart"/>
            <w:tcBorders>
              <w:top w:val="single" w:color="auto" w:sz="4" w:space="0"/>
              <w:left w:val="single" w:color="auto" w:sz="4" w:space="0"/>
              <w:right w:val="single" w:color="auto" w:sz="4" w:space="0"/>
            </w:tcBorders>
            <w:noWrap w:val="0"/>
            <w:vAlign w:val="center"/>
          </w:tcPr>
          <w:p w14:paraId="4A8211D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7F0D2D2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礼堂</w:t>
            </w:r>
          </w:p>
        </w:tc>
        <w:tc>
          <w:tcPr>
            <w:tcW w:w="884" w:type="dxa"/>
            <w:vMerge w:val="restart"/>
            <w:tcBorders>
              <w:top w:val="single" w:color="auto" w:sz="4" w:space="0"/>
              <w:left w:val="single" w:color="auto" w:sz="4" w:space="0"/>
              <w:right w:val="single" w:color="auto" w:sz="4" w:space="0"/>
            </w:tcBorders>
            <w:noWrap w:val="0"/>
            <w:vAlign w:val="center"/>
          </w:tcPr>
          <w:p w14:paraId="58D81F1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郑旭继</w:t>
            </w:r>
            <w:r>
              <w:rPr>
                <w:rFonts w:hint="eastAsia" w:ascii="仿宋_GB2312" w:hAnsi="仿宋_GB2312" w:eastAsia="仿宋_GB2312" w:cs="仿宋_GB2312"/>
                <w:sz w:val="18"/>
                <w:szCs w:val="18"/>
                <w:lang w:val="en-US" w:eastAsia="zh-CN"/>
              </w:rPr>
              <w:t>15880438800</w:t>
            </w:r>
            <w:r>
              <w:rPr>
                <w:rFonts w:hint="eastAsia" w:ascii="仿宋_GB2312" w:hAnsi="仿宋_GB2312" w:eastAsia="仿宋_GB2312" w:cs="仿宋_GB2312"/>
                <w:sz w:val="18"/>
                <w:szCs w:val="18"/>
              </w:rPr>
              <w:t>‬</w:t>
            </w:r>
          </w:p>
        </w:tc>
        <w:tc>
          <w:tcPr>
            <w:tcW w:w="793" w:type="dxa"/>
            <w:vMerge w:val="restart"/>
            <w:tcBorders>
              <w:top w:val="single" w:color="auto" w:sz="4" w:space="0"/>
              <w:left w:val="single" w:color="auto" w:sz="4" w:space="0"/>
              <w:right w:val="single" w:color="auto" w:sz="4" w:space="0"/>
            </w:tcBorders>
            <w:noWrap w:val="0"/>
            <w:vAlign w:val="center"/>
          </w:tcPr>
          <w:p w14:paraId="7A6436C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陈为云</w:t>
            </w:r>
          </w:p>
          <w:p w14:paraId="0CD2C0B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13774528278</w:t>
            </w:r>
          </w:p>
        </w:tc>
        <w:tc>
          <w:tcPr>
            <w:tcW w:w="886" w:type="dxa"/>
            <w:vMerge w:val="restart"/>
            <w:tcBorders>
              <w:top w:val="single" w:color="auto" w:sz="4" w:space="0"/>
              <w:left w:val="single" w:color="auto" w:sz="4" w:space="0"/>
              <w:right w:val="single" w:color="auto" w:sz="4" w:space="0"/>
            </w:tcBorders>
            <w:noWrap w:val="0"/>
            <w:vAlign w:val="center"/>
          </w:tcPr>
          <w:p w14:paraId="6269519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黄粦琛</w:t>
            </w:r>
            <w:r>
              <w:rPr>
                <w:rFonts w:hint="eastAsia" w:ascii="仿宋_GB2312" w:hAnsi="仿宋_GB2312" w:eastAsia="仿宋_GB2312" w:cs="仿宋_GB2312"/>
                <w:sz w:val="18"/>
                <w:szCs w:val="18"/>
                <w:lang w:val="en-US" w:eastAsia="zh-CN"/>
              </w:rPr>
              <w:t>13705090801</w:t>
            </w:r>
          </w:p>
        </w:tc>
      </w:tr>
      <w:tr w14:paraId="6B80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87" w:type="dxa"/>
            <w:vMerge w:val="continue"/>
            <w:tcBorders>
              <w:left w:val="single" w:color="auto" w:sz="4" w:space="0"/>
              <w:bottom w:val="single" w:color="auto" w:sz="4" w:space="0"/>
              <w:right w:val="single" w:color="auto" w:sz="4" w:space="0"/>
            </w:tcBorders>
            <w:noWrap w:val="0"/>
            <w:vAlign w:val="center"/>
          </w:tcPr>
          <w:p w14:paraId="4A8A873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87" w:type="dxa"/>
            <w:vMerge w:val="continue"/>
            <w:tcBorders>
              <w:left w:val="single" w:color="auto" w:sz="4" w:space="0"/>
              <w:bottom w:val="single" w:color="auto" w:sz="4" w:space="0"/>
              <w:right w:val="single" w:color="auto" w:sz="4" w:space="0"/>
            </w:tcBorders>
            <w:noWrap w:val="0"/>
            <w:vAlign w:val="center"/>
          </w:tcPr>
          <w:p w14:paraId="7148091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bottom w:val="single" w:color="auto" w:sz="4" w:space="0"/>
              <w:right w:val="single" w:color="auto" w:sz="4" w:space="0"/>
            </w:tcBorders>
            <w:noWrap w:val="0"/>
            <w:vAlign w:val="center"/>
          </w:tcPr>
          <w:p w14:paraId="76F5DEF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bottom w:val="single" w:color="auto" w:sz="4" w:space="0"/>
              <w:right w:val="single" w:color="auto" w:sz="4" w:space="0"/>
            </w:tcBorders>
            <w:noWrap w:val="0"/>
            <w:vAlign w:val="center"/>
          </w:tcPr>
          <w:p w14:paraId="764E1C6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945" w:type="dxa"/>
            <w:tcBorders>
              <w:top w:val="single" w:color="auto" w:sz="4" w:space="0"/>
              <w:left w:val="single" w:color="auto" w:sz="4" w:space="0"/>
              <w:right w:val="single" w:color="auto" w:sz="4" w:space="0"/>
            </w:tcBorders>
            <w:noWrap w:val="0"/>
            <w:vAlign w:val="center"/>
          </w:tcPr>
          <w:p w14:paraId="60CC299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eastAsia="zh-CN" w:bidi="ar"/>
              </w:rPr>
              <w:t>新洋</w:t>
            </w:r>
            <w:r>
              <w:rPr>
                <w:rFonts w:hint="eastAsia" w:ascii="仿宋_GB2312" w:hAnsi="仿宋_GB2312" w:eastAsia="仿宋_GB2312" w:cs="仿宋_GB2312"/>
                <w:sz w:val="18"/>
                <w:szCs w:val="18"/>
                <w:highlight w:val="none"/>
                <w:lang w:val="en-US" w:eastAsia="zh-CN" w:bidi="ar"/>
              </w:rPr>
              <w:t>28号</w:t>
            </w:r>
          </w:p>
          <w:p w14:paraId="35701BA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p>
        </w:tc>
        <w:tc>
          <w:tcPr>
            <w:tcW w:w="900" w:type="dxa"/>
            <w:tcBorders>
              <w:top w:val="single" w:color="auto" w:sz="4" w:space="0"/>
              <w:left w:val="single" w:color="auto" w:sz="4" w:space="0"/>
              <w:right w:val="single" w:color="auto" w:sz="4" w:space="0"/>
            </w:tcBorders>
            <w:noWrap w:val="0"/>
            <w:vAlign w:val="center"/>
          </w:tcPr>
          <w:p w14:paraId="5A3AA4B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1户6人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42C5F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2人</w:t>
            </w:r>
          </w:p>
        </w:tc>
        <w:tc>
          <w:tcPr>
            <w:tcW w:w="885" w:type="dxa"/>
            <w:vMerge w:val="continue"/>
            <w:tcBorders>
              <w:left w:val="single" w:color="auto" w:sz="4" w:space="0"/>
              <w:bottom w:val="single" w:color="auto" w:sz="4" w:space="0"/>
              <w:right w:val="single" w:color="auto" w:sz="4" w:space="0"/>
            </w:tcBorders>
            <w:noWrap w:val="0"/>
            <w:vAlign w:val="center"/>
          </w:tcPr>
          <w:p w14:paraId="7B6DB1B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945" w:type="dxa"/>
            <w:vMerge w:val="continue"/>
            <w:tcBorders>
              <w:left w:val="single" w:color="auto" w:sz="4" w:space="0"/>
              <w:bottom w:val="single" w:color="auto" w:sz="4" w:space="0"/>
              <w:right w:val="single" w:color="auto" w:sz="4" w:space="0"/>
            </w:tcBorders>
            <w:noWrap w:val="0"/>
            <w:vAlign w:val="center"/>
          </w:tcPr>
          <w:p w14:paraId="3A49C7F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bottom w:val="single" w:color="auto" w:sz="4" w:space="0"/>
              <w:right w:val="single" w:color="auto" w:sz="4" w:space="0"/>
            </w:tcBorders>
            <w:noWrap w:val="0"/>
            <w:vAlign w:val="center"/>
          </w:tcPr>
          <w:p w14:paraId="5AE3954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40" w:type="dxa"/>
            <w:vMerge w:val="continue"/>
            <w:tcBorders>
              <w:left w:val="single" w:color="auto" w:sz="4" w:space="0"/>
              <w:bottom w:val="single" w:color="auto" w:sz="4" w:space="0"/>
              <w:right w:val="single" w:color="auto" w:sz="4" w:space="0"/>
            </w:tcBorders>
            <w:noWrap w:val="0"/>
            <w:vAlign w:val="center"/>
          </w:tcPr>
          <w:p w14:paraId="1DF432A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85" w:type="dxa"/>
            <w:vMerge w:val="continue"/>
            <w:tcBorders>
              <w:left w:val="single" w:color="auto" w:sz="4" w:space="0"/>
              <w:bottom w:val="single" w:color="auto" w:sz="4" w:space="0"/>
              <w:right w:val="single" w:color="auto" w:sz="4" w:space="0"/>
            </w:tcBorders>
            <w:noWrap w:val="0"/>
            <w:vAlign w:val="center"/>
          </w:tcPr>
          <w:p w14:paraId="6B4542E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08" w:type="dxa"/>
            <w:vMerge w:val="continue"/>
            <w:tcBorders>
              <w:left w:val="single" w:color="auto" w:sz="4" w:space="0"/>
              <w:bottom w:val="single" w:color="auto" w:sz="4" w:space="0"/>
              <w:right w:val="single" w:color="auto" w:sz="4" w:space="0"/>
            </w:tcBorders>
            <w:noWrap w:val="0"/>
            <w:vAlign w:val="center"/>
          </w:tcPr>
          <w:p w14:paraId="009E59A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693" w:type="dxa"/>
            <w:gridSpan w:val="2"/>
            <w:vMerge w:val="continue"/>
            <w:tcBorders>
              <w:left w:val="single" w:color="auto" w:sz="4" w:space="0"/>
              <w:bottom w:val="single" w:color="auto" w:sz="4" w:space="0"/>
              <w:right w:val="single" w:color="auto" w:sz="4" w:space="0"/>
            </w:tcBorders>
            <w:noWrap w:val="0"/>
            <w:vAlign w:val="center"/>
          </w:tcPr>
          <w:p w14:paraId="2D3BB4B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84" w:type="dxa"/>
            <w:vMerge w:val="continue"/>
            <w:tcBorders>
              <w:left w:val="single" w:color="auto" w:sz="4" w:space="0"/>
              <w:bottom w:val="single" w:color="auto" w:sz="4" w:space="0"/>
              <w:right w:val="single" w:color="auto" w:sz="4" w:space="0"/>
            </w:tcBorders>
            <w:noWrap w:val="0"/>
            <w:vAlign w:val="center"/>
          </w:tcPr>
          <w:p w14:paraId="7F7F302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793" w:type="dxa"/>
            <w:vMerge w:val="continue"/>
            <w:tcBorders>
              <w:left w:val="single" w:color="auto" w:sz="4" w:space="0"/>
              <w:bottom w:val="single" w:color="auto" w:sz="4" w:space="0"/>
              <w:right w:val="single" w:color="auto" w:sz="4" w:space="0"/>
            </w:tcBorders>
            <w:noWrap w:val="0"/>
            <w:vAlign w:val="center"/>
          </w:tcPr>
          <w:p w14:paraId="5AC3285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c>
          <w:tcPr>
            <w:tcW w:w="886" w:type="dxa"/>
            <w:vMerge w:val="continue"/>
            <w:tcBorders>
              <w:left w:val="single" w:color="auto" w:sz="4" w:space="0"/>
              <w:bottom w:val="single" w:color="auto" w:sz="4" w:space="0"/>
              <w:right w:val="single" w:color="auto" w:sz="4" w:space="0"/>
            </w:tcBorders>
            <w:noWrap w:val="0"/>
            <w:vAlign w:val="center"/>
          </w:tcPr>
          <w:p w14:paraId="7553D1C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p>
        </w:tc>
      </w:tr>
      <w:tr w14:paraId="2571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7" w:type="dxa"/>
            <w:vMerge w:val="continue"/>
            <w:tcBorders>
              <w:left w:val="single" w:color="auto" w:sz="4" w:space="0"/>
              <w:bottom w:val="single" w:color="auto" w:sz="4" w:space="0"/>
              <w:right w:val="single" w:color="auto" w:sz="4" w:space="0"/>
            </w:tcBorders>
            <w:noWrap w:val="0"/>
            <w:vAlign w:val="center"/>
          </w:tcPr>
          <w:p w14:paraId="6D886D9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7" w:type="dxa"/>
            <w:vMerge w:val="continue"/>
            <w:tcBorders>
              <w:left w:val="single" w:color="auto" w:sz="4" w:space="0"/>
              <w:bottom w:val="single" w:color="auto" w:sz="4" w:space="0"/>
              <w:right w:val="single" w:color="auto" w:sz="4" w:space="0"/>
            </w:tcBorders>
            <w:noWrap w:val="0"/>
            <w:vAlign w:val="center"/>
          </w:tcPr>
          <w:p w14:paraId="5A9840D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5" w:type="dxa"/>
            <w:vMerge w:val="continue"/>
            <w:tcBorders>
              <w:left w:val="single" w:color="auto" w:sz="4" w:space="0"/>
              <w:bottom w:val="single" w:color="auto" w:sz="4" w:space="0"/>
              <w:right w:val="single" w:color="auto" w:sz="4" w:space="0"/>
            </w:tcBorders>
            <w:noWrap w:val="0"/>
            <w:vAlign w:val="center"/>
          </w:tcPr>
          <w:p w14:paraId="145F692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40" w:type="dxa"/>
            <w:vMerge w:val="continue"/>
            <w:tcBorders>
              <w:left w:val="single" w:color="auto" w:sz="4" w:space="0"/>
              <w:bottom w:val="single" w:color="auto" w:sz="4" w:space="0"/>
              <w:right w:val="single" w:color="auto" w:sz="4" w:space="0"/>
            </w:tcBorders>
            <w:noWrap w:val="0"/>
            <w:vAlign w:val="center"/>
          </w:tcPr>
          <w:p w14:paraId="5399510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F4CAD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eastAsia="zh-CN" w:bidi="ar"/>
              </w:rPr>
              <w:t>廷洋</w:t>
            </w:r>
            <w:r>
              <w:rPr>
                <w:rFonts w:hint="eastAsia" w:ascii="仿宋_GB2312" w:hAnsi="仿宋_GB2312" w:eastAsia="仿宋_GB2312" w:cs="仿宋_GB2312"/>
                <w:sz w:val="18"/>
                <w:szCs w:val="18"/>
                <w:highlight w:val="none"/>
                <w:lang w:val="en-US" w:eastAsia="zh-CN" w:bidi="ar"/>
              </w:rPr>
              <w:t>38号</w:t>
            </w:r>
          </w:p>
          <w:p w14:paraId="7B21EAE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p>
          <w:p w14:paraId="646BEAB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2544A88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1户6人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2C29E1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0人</w:t>
            </w:r>
          </w:p>
        </w:tc>
        <w:tc>
          <w:tcPr>
            <w:tcW w:w="885" w:type="dxa"/>
            <w:vMerge w:val="continue"/>
            <w:tcBorders>
              <w:left w:val="single" w:color="auto" w:sz="4" w:space="0"/>
              <w:bottom w:val="single" w:color="auto" w:sz="4" w:space="0"/>
              <w:right w:val="single" w:color="auto" w:sz="4" w:space="0"/>
            </w:tcBorders>
            <w:noWrap w:val="0"/>
            <w:vAlign w:val="center"/>
          </w:tcPr>
          <w:p w14:paraId="7B6D7E9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945" w:type="dxa"/>
            <w:vMerge w:val="continue"/>
            <w:tcBorders>
              <w:left w:val="single" w:color="auto" w:sz="4" w:space="0"/>
              <w:bottom w:val="single" w:color="auto" w:sz="4" w:space="0"/>
              <w:right w:val="single" w:color="auto" w:sz="4" w:space="0"/>
            </w:tcBorders>
            <w:noWrap w:val="0"/>
            <w:vAlign w:val="center"/>
          </w:tcPr>
          <w:p w14:paraId="6A02B42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40" w:type="dxa"/>
            <w:vMerge w:val="continue"/>
            <w:tcBorders>
              <w:left w:val="single" w:color="auto" w:sz="4" w:space="0"/>
              <w:bottom w:val="single" w:color="auto" w:sz="4" w:space="0"/>
              <w:right w:val="single" w:color="auto" w:sz="4" w:space="0"/>
            </w:tcBorders>
            <w:noWrap w:val="0"/>
            <w:vAlign w:val="center"/>
          </w:tcPr>
          <w:p w14:paraId="7336876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40" w:type="dxa"/>
            <w:vMerge w:val="continue"/>
            <w:tcBorders>
              <w:left w:val="single" w:color="auto" w:sz="4" w:space="0"/>
              <w:bottom w:val="single" w:color="auto" w:sz="4" w:space="0"/>
              <w:right w:val="single" w:color="auto" w:sz="4" w:space="0"/>
            </w:tcBorders>
            <w:noWrap w:val="0"/>
            <w:vAlign w:val="center"/>
          </w:tcPr>
          <w:p w14:paraId="3CF01D8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5" w:type="dxa"/>
            <w:vMerge w:val="continue"/>
            <w:tcBorders>
              <w:left w:val="single" w:color="auto" w:sz="4" w:space="0"/>
              <w:bottom w:val="single" w:color="auto" w:sz="4" w:space="0"/>
              <w:right w:val="single" w:color="auto" w:sz="4" w:space="0"/>
            </w:tcBorders>
            <w:noWrap w:val="0"/>
            <w:vAlign w:val="center"/>
          </w:tcPr>
          <w:p w14:paraId="26569F0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08" w:type="dxa"/>
            <w:vMerge w:val="continue"/>
            <w:tcBorders>
              <w:left w:val="single" w:color="auto" w:sz="4" w:space="0"/>
              <w:bottom w:val="single" w:color="auto" w:sz="4" w:space="0"/>
              <w:right w:val="single" w:color="auto" w:sz="4" w:space="0"/>
            </w:tcBorders>
            <w:noWrap w:val="0"/>
            <w:vAlign w:val="center"/>
          </w:tcPr>
          <w:p w14:paraId="73CC029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693" w:type="dxa"/>
            <w:gridSpan w:val="2"/>
            <w:vMerge w:val="continue"/>
            <w:tcBorders>
              <w:left w:val="single" w:color="auto" w:sz="4" w:space="0"/>
              <w:bottom w:val="single" w:color="auto" w:sz="4" w:space="0"/>
              <w:right w:val="single" w:color="auto" w:sz="4" w:space="0"/>
            </w:tcBorders>
            <w:noWrap w:val="0"/>
            <w:vAlign w:val="center"/>
          </w:tcPr>
          <w:p w14:paraId="0FE2978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4" w:type="dxa"/>
            <w:vMerge w:val="continue"/>
            <w:tcBorders>
              <w:left w:val="single" w:color="auto" w:sz="4" w:space="0"/>
              <w:bottom w:val="single" w:color="auto" w:sz="4" w:space="0"/>
              <w:right w:val="single" w:color="auto" w:sz="4" w:space="0"/>
            </w:tcBorders>
            <w:noWrap w:val="0"/>
            <w:vAlign w:val="center"/>
          </w:tcPr>
          <w:p w14:paraId="356EAB1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793" w:type="dxa"/>
            <w:vMerge w:val="continue"/>
            <w:tcBorders>
              <w:left w:val="single" w:color="auto" w:sz="4" w:space="0"/>
              <w:bottom w:val="single" w:color="auto" w:sz="4" w:space="0"/>
              <w:right w:val="single" w:color="auto" w:sz="4" w:space="0"/>
            </w:tcBorders>
            <w:noWrap w:val="0"/>
            <w:vAlign w:val="center"/>
          </w:tcPr>
          <w:p w14:paraId="72827F9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6" w:type="dxa"/>
            <w:vMerge w:val="continue"/>
            <w:tcBorders>
              <w:left w:val="single" w:color="auto" w:sz="4" w:space="0"/>
              <w:bottom w:val="single" w:color="auto" w:sz="4" w:space="0"/>
              <w:right w:val="single" w:color="auto" w:sz="4" w:space="0"/>
            </w:tcBorders>
            <w:noWrap w:val="0"/>
            <w:vAlign w:val="center"/>
          </w:tcPr>
          <w:p w14:paraId="64714FC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r>
      <w:tr w14:paraId="4B8D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087" w:type="dxa"/>
            <w:vMerge w:val="continue"/>
            <w:tcBorders>
              <w:left w:val="single" w:color="auto" w:sz="4" w:space="0"/>
              <w:bottom w:val="single" w:color="auto" w:sz="4" w:space="0"/>
              <w:right w:val="single" w:color="auto" w:sz="4" w:space="0"/>
            </w:tcBorders>
            <w:noWrap w:val="0"/>
            <w:vAlign w:val="center"/>
          </w:tcPr>
          <w:p w14:paraId="5453630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7" w:type="dxa"/>
            <w:vMerge w:val="continue"/>
            <w:tcBorders>
              <w:left w:val="single" w:color="auto" w:sz="4" w:space="0"/>
              <w:bottom w:val="single" w:color="auto" w:sz="4" w:space="0"/>
              <w:right w:val="single" w:color="auto" w:sz="4" w:space="0"/>
            </w:tcBorders>
            <w:noWrap w:val="0"/>
            <w:vAlign w:val="center"/>
          </w:tcPr>
          <w:p w14:paraId="1073EBA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5" w:type="dxa"/>
            <w:vMerge w:val="continue"/>
            <w:tcBorders>
              <w:left w:val="single" w:color="auto" w:sz="4" w:space="0"/>
              <w:bottom w:val="single" w:color="auto" w:sz="4" w:space="0"/>
              <w:right w:val="single" w:color="auto" w:sz="4" w:space="0"/>
            </w:tcBorders>
            <w:noWrap w:val="0"/>
            <w:vAlign w:val="center"/>
          </w:tcPr>
          <w:p w14:paraId="60EA25C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40" w:type="dxa"/>
            <w:vMerge w:val="continue"/>
            <w:tcBorders>
              <w:left w:val="single" w:color="auto" w:sz="4" w:space="0"/>
              <w:bottom w:val="single" w:color="auto" w:sz="4" w:space="0"/>
              <w:right w:val="single" w:color="auto" w:sz="4" w:space="0"/>
            </w:tcBorders>
            <w:noWrap w:val="0"/>
            <w:vAlign w:val="center"/>
          </w:tcPr>
          <w:p w14:paraId="0E60BFC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945" w:type="dxa"/>
            <w:tcBorders>
              <w:top w:val="single" w:color="auto" w:sz="4" w:space="0"/>
              <w:left w:val="single" w:color="auto" w:sz="4" w:space="0"/>
              <w:right w:val="single" w:color="auto" w:sz="4" w:space="0"/>
            </w:tcBorders>
            <w:noWrap w:val="0"/>
            <w:vAlign w:val="center"/>
          </w:tcPr>
          <w:p w14:paraId="0689B78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eastAsia="zh-CN" w:bidi="ar"/>
              </w:rPr>
              <w:t>廷洋</w:t>
            </w:r>
            <w:r>
              <w:rPr>
                <w:rFonts w:hint="eastAsia" w:ascii="仿宋_GB2312" w:hAnsi="仿宋_GB2312" w:eastAsia="仿宋_GB2312" w:cs="仿宋_GB2312"/>
                <w:sz w:val="18"/>
                <w:szCs w:val="18"/>
                <w:highlight w:val="none"/>
                <w:lang w:val="en-US" w:eastAsia="zh-CN" w:bidi="ar"/>
              </w:rPr>
              <w:t>14号</w:t>
            </w:r>
          </w:p>
          <w:p w14:paraId="2CD5B8B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none"/>
                <w:lang w:val="en-US" w:eastAsia="zh-CN" w:bidi="ar"/>
              </w:rPr>
            </w:pPr>
          </w:p>
          <w:p w14:paraId="1DFE32F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p>
        </w:tc>
        <w:tc>
          <w:tcPr>
            <w:tcW w:w="900" w:type="dxa"/>
            <w:tcBorders>
              <w:top w:val="single" w:color="auto" w:sz="4" w:space="0"/>
              <w:left w:val="single" w:color="auto" w:sz="4" w:space="0"/>
              <w:right w:val="single" w:color="auto" w:sz="4" w:space="0"/>
            </w:tcBorders>
            <w:noWrap w:val="0"/>
            <w:vAlign w:val="center"/>
          </w:tcPr>
          <w:p w14:paraId="0A3BEC2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1户3人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E7540B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highlight w:val="none"/>
                <w:lang w:val="en-US" w:eastAsia="zh-CN" w:bidi="ar"/>
              </w:rPr>
            </w:pPr>
            <w:r>
              <w:rPr>
                <w:rFonts w:hint="eastAsia" w:ascii="仿宋_GB2312" w:hAnsi="仿宋_GB2312" w:eastAsia="仿宋_GB2312" w:cs="仿宋_GB2312"/>
                <w:sz w:val="18"/>
                <w:szCs w:val="18"/>
                <w:highlight w:val="none"/>
                <w:lang w:val="en-US" w:eastAsia="zh-CN" w:bidi="ar"/>
              </w:rPr>
              <w:t>0人</w:t>
            </w:r>
          </w:p>
        </w:tc>
        <w:tc>
          <w:tcPr>
            <w:tcW w:w="885" w:type="dxa"/>
            <w:vMerge w:val="continue"/>
            <w:tcBorders>
              <w:left w:val="single" w:color="auto" w:sz="4" w:space="0"/>
              <w:bottom w:val="single" w:color="auto" w:sz="4" w:space="0"/>
              <w:right w:val="single" w:color="auto" w:sz="4" w:space="0"/>
            </w:tcBorders>
            <w:noWrap w:val="0"/>
            <w:vAlign w:val="center"/>
          </w:tcPr>
          <w:p w14:paraId="3479A39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945" w:type="dxa"/>
            <w:vMerge w:val="continue"/>
            <w:tcBorders>
              <w:left w:val="single" w:color="auto" w:sz="4" w:space="0"/>
              <w:bottom w:val="single" w:color="auto" w:sz="4" w:space="0"/>
              <w:right w:val="single" w:color="auto" w:sz="4" w:space="0"/>
            </w:tcBorders>
            <w:noWrap w:val="0"/>
            <w:vAlign w:val="center"/>
          </w:tcPr>
          <w:p w14:paraId="374F32E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40" w:type="dxa"/>
            <w:vMerge w:val="continue"/>
            <w:tcBorders>
              <w:left w:val="single" w:color="auto" w:sz="4" w:space="0"/>
              <w:bottom w:val="single" w:color="auto" w:sz="4" w:space="0"/>
              <w:right w:val="single" w:color="auto" w:sz="4" w:space="0"/>
            </w:tcBorders>
            <w:noWrap w:val="0"/>
            <w:vAlign w:val="center"/>
          </w:tcPr>
          <w:p w14:paraId="1F4239D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40" w:type="dxa"/>
            <w:vMerge w:val="continue"/>
            <w:tcBorders>
              <w:left w:val="single" w:color="auto" w:sz="4" w:space="0"/>
              <w:bottom w:val="single" w:color="auto" w:sz="4" w:space="0"/>
              <w:right w:val="single" w:color="auto" w:sz="4" w:space="0"/>
            </w:tcBorders>
            <w:noWrap w:val="0"/>
            <w:vAlign w:val="center"/>
          </w:tcPr>
          <w:p w14:paraId="4B18EB9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5" w:type="dxa"/>
            <w:vMerge w:val="continue"/>
            <w:tcBorders>
              <w:left w:val="single" w:color="auto" w:sz="4" w:space="0"/>
              <w:bottom w:val="single" w:color="auto" w:sz="4" w:space="0"/>
              <w:right w:val="single" w:color="auto" w:sz="4" w:space="0"/>
            </w:tcBorders>
            <w:noWrap w:val="0"/>
            <w:vAlign w:val="center"/>
          </w:tcPr>
          <w:p w14:paraId="04192D4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08" w:type="dxa"/>
            <w:vMerge w:val="continue"/>
            <w:tcBorders>
              <w:left w:val="single" w:color="auto" w:sz="4" w:space="0"/>
              <w:bottom w:val="single" w:color="auto" w:sz="4" w:space="0"/>
              <w:right w:val="single" w:color="auto" w:sz="4" w:space="0"/>
            </w:tcBorders>
            <w:noWrap w:val="0"/>
            <w:vAlign w:val="center"/>
          </w:tcPr>
          <w:p w14:paraId="15FA939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693" w:type="dxa"/>
            <w:gridSpan w:val="2"/>
            <w:vMerge w:val="continue"/>
            <w:tcBorders>
              <w:left w:val="single" w:color="auto" w:sz="4" w:space="0"/>
              <w:bottom w:val="single" w:color="auto" w:sz="4" w:space="0"/>
              <w:right w:val="single" w:color="auto" w:sz="4" w:space="0"/>
            </w:tcBorders>
            <w:noWrap w:val="0"/>
            <w:vAlign w:val="center"/>
          </w:tcPr>
          <w:p w14:paraId="5187CD1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4" w:type="dxa"/>
            <w:vMerge w:val="continue"/>
            <w:tcBorders>
              <w:left w:val="single" w:color="auto" w:sz="4" w:space="0"/>
              <w:bottom w:val="single" w:color="auto" w:sz="4" w:space="0"/>
              <w:right w:val="single" w:color="auto" w:sz="4" w:space="0"/>
            </w:tcBorders>
            <w:noWrap w:val="0"/>
            <w:vAlign w:val="center"/>
          </w:tcPr>
          <w:p w14:paraId="15B29F7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793" w:type="dxa"/>
            <w:vMerge w:val="continue"/>
            <w:tcBorders>
              <w:left w:val="single" w:color="auto" w:sz="4" w:space="0"/>
              <w:bottom w:val="single" w:color="auto" w:sz="4" w:space="0"/>
              <w:right w:val="single" w:color="auto" w:sz="4" w:space="0"/>
            </w:tcBorders>
            <w:noWrap w:val="0"/>
            <w:vAlign w:val="center"/>
          </w:tcPr>
          <w:p w14:paraId="3ACD753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c>
          <w:tcPr>
            <w:tcW w:w="886" w:type="dxa"/>
            <w:vMerge w:val="continue"/>
            <w:tcBorders>
              <w:left w:val="single" w:color="auto" w:sz="4" w:space="0"/>
              <w:bottom w:val="single" w:color="auto" w:sz="4" w:space="0"/>
              <w:right w:val="single" w:color="auto" w:sz="4" w:space="0"/>
            </w:tcBorders>
            <w:noWrap w:val="0"/>
            <w:vAlign w:val="center"/>
          </w:tcPr>
          <w:p w14:paraId="636397D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highlight w:val="yellow"/>
                <w:lang w:eastAsia="zh-CN" w:bidi="ar"/>
              </w:rPr>
            </w:pPr>
          </w:p>
        </w:tc>
      </w:tr>
      <w:tr w14:paraId="3C9E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087" w:type="dxa"/>
            <w:tcBorders>
              <w:top w:val="single" w:color="auto" w:sz="4" w:space="0"/>
              <w:left w:val="single" w:color="auto" w:sz="4" w:space="0"/>
              <w:right w:val="single" w:color="auto" w:sz="4" w:space="0"/>
            </w:tcBorders>
            <w:noWrap w:val="0"/>
            <w:vAlign w:val="center"/>
          </w:tcPr>
          <w:p w14:paraId="6A61DC8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sz w:val="18"/>
                <w:szCs w:val="18"/>
                <w:highlight w:val="none"/>
                <w:lang w:eastAsia="zh-CN"/>
              </w:rPr>
            </w:pPr>
            <w:r>
              <w:rPr>
                <w:rFonts w:hint="eastAsia" w:ascii="仿宋_GB2312" w:hAnsi="仿宋_GB2312" w:eastAsia="仿宋_GB2312" w:cs="仿宋_GB2312"/>
                <w:sz w:val="18"/>
                <w:szCs w:val="18"/>
                <w:highlight w:val="none"/>
              </w:rPr>
              <w:t>上</w:t>
            </w:r>
            <w:r>
              <w:rPr>
                <w:rFonts w:hint="eastAsia" w:ascii="仿宋_GB2312" w:hAnsi="仿宋_GB2312" w:eastAsia="仿宋_GB2312" w:cs="仿宋_GB2312"/>
                <w:sz w:val="18"/>
                <w:szCs w:val="18"/>
                <w:highlight w:val="none"/>
                <w:lang w:val="en-US" w:eastAsia="zh-CN"/>
              </w:rPr>
              <w:t xml:space="preserve"> </w:t>
            </w:r>
            <w:r>
              <w:rPr>
                <w:rFonts w:hint="eastAsia" w:ascii="仿宋_GB2312" w:hAnsi="仿宋_GB2312" w:eastAsia="仿宋_GB2312" w:cs="仿宋_GB2312"/>
                <w:sz w:val="18"/>
                <w:szCs w:val="18"/>
                <w:highlight w:val="none"/>
              </w:rPr>
              <w:t>地</w:t>
            </w:r>
            <w:r>
              <w:rPr>
                <w:rFonts w:hint="eastAsia" w:ascii="仿宋_GB2312" w:hAnsi="仿宋_GB2312" w:eastAsia="仿宋_GB2312" w:cs="仿宋_GB2312"/>
                <w:sz w:val="18"/>
                <w:szCs w:val="18"/>
                <w:highlight w:val="none"/>
                <w:lang w:eastAsia="zh-CN"/>
              </w:rPr>
              <w:t>（共需转移</w:t>
            </w:r>
            <w:r>
              <w:rPr>
                <w:rFonts w:hint="eastAsia" w:ascii="仿宋_GB2312" w:hAnsi="仿宋_GB2312" w:eastAsia="仿宋_GB2312" w:cs="仿宋_GB2312"/>
                <w:sz w:val="18"/>
                <w:szCs w:val="18"/>
                <w:highlight w:val="none"/>
                <w:lang w:val="en-US" w:eastAsia="zh-CN"/>
              </w:rPr>
              <w:t>3户8人，其中应转移0人</w:t>
            </w:r>
            <w:r>
              <w:rPr>
                <w:rFonts w:hint="eastAsia" w:ascii="仿宋_GB2312" w:hAnsi="仿宋_GB2312" w:eastAsia="仿宋_GB2312" w:cs="仿宋_GB2312"/>
                <w:sz w:val="18"/>
                <w:szCs w:val="18"/>
                <w:highlight w:val="none"/>
                <w:lang w:eastAsia="zh-CN"/>
              </w:rPr>
              <w:t>）</w:t>
            </w:r>
          </w:p>
          <w:p w14:paraId="3CFFEAE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sz w:val="18"/>
                <w:szCs w:val="18"/>
                <w:lang w:eastAsia="zh-CN"/>
              </w:rPr>
            </w:pPr>
          </w:p>
        </w:tc>
        <w:tc>
          <w:tcPr>
            <w:tcW w:w="887" w:type="dxa"/>
            <w:tcBorders>
              <w:top w:val="single" w:color="auto" w:sz="4" w:space="0"/>
              <w:left w:val="single" w:color="auto" w:sz="4" w:space="0"/>
              <w:right w:val="single" w:color="auto" w:sz="4" w:space="0"/>
            </w:tcBorders>
            <w:noWrap w:val="0"/>
            <w:vAlign w:val="center"/>
          </w:tcPr>
          <w:p w14:paraId="3F996E1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上地村</w:t>
            </w:r>
            <w:r>
              <w:rPr>
                <w:rFonts w:hint="eastAsia" w:ascii="仿宋_GB2312" w:hAnsi="仿宋_GB2312" w:eastAsia="仿宋_GB2312" w:cs="仿宋_GB2312"/>
                <w:sz w:val="18"/>
                <w:szCs w:val="18"/>
                <w:lang w:val="en-US" w:eastAsia="zh-CN"/>
              </w:rPr>
              <w:t>47号</w:t>
            </w:r>
          </w:p>
        </w:tc>
        <w:tc>
          <w:tcPr>
            <w:tcW w:w="885" w:type="dxa"/>
            <w:tcBorders>
              <w:top w:val="single" w:color="auto" w:sz="4" w:space="0"/>
              <w:left w:val="single" w:color="auto" w:sz="4" w:space="0"/>
              <w:right w:val="single" w:color="auto" w:sz="4" w:space="0"/>
            </w:tcBorders>
            <w:noWrap w:val="0"/>
            <w:vAlign w:val="center"/>
          </w:tcPr>
          <w:p w14:paraId="18B325A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2户6人</w:t>
            </w:r>
          </w:p>
        </w:tc>
        <w:tc>
          <w:tcPr>
            <w:tcW w:w="840" w:type="dxa"/>
            <w:tcBorders>
              <w:top w:val="single" w:color="auto" w:sz="4" w:space="0"/>
              <w:left w:val="single" w:color="auto" w:sz="4" w:space="0"/>
              <w:right w:val="single" w:color="auto" w:sz="4" w:space="0"/>
            </w:tcBorders>
            <w:noWrap w:val="0"/>
            <w:vAlign w:val="center"/>
          </w:tcPr>
          <w:p w14:paraId="6831A1C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945" w:type="dxa"/>
            <w:tcBorders>
              <w:top w:val="single" w:color="auto" w:sz="4" w:space="0"/>
              <w:left w:val="single" w:color="auto" w:sz="4" w:space="0"/>
              <w:right w:val="single" w:color="auto" w:sz="4" w:space="0"/>
            </w:tcBorders>
            <w:noWrap w:val="0"/>
            <w:vAlign w:val="center"/>
          </w:tcPr>
          <w:p w14:paraId="7757517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上地村</w:t>
            </w:r>
            <w:r>
              <w:rPr>
                <w:rFonts w:hint="eastAsia" w:ascii="仿宋_GB2312" w:hAnsi="仿宋_GB2312" w:eastAsia="仿宋_GB2312" w:cs="仿宋_GB2312"/>
                <w:sz w:val="18"/>
                <w:szCs w:val="18"/>
                <w:lang w:val="en-US" w:eastAsia="zh-CN"/>
              </w:rPr>
              <w:t>41号</w:t>
            </w:r>
          </w:p>
        </w:tc>
        <w:tc>
          <w:tcPr>
            <w:tcW w:w="900" w:type="dxa"/>
            <w:tcBorders>
              <w:top w:val="single" w:color="auto" w:sz="4" w:space="0"/>
              <w:left w:val="single" w:color="auto" w:sz="4" w:space="0"/>
              <w:right w:val="single" w:color="auto" w:sz="4" w:space="0"/>
            </w:tcBorders>
            <w:noWrap w:val="0"/>
            <w:vAlign w:val="center"/>
          </w:tcPr>
          <w:p w14:paraId="200EE6C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1户2人</w:t>
            </w:r>
          </w:p>
        </w:tc>
        <w:tc>
          <w:tcPr>
            <w:tcW w:w="810" w:type="dxa"/>
            <w:tcBorders>
              <w:top w:val="single" w:color="auto" w:sz="4" w:space="0"/>
              <w:left w:val="single" w:color="auto" w:sz="4" w:space="0"/>
              <w:right w:val="single" w:color="auto" w:sz="4" w:space="0"/>
            </w:tcBorders>
            <w:noWrap w:val="0"/>
            <w:vAlign w:val="center"/>
          </w:tcPr>
          <w:p w14:paraId="30CC648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tcBorders>
              <w:top w:val="single" w:color="auto" w:sz="4" w:space="0"/>
              <w:left w:val="single" w:color="auto" w:sz="4" w:space="0"/>
              <w:right w:val="single" w:color="auto" w:sz="4" w:space="0"/>
            </w:tcBorders>
            <w:noWrap w:val="0"/>
            <w:vAlign w:val="center"/>
          </w:tcPr>
          <w:p w14:paraId="06FDB59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688366D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1F3FFD6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68CA878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85" w:type="dxa"/>
            <w:tcBorders>
              <w:top w:val="single" w:color="auto" w:sz="4" w:space="0"/>
              <w:left w:val="single" w:color="auto" w:sz="4" w:space="0"/>
              <w:right w:val="single" w:color="auto" w:sz="4" w:space="0"/>
            </w:tcBorders>
            <w:noWrap w:val="0"/>
            <w:vAlign w:val="center"/>
          </w:tcPr>
          <w:p w14:paraId="6BE7041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08" w:type="dxa"/>
            <w:tcBorders>
              <w:top w:val="single" w:color="auto" w:sz="4" w:space="0"/>
              <w:left w:val="single" w:color="auto" w:sz="4" w:space="0"/>
              <w:right w:val="single" w:color="auto" w:sz="4" w:space="0"/>
            </w:tcBorders>
            <w:noWrap w:val="0"/>
            <w:vAlign w:val="center"/>
          </w:tcPr>
          <w:p w14:paraId="299D8DE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bidi="ar"/>
              </w:rPr>
            </w:pPr>
          </w:p>
        </w:tc>
        <w:tc>
          <w:tcPr>
            <w:tcW w:w="693" w:type="dxa"/>
            <w:gridSpan w:val="2"/>
            <w:tcBorders>
              <w:top w:val="single" w:color="auto" w:sz="4" w:space="0"/>
              <w:left w:val="single" w:color="auto" w:sz="4" w:space="0"/>
              <w:right w:val="single" w:color="auto" w:sz="4" w:space="0"/>
            </w:tcBorders>
            <w:noWrap w:val="0"/>
            <w:vAlign w:val="center"/>
          </w:tcPr>
          <w:p w14:paraId="55880EC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上地村文化服务中心</w:t>
            </w:r>
          </w:p>
        </w:tc>
        <w:tc>
          <w:tcPr>
            <w:tcW w:w="884" w:type="dxa"/>
            <w:tcBorders>
              <w:top w:val="single" w:color="auto" w:sz="4" w:space="0"/>
              <w:left w:val="single" w:color="auto" w:sz="4" w:space="0"/>
              <w:right w:val="single" w:color="auto" w:sz="4" w:space="0"/>
            </w:tcBorders>
            <w:noWrap w:val="0"/>
            <w:vAlign w:val="center"/>
          </w:tcPr>
          <w:p w14:paraId="734578A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孔帆媛</w:t>
            </w:r>
            <w:r>
              <w:rPr>
                <w:rFonts w:hint="eastAsia" w:ascii="仿宋_GB2312" w:hAnsi="仿宋_GB2312" w:eastAsia="仿宋_GB2312" w:cs="仿宋_GB2312"/>
                <w:sz w:val="18"/>
                <w:szCs w:val="18"/>
                <w:lang w:val="en-US" w:eastAsia="zh-CN" w:bidi="ar"/>
              </w:rPr>
              <w:t>15205066899</w:t>
            </w:r>
          </w:p>
        </w:tc>
        <w:tc>
          <w:tcPr>
            <w:tcW w:w="793" w:type="dxa"/>
            <w:tcBorders>
              <w:top w:val="single" w:color="auto" w:sz="4" w:space="0"/>
              <w:left w:val="single" w:color="auto" w:sz="4" w:space="0"/>
              <w:right w:val="single" w:color="auto" w:sz="4" w:space="0"/>
            </w:tcBorders>
            <w:noWrap w:val="0"/>
            <w:vAlign w:val="center"/>
          </w:tcPr>
          <w:p w14:paraId="05E8677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邓招强</w:t>
            </w:r>
          </w:p>
          <w:p w14:paraId="3F6E577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15305011379</w:t>
            </w:r>
          </w:p>
        </w:tc>
        <w:tc>
          <w:tcPr>
            <w:tcW w:w="886" w:type="dxa"/>
            <w:tcBorders>
              <w:top w:val="single" w:color="auto" w:sz="4" w:space="0"/>
              <w:left w:val="single" w:color="auto" w:sz="4" w:space="0"/>
              <w:right w:val="single" w:color="auto" w:sz="4" w:space="0"/>
            </w:tcBorders>
            <w:noWrap w:val="0"/>
            <w:vAlign w:val="center"/>
          </w:tcPr>
          <w:p w14:paraId="1E815A4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李恒星</w:t>
            </w:r>
            <w:r>
              <w:rPr>
                <w:rFonts w:hint="eastAsia" w:ascii="仿宋_GB2312" w:hAnsi="仿宋_GB2312" w:eastAsia="仿宋_GB2312" w:cs="仿宋_GB2312"/>
                <w:sz w:val="18"/>
                <w:szCs w:val="18"/>
                <w:lang w:val="en-US" w:eastAsia="zh-CN" w:bidi="ar"/>
              </w:rPr>
              <w:t>17350189997</w:t>
            </w:r>
          </w:p>
        </w:tc>
      </w:tr>
    </w:tbl>
    <w:p w14:paraId="3E1226D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7229E7B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2DC4FFF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7778BAD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02F516A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5D35BDD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70BFF33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67E3279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3D88D2F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pPr>
    </w:p>
    <w:p w14:paraId="79174DB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sectPr>
          <w:footerReference r:id="rId16"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18"/>
        </w:rPr>
        <mc:AlternateContent>
          <mc:Choice Requires="wps">
            <w:drawing>
              <wp:anchor distT="0" distB="0" distL="114300" distR="114300" simplePos="0" relativeHeight="251672576" behindDoc="0" locked="0" layoutInCell="1" allowOverlap="1">
                <wp:simplePos x="0" y="0"/>
                <wp:positionH relativeFrom="column">
                  <wp:posOffset>-910590</wp:posOffset>
                </wp:positionH>
                <wp:positionV relativeFrom="paragraph">
                  <wp:posOffset>5369560</wp:posOffset>
                </wp:positionV>
                <wp:extent cx="803910" cy="111125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03910" cy="1111250"/>
                        </a:xfrm>
                        <a:prstGeom prst="rect">
                          <a:avLst/>
                        </a:prstGeom>
                        <a:noFill/>
                        <a:ln>
                          <a:noFill/>
                        </a:ln>
                        <a:effectLst/>
                      </wps:spPr>
                      <wps:txbx>
                        <w:txbxContent>
                          <w:p w14:paraId="43CE26A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3</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 xml:space="preserve"> —</w:t>
                            </w:r>
                          </w:p>
                        </w:txbxContent>
                      </wps:txbx>
                      <wps:bodyPr vert="eaVert" wrap="square" upright="1"/>
                    </wps:wsp>
                  </a:graphicData>
                </a:graphic>
              </wp:anchor>
            </w:drawing>
          </mc:Choice>
          <mc:Fallback>
            <w:pict>
              <v:shape id="_x0000_s1026" o:spid="_x0000_s1026" o:spt="202" type="#_x0000_t202" style="position:absolute;left:0pt;margin-left:-71.7pt;margin-top:422.8pt;height:87.5pt;width:63.3pt;z-index:251672576;mso-width-relative:page;mso-height-relative:page;" filled="f" stroked="f" coordsize="21600,21600" o:gfxdata="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B87nX3QAAAA0BAAAPAAAAAAAAAAEAIAAAACIAAABkcnMv&#10;ZG93bnJldi54bWxQSwECFAAUAAAACACHTuJAXDOEV8UBAAB6AwAADgAAAAAAAAABACAAAAAsAQAA&#10;ZHJzL2Uyb0RvYy54bWxQSwUGAAAAAAYABgBZAQAAYwUAAAAA&#10;">
                <v:fill on="f" focussize="0,0"/>
                <v:stroke on="f"/>
                <v:imagedata o:title=""/>
                <o:lock v:ext="edit" aspectratio="f"/>
                <v:textbox style="layout-flow:vertical-ideographic;">
                  <w:txbxContent>
                    <w:p w14:paraId="43CE26A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3</w:t>
                      </w:r>
                      <w:r>
                        <w:rPr>
                          <w:rFonts w:hint="eastAsia" w:ascii="宋体" w:hAnsi="宋体" w:cs="宋体"/>
                          <w:sz w:val="28"/>
                          <w:szCs w:val="28"/>
                          <w:lang w:val="en-US" w:eastAsia="zh-CN"/>
                        </w:rPr>
                        <w:t>5</w:t>
                      </w:r>
                      <w:r>
                        <w:rPr>
                          <w:rFonts w:hint="eastAsia" w:ascii="宋体" w:hAnsi="宋体" w:eastAsia="宋体" w:cs="宋体"/>
                          <w:sz w:val="28"/>
                          <w:szCs w:val="28"/>
                          <w:lang w:val="en-US" w:eastAsia="zh-CN"/>
                        </w:rPr>
                        <w:t xml:space="preserve"> —</w:t>
                      </w:r>
                    </w:p>
                  </w:txbxContent>
                </v:textbox>
              </v:shape>
            </w:pict>
          </mc:Fallback>
        </mc:AlternateContent>
      </w:r>
    </w:p>
    <w:tbl>
      <w:tblPr>
        <w:tblStyle w:val="9"/>
        <w:tblpPr w:leftFromText="180" w:rightFromText="180" w:vertAnchor="text" w:horzAnchor="page" w:tblpXSpec="center" w:tblpY="1"/>
        <w:tblOverlap w:val="never"/>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945"/>
        <w:gridCol w:w="840"/>
        <w:gridCol w:w="840"/>
        <w:gridCol w:w="885"/>
        <w:gridCol w:w="808"/>
        <w:gridCol w:w="1"/>
        <w:gridCol w:w="692"/>
        <w:gridCol w:w="884"/>
        <w:gridCol w:w="793"/>
        <w:gridCol w:w="886"/>
      </w:tblGrid>
      <w:tr w14:paraId="01C4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E4287C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3FEC87C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5C94489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3"/>
            <w:tcBorders>
              <w:top w:val="single" w:color="auto" w:sz="4" w:space="0"/>
              <w:left w:val="single" w:color="auto" w:sz="4" w:space="0"/>
              <w:bottom w:val="single" w:color="auto" w:sz="4" w:space="0"/>
              <w:right w:val="single" w:color="auto" w:sz="4" w:space="0"/>
            </w:tcBorders>
            <w:noWrap w:val="0"/>
            <w:vAlign w:val="center"/>
          </w:tcPr>
          <w:p w14:paraId="218D6DB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34D97AA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tcBorders>
              <w:top w:val="single" w:color="auto" w:sz="4" w:space="0"/>
              <w:left w:val="single" w:color="auto" w:sz="4" w:space="0"/>
              <w:right w:val="single" w:color="auto" w:sz="4" w:space="0"/>
            </w:tcBorders>
            <w:noWrap w:val="0"/>
            <w:vAlign w:val="center"/>
          </w:tcPr>
          <w:p w14:paraId="5CB3CFC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6AFC41C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56F969D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3E182D7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0236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5E7B30B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757FCC3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7F4954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9D5CCE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026DF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B0E56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30E6E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DAA5AB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919A85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53DBAE5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8F68F1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391FE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4189CAB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2"/>
            <w:tcBorders>
              <w:left w:val="single" w:color="auto" w:sz="4" w:space="0"/>
              <w:right w:val="single" w:color="auto" w:sz="4" w:space="0"/>
            </w:tcBorders>
            <w:noWrap w:val="0"/>
            <w:vAlign w:val="center"/>
          </w:tcPr>
          <w:p w14:paraId="1C586C3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3A04224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0891D3A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03EB9B7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r>
      <w:tr w14:paraId="0BFF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087" w:type="dxa"/>
            <w:tcBorders>
              <w:top w:val="single" w:color="auto" w:sz="4" w:space="0"/>
              <w:left w:val="single" w:color="auto" w:sz="4" w:space="0"/>
              <w:right w:val="single" w:color="auto" w:sz="4" w:space="0"/>
            </w:tcBorders>
            <w:noWrap w:val="0"/>
            <w:vAlign w:val="center"/>
          </w:tcPr>
          <w:p w14:paraId="408A7A5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洋  头</w:t>
            </w:r>
          </w:p>
        </w:tc>
        <w:tc>
          <w:tcPr>
            <w:tcW w:w="887" w:type="dxa"/>
            <w:tcBorders>
              <w:top w:val="single" w:color="auto" w:sz="4" w:space="0"/>
              <w:left w:val="single" w:color="auto" w:sz="4" w:space="0"/>
              <w:right w:val="single" w:color="auto" w:sz="4" w:space="0"/>
            </w:tcBorders>
            <w:noWrap w:val="0"/>
            <w:vAlign w:val="center"/>
          </w:tcPr>
          <w:p w14:paraId="1D7407C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right w:val="single" w:color="auto" w:sz="4" w:space="0"/>
            </w:tcBorders>
            <w:noWrap w:val="0"/>
            <w:vAlign w:val="center"/>
          </w:tcPr>
          <w:p w14:paraId="5ED9132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0AD8937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077159A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17515E0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73ECAE9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2DA983C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06BBB15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75140CE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2C1E29E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00" w:type="dxa"/>
            <w:tcBorders>
              <w:top w:val="single" w:color="auto" w:sz="4" w:space="0"/>
              <w:left w:val="single" w:color="auto" w:sz="4" w:space="0"/>
              <w:right w:val="single" w:color="auto" w:sz="4" w:space="0"/>
            </w:tcBorders>
            <w:noWrap w:val="0"/>
            <w:vAlign w:val="center"/>
          </w:tcPr>
          <w:p w14:paraId="5D70388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10" w:type="dxa"/>
            <w:tcBorders>
              <w:top w:val="single" w:color="auto" w:sz="4" w:space="0"/>
              <w:left w:val="single" w:color="auto" w:sz="4" w:space="0"/>
              <w:right w:val="single" w:color="auto" w:sz="4" w:space="0"/>
            </w:tcBorders>
            <w:noWrap w:val="0"/>
            <w:vAlign w:val="center"/>
          </w:tcPr>
          <w:p w14:paraId="545FEAD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right w:val="single" w:color="auto" w:sz="4" w:space="0"/>
            </w:tcBorders>
            <w:noWrap w:val="0"/>
            <w:vAlign w:val="center"/>
          </w:tcPr>
          <w:p w14:paraId="6BBE912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70E757F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50A7178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7B05310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85" w:type="dxa"/>
            <w:tcBorders>
              <w:top w:val="single" w:color="auto" w:sz="4" w:space="0"/>
              <w:left w:val="single" w:color="auto" w:sz="4" w:space="0"/>
              <w:right w:val="single" w:color="auto" w:sz="4" w:space="0"/>
            </w:tcBorders>
            <w:noWrap w:val="0"/>
            <w:vAlign w:val="center"/>
          </w:tcPr>
          <w:p w14:paraId="52B388D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1154008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bidi="ar"/>
              </w:rPr>
            </w:pPr>
          </w:p>
        </w:tc>
        <w:tc>
          <w:tcPr>
            <w:tcW w:w="693" w:type="dxa"/>
            <w:gridSpan w:val="2"/>
            <w:tcBorders>
              <w:top w:val="single" w:color="auto" w:sz="4" w:space="0"/>
              <w:left w:val="single" w:color="auto" w:sz="4" w:space="0"/>
              <w:right w:val="single" w:color="auto" w:sz="4" w:space="0"/>
            </w:tcBorders>
            <w:noWrap w:val="0"/>
            <w:vAlign w:val="center"/>
          </w:tcPr>
          <w:p w14:paraId="0A358A9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洋头村</w:t>
            </w:r>
            <w:r>
              <w:rPr>
                <w:rFonts w:hint="eastAsia" w:ascii="仿宋_GB2312" w:hAnsi="仿宋_GB2312" w:eastAsia="仿宋_GB2312" w:cs="仿宋_GB2312"/>
                <w:sz w:val="18"/>
                <w:szCs w:val="18"/>
                <w:lang w:bidi="ar"/>
              </w:rPr>
              <w:t>村  部</w:t>
            </w:r>
          </w:p>
        </w:tc>
        <w:tc>
          <w:tcPr>
            <w:tcW w:w="884" w:type="dxa"/>
            <w:tcBorders>
              <w:top w:val="single" w:color="auto" w:sz="4" w:space="0"/>
              <w:left w:val="single" w:color="auto" w:sz="4" w:space="0"/>
              <w:right w:val="single" w:color="auto" w:sz="4" w:space="0"/>
            </w:tcBorders>
            <w:noWrap w:val="0"/>
            <w:vAlign w:val="center"/>
          </w:tcPr>
          <w:p w14:paraId="18D4E8C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黄  勇17359187110</w:t>
            </w:r>
          </w:p>
        </w:tc>
        <w:tc>
          <w:tcPr>
            <w:tcW w:w="793" w:type="dxa"/>
            <w:tcBorders>
              <w:top w:val="single" w:color="auto" w:sz="4" w:space="0"/>
              <w:left w:val="single" w:color="auto" w:sz="4" w:space="0"/>
              <w:right w:val="single" w:color="auto" w:sz="4" w:space="0"/>
            </w:tcBorders>
            <w:noWrap w:val="0"/>
            <w:vAlign w:val="center"/>
          </w:tcPr>
          <w:p w14:paraId="6DB2519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谢廷贵</w:t>
            </w:r>
          </w:p>
          <w:p w14:paraId="77ECA34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13645096250</w:t>
            </w:r>
          </w:p>
        </w:tc>
        <w:tc>
          <w:tcPr>
            <w:tcW w:w="886" w:type="dxa"/>
            <w:tcBorders>
              <w:top w:val="single" w:color="auto" w:sz="4" w:space="0"/>
              <w:left w:val="single" w:color="auto" w:sz="4" w:space="0"/>
              <w:right w:val="single" w:color="auto" w:sz="4" w:space="0"/>
            </w:tcBorders>
            <w:noWrap w:val="0"/>
            <w:vAlign w:val="center"/>
          </w:tcPr>
          <w:p w14:paraId="50911C6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李恒星</w:t>
            </w:r>
            <w:r>
              <w:rPr>
                <w:rFonts w:hint="eastAsia" w:ascii="仿宋_GB2312" w:hAnsi="仿宋_GB2312" w:eastAsia="仿宋_GB2312" w:cs="仿宋_GB2312"/>
                <w:sz w:val="18"/>
                <w:szCs w:val="18"/>
                <w:lang w:val="en-US" w:eastAsia="zh-CN" w:bidi="ar"/>
              </w:rPr>
              <w:t>17350189997</w:t>
            </w:r>
          </w:p>
        </w:tc>
      </w:tr>
      <w:tr w14:paraId="22C1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593A1AA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仓  前</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7户14人，其中应转移0人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4D4CC76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仓前村</w:t>
            </w:r>
            <w:r>
              <w:rPr>
                <w:rFonts w:hint="eastAsia" w:ascii="仿宋_GB2312" w:hAnsi="仿宋_GB2312" w:eastAsia="仿宋_GB2312" w:cs="仿宋_GB2312"/>
                <w:sz w:val="18"/>
                <w:szCs w:val="18"/>
                <w:lang w:val="en-US" w:eastAsia="zh-CN"/>
              </w:rPr>
              <w:t>39号</w:t>
            </w:r>
          </w:p>
        </w:tc>
        <w:tc>
          <w:tcPr>
            <w:tcW w:w="885" w:type="dxa"/>
            <w:vMerge w:val="restart"/>
            <w:tcBorders>
              <w:top w:val="single" w:color="auto" w:sz="4" w:space="0"/>
              <w:left w:val="single" w:color="auto" w:sz="4" w:space="0"/>
              <w:right w:val="single" w:color="auto" w:sz="4" w:space="0"/>
            </w:tcBorders>
            <w:noWrap w:val="0"/>
            <w:vAlign w:val="center"/>
          </w:tcPr>
          <w:p w14:paraId="4D73870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1户3人</w:t>
            </w:r>
          </w:p>
        </w:tc>
        <w:tc>
          <w:tcPr>
            <w:tcW w:w="840" w:type="dxa"/>
            <w:vMerge w:val="restart"/>
            <w:tcBorders>
              <w:top w:val="single" w:color="auto" w:sz="4" w:space="0"/>
              <w:left w:val="single" w:color="auto" w:sz="4" w:space="0"/>
              <w:right w:val="single" w:color="auto" w:sz="4" w:space="0"/>
            </w:tcBorders>
            <w:noWrap w:val="0"/>
            <w:vAlign w:val="center"/>
          </w:tcPr>
          <w:p w14:paraId="0D15F0A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p w14:paraId="230D7B3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bidi="ar"/>
              </w:rPr>
            </w:pPr>
          </w:p>
          <w:p w14:paraId="627C4CE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bidi="ar"/>
              </w:rPr>
            </w:pPr>
          </w:p>
        </w:tc>
        <w:tc>
          <w:tcPr>
            <w:tcW w:w="945" w:type="dxa"/>
            <w:tcBorders>
              <w:top w:val="single" w:color="auto" w:sz="4" w:space="0"/>
              <w:left w:val="single" w:color="auto" w:sz="4" w:space="0"/>
              <w:right w:val="single" w:color="auto" w:sz="4" w:space="0"/>
            </w:tcBorders>
            <w:noWrap w:val="0"/>
            <w:vAlign w:val="center"/>
          </w:tcPr>
          <w:p w14:paraId="2CAA925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仓前村</w:t>
            </w:r>
            <w:r>
              <w:rPr>
                <w:rFonts w:hint="eastAsia" w:ascii="仿宋_GB2312" w:hAnsi="仿宋_GB2312" w:eastAsia="仿宋_GB2312" w:cs="仿宋_GB2312"/>
                <w:sz w:val="18"/>
                <w:szCs w:val="18"/>
                <w:lang w:val="en-US" w:eastAsia="zh-CN"/>
              </w:rPr>
              <w:t>11号</w:t>
            </w:r>
          </w:p>
        </w:tc>
        <w:tc>
          <w:tcPr>
            <w:tcW w:w="900" w:type="dxa"/>
            <w:tcBorders>
              <w:top w:val="single" w:color="auto" w:sz="4" w:space="0"/>
              <w:left w:val="single" w:color="auto" w:sz="4" w:space="0"/>
              <w:right w:val="single" w:color="auto" w:sz="4" w:space="0"/>
            </w:tcBorders>
            <w:noWrap w:val="0"/>
            <w:vAlign w:val="center"/>
          </w:tcPr>
          <w:p w14:paraId="097CF3F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1户1人</w:t>
            </w:r>
          </w:p>
        </w:tc>
        <w:tc>
          <w:tcPr>
            <w:tcW w:w="810" w:type="dxa"/>
            <w:tcBorders>
              <w:top w:val="single" w:color="auto" w:sz="4" w:space="0"/>
              <w:left w:val="single" w:color="auto" w:sz="4" w:space="0"/>
              <w:right w:val="single" w:color="auto" w:sz="4" w:space="0"/>
            </w:tcBorders>
            <w:noWrap w:val="0"/>
            <w:vAlign w:val="center"/>
          </w:tcPr>
          <w:p w14:paraId="3FA071D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人（已整改）</w:t>
            </w:r>
          </w:p>
        </w:tc>
        <w:tc>
          <w:tcPr>
            <w:tcW w:w="885" w:type="dxa"/>
            <w:vMerge w:val="restart"/>
            <w:tcBorders>
              <w:top w:val="single" w:color="auto" w:sz="4" w:space="0"/>
              <w:left w:val="single" w:color="auto" w:sz="4" w:space="0"/>
              <w:right w:val="single" w:color="auto" w:sz="4" w:space="0"/>
            </w:tcBorders>
            <w:noWrap w:val="0"/>
            <w:vAlign w:val="center"/>
          </w:tcPr>
          <w:p w14:paraId="647105F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vMerge w:val="restart"/>
            <w:tcBorders>
              <w:top w:val="single" w:color="auto" w:sz="4" w:space="0"/>
              <w:left w:val="single" w:color="auto" w:sz="4" w:space="0"/>
              <w:right w:val="single" w:color="auto" w:sz="4" w:space="0"/>
            </w:tcBorders>
            <w:noWrap w:val="0"/>
            <w:vAlign w:val="center"/>
          </w:tcPr>
          <w:p w14:paraId="7F2E596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4006DC6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4BFCEAE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56B6B76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vMerge w:val="restart"/>
            <w:tcBorders>
              <w:top w:val="single" w:color="auto" w:sz="4" w:space="0"/>
              <w:left w:val="single" w:color="auto" w:sz="4" w:space="0"/>
              <w:right w:val="single" w:color="auto" w:sz="4" w:space="0"/>
            </w:tcBorders>
            <w:noWrap w:val="0"/>
            <w:vAlign w:val="center"/>
          </w:tcPr>
          <w:p w14:paraId="5EF5DBF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239DB71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学校</w:t>
            </w:r>
          </w:p>
          <w:p w14:paraId="14CAAD8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6EAF61A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仓前村</w:t>
            </w:r>
            <w:r>
              <w:rPr>
                <w:rFonts w:hint="eastAsia" w:ascii="仿宋_GB2312" w:hAnsi="仿宋_GB2312" w:eastAsia="仿宋_GB2312" w:cs="仿宋_GB2312"/>
                <w:sz w:val="18"/>
                <w:szCs w:val="18"/>
              </w:rPr>
              <w:t>村部</w:t>
            </w:r>
          </w:p>
          <w:p w14:paraId="1E481E9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p w14:paraId="3E9BE4F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下坪</w:t>
            </w:r>
            <w:r>
              <w:rPr>
                <w:rFonts w:hint="eastAsia" w:ascii="仿宋_GB2312" w:hAnsi="仿宋_GB2312" w:eastAsia="仿宋_GB2312" w:cs="仿宋_GB2312"/>
                <w:sz w:val="18"/>
                <w:szCs w:val="18"/>
                <w:lang w:val="en-US" w:eastAsia="zh-CN"/>
              </w:rPr>
              <w:t>2号</w:t>
            </w:r>
          </w:p>
        </w:tc>
        <w:tc>
          <w:tcPr>
            <w:tcW w:w="884" w:type="dxa"/>
            <w:vMerge w:val="restart"/>
            <w:tcBorders>
              <w:top w:val="single" w:color="auto" w:sz="4" w:space="0"/>
              <w:left w:val="single" w:color="auto" w:sz="4" w:space="0"/>
              <w:right w:val="single" w:color="auto" w:sz="4" w:space="0"/>
            </w:tcBorders>
            <w:noWrap w:val="0"/>
            <w:vAlign w:val="center"/>
          </w:tcPr>
          <w:p w14:paraId="711F1F3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bidi="ar"/>
              </w:rPr>
            </w:pPr>
            <w:r>
              <w:rPr>
                <w:rFonts w:hint="eastAsia" w:ascii="仿宋_GB2312" w:hAnsi="仿宋_GB2312" w:eastAsia="仿宋_GB2312" w:cs="仿宋_GB2312"/>
                <w:color w:val="000000"/>
                <w:sz w:val="18"/>
                <w:szCs w:val="18"/>
                <w:lang w:val="en-US" w:eastAsia="zh-CN"/>
              </w:rPr>
              <w:t>王本钏13950501412</w:t>
            </w:r>
          </w:p>
        </w:tc>
        <w:tc>
          <w:tcPr>
            <w:tcW w:w="793" w:type="dxa"/>
            <w:vMerge w:val="restart"/>
            <w:tcBorders>
              <w:top w:val="single" w:color="auto" w:sz="4" w:space="0"/>
              <w:left w:val="single" w:color="auto" w:sz="4" w:space="0"/>
              <w:right w:val="single" w:color="auto" w:sz="4" w:space="0"/>
            </w:tcBorders>
            <w:noWrap w:val="0"/>
            <w:vAlign w:val="center"/>
          </w:tcPr>
          <w:p w14:paraId="685B5B8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bidi="ar"/>
              </w:rPr>
              <w:t>黄</w:t>
            </w:r>
            <w:r>
              <w:rPr>
                <w:rFonts w:hint="eastAsia" w:ascii="仿宋_GB2312" w:hAnsi="仿宋_GB2312" w:eastAsia="仿宋_GB2312" w:cs="仿宋_GB2312"/>
                <w:sz w:val="18"/>
                <w:szCs w:val="18"/>
                <w:lang w:eastAsia="zh-CN" w:bidi="ar"/>
              </w:rPr>
              <w:t>乃樵</w:t>
            </w:r>
          </w:p>
          <w:p w14:paraId="7459021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18960818206</w:t>
            </w:r>
          </w:p>
        </w:tc>
        <w:tc>
          <w:tcPr>
            <w:tcW w:w="886" w:type="dxa"/>
            <w:vMerge w:val="restart"/>
            <w:tcBorders>
              <w:top w:val="single" w:color="auto" w:sz="4" w:space="0"/>
              <w:left w:val="single" w:color="auto" w:sz="4" w:space="0"/>
              <w:right w:val="single" w:color="auto" w:sz="4" w:space="0"/>
            </w:tcBorders>
            <w:noWrap w:val="0"/>
            <w:vAlign w:val="center"/>
          </w:tcPr>
          <w:p w14:paraId="52B283C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李恒星</w:t>
            </w:r>
            <w:r>
              <w:rPr>
                <w:rFonts w:hint="eastAsia" w:ascii="仿宋_GB2312" w:hAnsi="仿宋_GB2312" w:eastAsia="仿宋_GB2312" w:cs="仿宋_GB2312"/>
                <w:sz w:val="18"/>
                <w:szCs w:val="18"/>
                <w:lang w:val="en-US" w:eastAsia="zh-CN" w:bidi="ar"/>
              </w:rPr>
              <w:t>17350189997</w:t>
            </w:r>
          </w:p>
        </w:tc>
      </w:tr>
      <w:tr w14:paraId="0552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87" w:type="dxa"/>
            <w:vMerge w:val="continue"/>
            <w:tcBorders>
              <w:left w:val="single" w:color="auto" w:sz="4" w:space="0"/>
              <w:right w:val="single" w:color="auto" w:sz="4" w:space="0"/>
            </w:tcBorders>
            <w:noWrap w:val="0"/>
            <w:vAlign w:val="center"/>
          </w:tcPr>
          <w:p w14:paraId="6F3EAAB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65453DC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85" w:type="dxa"/>
            <w:vMerge w:val="continue"/>
            <w:tcBorders>
              <w:left w:val="single" w:color="auto" w:sz="4" w:space="0"/>
              <w:right w:val="single" w:color="auto" w:sz="4" w:space="0"/>
            </w:tcBorders>
            <w:noWrap w:val="0"/>
            <w:vAlign w:val="center"/>
          </w:tcPr>
          <w:p w14:paraId="4B9ED29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40" w:type="dxa"/>
            <w:vMerge w:val="continue"/>
            <w:tcBorders>
              <w:left w:val="single" w:color="auto" w:sz="4" w:space="0"/>
              <w:right w:val="single" w:color="auto" w:sz="4" w:space="0"/>
            </w:tcBorders>
            <w:noWrap w:val="0"/>
            <w:vAlign w:val="center"/>
          </w:tcPr>
          <w:p w14:paraId="76D9F19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p>
        </w:tc>
        <w:tc>
          <w:tcPr>
            <w:tcW w:w="945" w:type="dxa"/>
            <w:tcBorders>
              <w:left w:val="single" w:color="auto" w:sz="4" w:space="0"/>
              <w:right w:val="single" w:color="auto" w:sz="4" w:space="0"/>
            </w:tcBorders>
            <w:noWrap w:val="0"/>
            <w:vAlign w:val="center"/>
          </w:tcPr>
          <w:p w14:paraId="48D0B5E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下坪</w:t>
            </w:r>
            <w:r>
              <w:rPr>
                <w:rFonts w:hint="eastAsia" w:ascii="仿宋_GB2312" w:hAnsi="仿宋_GB2312" w:eastAsia="仿宋_GB2312" w:cs="仿宋_GB2312"/>
                <w:sz w:val="18"/>
                <w:szCs w:val="18"/>
                <w:lang w:val="en-US" w:eastAsia="zh-CN"/>
              </w:rPr>
              <w:t>4号</w:t>
            </w:r>
          </w:p>
        </w:tc>
        <w:tc>
          <w:tcPr>
            <w:tcW w:w="900" w:type="dxa"/>
            <w:tcBorders>
              <w:left w:val="single" w:color="auto" w:sz="4" w:space="0"/>
              <w:right w:val="single" w:color="auto" w:sz="4" w:space="0"/>
            </w:tcBorders>
            <w:noWrap w:val="0"/>
            <w:vAlign w:val="center"/>
          </w:tcPr>
          <w:p w14:paraId="6D57D65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1户2人</w:t>
            </w:r>
          </w:p>
        </w:tc>
        <w:tc>
          <w:tcPr>
            <w:tcW w:w="810" w:type="dxa"/>
            <w:tcBorders>
              <w:left w:val="single" w:color="auto" w:sz="4" w:space="0"/>
              <w:right w:val="single" w:color="auto" w:sz="4" w:space="0"/>
            </w:tcBorders>
            <w:noWrap w:val="0"/>
            <w:vAlign w:val="center"/>
          </w:tcPr>
          <w:p w14:paraId="7CBADFA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1101CDC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635502D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6BD0433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3314F53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027D22D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1FCBEFE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2A5E37E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06FBD22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2784413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2FD3ADB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r>
      <w:tr w14:paraId="0866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87" w:type="dxa"/>
            <w:vMerge w:val="continue"/>
            <w:tcBorders>
              <w:left w:val="single" w:color="auto" w:sz="4" w:space="0"/>
              <w:right w:val="single" w:color="auto" w:sz="4" w:space="0"/>
            </w:tcBorders>
            <w:noWrap w:val="0"/>
            <w:vAlign w:val="center"/>
          </w:tcPr>
          <w:p w14:paraId="62FDF6C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04546C3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85" w:type="dxa"/>
            <w:vMerge w:val="continue"/>
            <w:tcBorders>
              <w:left w:val="single" w:color="auto" w:sz="4" w:space="0"/>
              <w:right w:val="single" w:color="auto" w:sz="4" w:space="0"/>
            </w:tcBorders>
            <w:noWrap w:val="0"/>
            <w:vAlign w:val="center"/>
          </w:tcPr>
          <w:p w14:paraId="55EAD5C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sz w:val="18"/>
                <w:szCs w:val="18"/>
                <w:lang w:val="en-US" w:eastAsia="zh-CN"/>
              </w:rPr>
            </w:pPr>
          </w:p>
        </w:tc>
        <w:tc>
          <w:tcPr>
            <w:tcW w:w="840" w:type="dxa"/>
            <w:vMerge w:val="continue"/>
            <w:tcBorders>
              <w:left w:val="single" w:color="auto" w:sz="4" w:space="0"/>
              <w:bottom w:val="single" w:color="auto" w:sz="4" w:space="0"/>
              <w:right w:val="single" w:color="auto" w:sz="4" w:space="0"/>
            </w:tcBorders>
            <w:noWrap w:val="0"/>
            <w:vAlign w:val="center"/>
          </w:tcPr>
          <w:p w14:paraId="107A950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bidi="ar"/>
              </w:rPr>
            </w:pPr>
          </w:p>
        </w:tc>
        <w:tc>
          <w:tcPr>
            <w:tcW w:w="945" w:type="dxa"/>
            <w:tcBorders>
              <w:left w:val="single" w:color="auto" w:sz="4" w:space="0"/>
              <w:right w:val="single" w:color="auto" w:sz="4" w:space="0"/>
            </w:tcBorders>
            <w:noWrap w:val="0"/>
            <w:vAlign w:val="center"/>
          </w:tcPr>
          <w:p w14:paraId="455D116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守善</w:t>
            </w:r>
            <w:r>
              <w:rPr>
                <w:rFonts w:hint="eastAsia" w:ascii="仿宋_GB2312" w:hAnsi="仿宋_GB2312" w:eastAsia="仿宋_GB2312" w:cs="仿宋_GB2312"/>
                <w:sz w:val="18"/>
                <w:szCs w:val="18"/>
                <w:lang w:val="en-US" w:eastAsia="zh-CN"/>
              </w:rPr>
              <w:t>27号</w:t>
            </w:r>
          </w:p>
          <w:p w14:paraId="0E470D5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kern w:val="2"/>
                <w:sz w:val="18"/>
                <w:szCs w:val="18"/>
                <w:lang w:val="en-US" w:eastAsia="zh-CN" w:bidi="ar-SA"/>
              </w:rPr>
            </w:pPr>
          </w:p>
        </w:tc>
        <w:tc>
          <w:tcPr>
            <w:tcW w:w="900" w:type="dxa"/>
            <w:tcBorders>
              <w:left w:val="single" w:color="auto" w:sz="4" w:space="0"/>
              <w:right w:val="single" w:color="auto" w:sz="4" w:space="0"/>
            </w:tcBorders>
            <w:noWrap w:val="0"/>
            <w:vAlign w:val="center"/>
          </w:tcPr>
          <w:p w14:paraId="17A8D2B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kern w:val="2"/>
                <w:sz w:val="18"/>
                <w:szCs w:val="18"/>
                <w:lang w:val="en-US" w:eastAsia="zh-CN" w:bidi="ar-SA"/>
              </w:rPr>
            </w:pPr>
            <w:r>
              <w:rPr>
                <w:rFonts w:hint="eastAsia" w:ascii="仿宋_GB2312" w:hAnsi="仿宋_GB2312" w:eastAsia="仿宋_GB2312" w:cs="仿宋_GB2312"/>
                <w:sz w:val="18"/>
                <w:szCs w:val="18"/>
                <w:lang w:val="en-US" w:eastAsia="zh-CN"/>
              </w:rPr>
              <w:t>4户8人</w:t>
            </w:r>
          </w:p>
        </w:tc>
        <w:tc>
          <w:tcPr>
            <w:tcW w:w="810" w:type="dxa"/>
            <w:tcBorders>
              <w:left w:val="single" w:color="auto" w:sz="4" w:space="0"/>
              <w:right w:val="single" w:color="auto" w:sz="4" w:space="0"/>
            </w:tcBorders>
            <w:noWrap w:val="0"/>
            <w:vAlign w:val="center"/>
          </w:tcPr>
          <w:p w14:paraId="24EE7C3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kern w:val="2"/>
                <w:sz w:val="18"/>
                <w:szCs w:val="18"/>
                <w:lang w:val="en-US" w:eastAsia="zh-CN" w:bidi="ar"/>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52CA9EF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1D33DA8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3386EB5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79C5F29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14CEA66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1E8341C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416864F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73A40B8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36E78C9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6A9B93B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r>
    </w:tbl>
    <w:p w14:paraId="6275F8E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both"/>
        <w:textAlignment w:val="auto"/>
        <w:rPr>
          <w:rFonts w:hint="eastAsia" w:ascii="仿宋_GB2312" w:hAnsi="仿宋_GB2312" w:eastAsia="仿宋_GB2312" w:cs="仿宋_GB2312"/>
          <w:b/>
          <w:bCs/>
          <w:sz w:val="18"/>
          <w:szCs w:val="18"/>
          <w:lang w:bidi="ar"/>
        </w:rPr>
        <w:sectPr>
          <w:footerReference r:id="rId17"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18"/>
        </w:rPr>
        <mc:AlternateContent>
          <mc:Choice Requires="wps">
            <w:drawing>
              <wp:anchor distT="0" distB="0" distL="114300" distR="114300" simplePos="0" relativeHeight="251667456" behindDoc="0" locked="0" layoutInCell="1" allowOverlap="1">
                <wp:simplePos x="0" y="0"/>
                <wp:positionH relativeFrom="column">
                  <wp:posOffset>-695325</wp:posOffset>
                </wp:positionH>
                <wp:positionV relativeFrom="paragraph">
                  <wp:posOffset>-435610</wp:posOffset>
                </wp:positionV>
                <wp:extent cx="581025" cy="92456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581025" cy="924560"/>
                        </a:xfrm>
                        <a:prstGeom prst="rect">
                          <a:avLst/>
                        </a:prstGeom>
                        <a:noFill/>
                        <a:ln>
                          <a:noFill/>
                        </a:ln>
                        <a:effectLst/>
                      </wps:spPr>
                      <wps:txbx>
                        <w:txbxContent>
                          <w:p w14:paraId="43A57ACE">
                            <w:pPr>
                              <w:rPr>
                                <w:rFonts w:hint="eastAsia" w:ascii="宋体" w:hAnsi="宋体" w:eastAsia="宋体" w:cs="宋体"/>
                                <w:sz w:val="28"/>
                                <w:szCs w:val="28"/>
                                <w:lang w:val="en-US" w:eastAsia="zh-CN"/>
                              </w:rPr>
                            </w:pPr>
                          </w:p>
                        </w:txbxContent>
                      </wps:txbx>
                      <wps:bodyPr vert="eaVert" wrap="square" upright="1"/>
                    </wps:wsp>
                  </a:graphicData>
                </a:graphic>
              </wp:anchor>
            </w:drawing>
          </mc:Choice>
          <mc:Fallback>
            <w:pict>
              <v:shape id="_x0000_s1026" o:spid="_x0000_s1026" o:spt="202" type="#_x0000_t202" style="position:absolute;left:0pt;margin-left:-54.75pt;margin-top:-34.3pt;height:72.8pt;width:45.75pt;z-index:251667456;mso-width-relative:page;mso-height-relative:page;" filled="f" stroked="f" coordsize="21600,21600" o:gfxdata="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nNzF3AAAAAsBAAAPAAAAAAAAAAEAIAAAACIAAABkcnMv&#10;ZG93bnJldi54bWxQSwECFAAUAAAACACHTuJAfFTlcMYBAAB5AwAADgAAAAAAAAABACAAAAArAQAA&#10;ZHJzL2Uyb0RvYy54bWxQSwUGAAAAAAYABgBZAQAAYwUAAAAA&#10;">
                <v:fill on="f" focussize="0,0"/>
                <v:stroke on="f"/>
                <v:imagedata o:title=""/>
                <o:lock v:ext="edit" aspectratio="f"/>
                <v:textbox style="layout-flow:vertical-ideographic;">
                  <w:txbxContent>
                    <w:p w14:paraId="43A57ACE">
                      <w:pPr>
                        <w:rPr>
                          <w:rFonts w:hint="eastAsia" w:ascii="宋体" w:hAnsi="宋体" w:eastAsia="宋体" w:cs="宋体"/>
                          <w:sz w:val="28"/>
                          <w:szCs w:val="28"/>
                          <w:lang w:val="en-US" w:eastAsia="zh-CN"/>
                        </w:rPr>
                      </w:pPr>
                    </w:p>
                  </w:txbxContent>
                </v:textbox>
              </v:shape>
            </w:pict>
          </mc:Fallback>
        </mc:AlternateContent>
      </w:r>
    </w:p>
    <w:tbl>
      <w:tblPr>
        <w:tblStyle w:val="9"/>
        <w:tblpPr w:leftFromText="180" w:rightFromText="180" w:vertAnchor="text" w:horzAnchor="page" w:tblpXSpec="center" w:tblpY="1"/>
        <w:tblOverlap w:val="never"/>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945"/>
        <w:gridCol w:w="840"/>
        <w:gridCol w:w="840"/>
        <w:gridCol w:w="885"/>
        <w:gridCol w:w="808"/>
        <w:gridCol w:w="1"/>
        <w:gridCol w:w="692"/>
        <w:gridCol w:w="884"/>
        <w:gridCol w:w="793"/>
        <w:gridCol w:w="886"/>
      </w:tblGrid>
      <w:tr w14:paraId="4B7F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6D83FF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599321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396A58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3"/>
            <w:tcBorders>
              <w:top w:val="single" w:color="auto" w:sz="4" w:space="0"/>
              <w:left w:val="single" w:color="auto" w:sz="4" w:space="0"/>
              <w:bottom w:val="single" w:color="auto" w:sz="4" w:space="0"/>
              <w:right w:val="single" w:color="auto" w:sz="4" w:space="0"/>
            </w:tcBorders>
            <w:noWrap w:val="0"/>
            <w:vAlign w:val="center"/>
          </w:tcPr>
          <w:p w14:paraId="6B2F24E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748FF6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tcBorders>
              <w:top w:val="single" w:color="auto" w:sz="4" w:space="0"/>
              <w:left w:val="single" w:color="auto" w:sz="4" w:space="0"/>
              <w:right w:val="single" w:color="auto" w:sz="4" w:space="0"/>
            </w:tcBorders>
            <w:noWrap w:val="0"/>
            <w:vAlign w:val="center"/>
          </w:tcPr>
          <w:p w14:paraId="10EFCE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5CA8F847">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3F207717">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55B5F72D">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7D7F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0BC25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1A796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102E6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62CDD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512C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0779DD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0B2A3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78ED51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47303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246125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3FE0F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04295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4F1A04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2"/>
            <w:tcBorders>
              <w:left w:val="single" w:color="auto" w:sz="4" w:space="0"/>
              <w:right w:val="single" w:color="auto" w:sz="4" w:space="0"/>
            </w:tcBorders>
            <w:noWrap w:val="0"/>
            <w:vAlign w:val="center"/>
          </w:tcPr>
          <w:p w14:paraId="4A81CD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0CAE58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33402C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4216E5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4FB1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1022F80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外  坂</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3户9人，其中应转移0人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4150005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260FAF6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7C17FD2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2A88E97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外坂村</w:t>
            </w:r>
            <w:r>
              <w:rPr>
                <w:rFonts w:hint="eastAsia" w:ascii="仿宋_GB2312" w:hAnsi="仿宋_GB2312" w:eastAsia="仿宋_GB2312" w:cs="仿宋_GB2312"/>
                <w:sz w:val="18"/>
                <w:szCs w:val="18"/>
                <w:lang w:val="en-US" w:eastAsia="zh-CN"/>
              </w:rPr>
              <w:t>28号</w:t>
            </w:r>
          </w:p>
        </w:tc>
        <w:tc>
          <w:tcPr>
            <w:tcW w:w="900" w:type="dxa"/>
            <w:tcBorders>
              <w:top w:val="single" w:color="auto" w:sz="4" w:space="0"/>
              <w:left w:val="single" w:color="auto" w:sz="4" w:space="0"/>
              <w:right w:val="single" w:color="auto" w:sz="4" w:space="0"/>
            </w:tcBorders>
            <w:noWrap w:val="0"/>
            <w:vAlign w:val="center"/>
          </w:tcPr>
          <w:p w14:paraId="57AE219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B76A33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p w14:paraId="4753E5C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bidi="ar"/>
              </w:rPr>
              <w:t>已整改</w:t>
            </w:r>
          </w:p>
        </w:tc>
        <w:tc>
          <w:tcPr>
            <w:tcW w:w="885" w:type="dxa"/>
            <w:vMerge w:val="restart"/>
            <w:tcBorders>
              <w:top w:val="single" w:color="auto" w:sz="4" w:space="0"/>
              <w:left w:val="single" w:color="auto" w:sz="4" w:space="0"/>
              <w:right w:val="single" w:color="auto" w:sz="4" w:space="0"/>
            </w:tcBorders>
            <w:noWrap w:val="0"/>
            <w:vAlign w:val="center"/>
          </w:tcPr>
          <w:p w14:paraId="54F9F98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vMerge w:val="restart"/>
            <w:tcBorders>
              <w:top w:val="single" w:color="auto" w:sz="4" w:space="0"/>
              <w:left w:val="single" w:color="auto" w:sz="4" w:space="0"/>
              <w:right w:val="single" w:color="auto" w:sz="4" w:space="0"/>
            </w:tcBorders>
            <w:noWrap w:val="0"/>
            <w:vAlign w:val="center"/>
          </w:tcPr>
          <w:p w14:paraId="43D180B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43B87E6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3882DB9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85" w:type="dxa"/>
            <w:vMerge w:val="restart"/>
            <w:tcBorders>
              <w:top w:val="single" w:color="auto" w:sz="4" w:space="0"/>
              <w:left w:val="single" w:color="auto" w:sz="4" w:space="0"/>
              <w:right w:val="single" w:color="auto" w:sz="4" w:space="0"/>
            </w:tcBorders>
            <w:noWrap w:val="0"/>
            <w:vAlign w:val="center"/>
          </w:tcPr>
          <w:p w14:paraId="6597412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p>
        </w:tc>
        <w:tc>
          <w:tcPr>
            <w:tcW w:w="808" w:type="dxa"/>
            <w:vMerge w:val="restart"/>
            <w:tcBorders>
              <w:top w:val="single" w:color="auto" w:sz="4" w:space="0"/>
              <w:left w:val="single" w:color="auto" w:sz="4" w:space="0"/>
              <w:right w:val="single" w:color="auto" w:sz="4" w:space="0"/>
            </w:tcBorders>
            <w:noWrap w:val="0"/>
            <w:vAlign w:val="center"/>
          </w:tcPr>
          <w:p w14:paraId="2FABB74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bidi="ar"/>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3F573EA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外坂村</w:t>
            </w:r>
            <w:r>
              <w:rPr>
                <w:rFonts w:hint="eastAsia" w:ascii="仿宋_GB2312" w:hAnsi="仿宋_GB2312" w:eastAsia="仿宋_GB2312" w:cs="仿宋_GB2312"/>
                <w:sz w:val="18"/>
                <w:szCs w:val="18"/>
                <w:lang w:bidi="ar"/>
              </w:rPr>
              <w:t>村  部</w:t>
            </w:r>
          </w:p>
        </w:tc>
        <w:tc>
          <w:tcPr>
            <w:tcW w:w="884" w:type="dxa"/>
            <w:vMerge w:val="restart"/>
            <w:tcBorders>
              <w:top w:val="single" w:color="auto" w:sz="4" w:space="0"/>
              <w:left w:val="single" w:color="auto" w:sz="4" w:space="0"/>
              <w:right w:val="single" w:color="auto" w:sz="4" w:space="0"/>
            </w:tcBorders>
            <w:noWrap w:val="0"/>
            <w:vAlign w:val="center"/>
          </w:tcPr>
          <w:p w14:paraId="4EC8CAB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林增密</w:t>
            </w:r>
          </w:p>
          <w:p w14:paraId="27CE76BA">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13799916938</w:t>
            </w:r>
          </w:p>
        </w:tc>
        <w:tc>
          <w:tcPr>
            <w:tcW w:w="793" w:type="dxa"/>
            <w:vMerge w:val="restart"/>
            <w:tcBorders>
              <w:top w:val="single" w:color="auto" w:sz="4" w:space="0"/>
              <w:left w:val="single" w:color="auto" w:sz="4" w:space="0"/>
              <w:right w:val="single" w:color="auto" w:sz="4" w:space="0"/>
            </w:tcBorders>
            <w:noWrap w:val="0"/>
            <w:vAlign w:val="center"/>
          </w:tcPr>
          <w:p w14:paraId="4F078A86">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bidi="ar"/>
              </w:rPr>
              <w:t>姚家惠</w:t>
            </w:r>
            <w:r>
              <w:rPr>
                <w:rFonts w:hint="eastAsia" w:ascii="仿宋_GB2312" w:hAnsi="仿宋_GB2312" w:eastAsia="仿宋_GB2312" w:cs="仿宋_GB2312"/>
                <w:sz w:val="18"/>
                <w:szCs w:val="18"/>
                <w:lang w:eastAsia="zh-CN" w:bidi="ar"/>
              </w:rPr>
              <w:t>15980658858</w:t>
            </w:r>
          </w:p>
        </w:tc>
        <w:tc>
          <w:tcPr>
            <w:tcW w:w="886" w:type="dxa"/>
            <w:vMerge w:val="restart"/>
            <w:tcBorders>
              <w:top w:val="single" w:color="auto" w:sz="4" w:space="0"/>
              <w:left w:val="single" w:color="auto" w:sz="4" w:space="0"/>
              <w:right w:val="single" w:color="auto" w:sz="4" w:space="0"/>
            </w:tcBorders>
            <w:noWrap w:val="0"/>
            <w:vAlign w:val="center"/>
          </w:tcPr>
          <w:p w14:paraId="7E9C7BD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陈大玲18250156915</w:t>
            </w:r>
          </w:p>
        </w:tc>
      </w:tr>
      <w:tr w14:paraId="3341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7" w:type="dxa"/>
            <w:vMerge w:val="continue"/>
            <w:tcBorders>
              <w:left w:val="single" w:color="auto" w:sz="4" w:space="0"/>
              <w:right w:val="single" w:color="auto" w:sz="4" w:space="0"/>
            </w:tcBorders>
            <w:noWrap w:val="0"/>
            <w:vAlign w:val="center"/>
          </w:tcPr>
          <w:p w14:paraId="0F389168">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4BF2EB0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04029D0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040C5CD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22B7CE8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果山</w:t>
            </w:r>
            <w:r>
              <w:rPr>
                <w:rFonts w:hint="eastAsia" w:ascii="仿宋_GB2312" w:hAnsi="仿宋_GB2312" w:eastAsia="仿宋_GB2312" w:cs="仿宋_GB2312"/>
                <w:sz w:val="18"/>
                <w:szCs w:val="18"/>
                <w:lang w:val="en-US" w:eastAsia="zh-CN"/>
              </w:rPr>
              <w:t>9号</w:t>
            </w:r>
          </w:p>
        </w:tc>
        <w:tc>
          <w:tcPr>
            <w:tcW w:w="900" w:type="dxa"/>
            <w:tcBorders>
              <w:top w:val="single" w:color="auto" w:sz="4" w:space="0"/>
              <w:left w:val="single" w:color="auto" w:sz="4" w:space="0"/>
              <w:right w:val="single" w:color="auto" w:sz="4" w:space="0"/>
            </w:tcBorders>
            <w:noWrap w:val="0"/>
            <w:vAlign w:val="center"/>
          </w:tcPr>
          <w:p w14:paraId="0C4BD15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1户3人</w:t>
            </w:r>
          </w:p>
        </w:tc>
        <w:tc>
          <w:tcPr>
            <w:tcW w:w="810" w:type="dxa"/>
            <w:tcBorders>
              <w:top w:val="single" w:color="auto" w:sz="4" w:space="0"/>
              <w:left w:val="single" w:color="auto" w:sz="4" w:space="0"/>
              <w:right w:val="single" w:color="auto" w:sz="4" w:space="0"/>
            </w:tcBorders>
            <w:noWrap w:val="0"/>
            <w:vAlign w:val="center"/>
          </w:tcPr>
          <w:p w14:paraId="3776C84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5E333CB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55EA3A3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5BB7B20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466457D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572D3AE3">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75A164DC">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3D17877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2C3CBCF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6811378B">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4BF43BA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r>
      <w:tr w14:paraId="2A85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087" w:type="dxa"/>
            <w:vMerge w:val="continue"/>
            <w:tcBorders>
              <w:left w:val="single" w:color="auto" w:sz="4" w:space="0"/>
              <w:right w:val="single" w:color="auto" w:sz="4" w:space="0"/>
            </w:tcBorders>
            <w:noWrap w:val="0"/>
            <w:vAlign w:val="center"/>
          </w:tcPr>
          <w:p w14:paraId="78EF6EFF">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1325E5D0">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300EE465">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23CD19C2">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785FE88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果山</w:t>
            </w:r>
            <w:r>
              <w:rPr>
                <w:rFonts w:hint="eastAsia" w:ascii="仿宋_GB2312" w:hAnsi="仿宋_GB2312" w:eastAsia="仿宋_GB2312" w:cs="仿宋_GB2312"/>
                <w:sz w:val="18"/>
                <w:szCs w:val="18"/>
                <w:lang w:val="en-US" w:eastAsia="zh-CN"/>
              </w:rPr>
              <w:t>17号</w:t>
            </w:r>
          </w:p>
        </w:tc>
        <w:tc>
          <w:tcPr>
            <w:tcW w:w="900" w:type="dxa"/>
            <w:tcBorders>
              <w:top w:val="single" w:color="auto" w:sz="4" w:space="0"/>
              <w:left w:val="single" w:color="auto" w:sz="4" w:space="0"/>
              <w:right w:val="single" w:color="auto" w:sz="4" w:space="0"/>
            </w:tcBorders>
            <w:noWrap w:val="0"/>
            <w:vAlign w:val="center"/>
          </w:tcPr>
          <w:p w14:paraId="72CE03DE">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1户4人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73F31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3B60843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5B5E6BB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051817C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49A8783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71180F2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17CD3187">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74D2B7E1">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0018718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10EA693D">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602EF294">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jc w:val="center"/>
              <w:textAlignment w:val="auto"/>
              <w:rPr>
                <w:rFonts w:hint="eastAsia" w:ascii="仿宋_GB2312" w:hAnsi="仿宋_GB2312" w:eastAsia="仿宋_GB2312" w:cs="仿宋_GB2312"/>
                <w:sz w:val="18"/>
                <w:szCs w:val="18"/>
              </w:rPr>
            </w:pPr>
          </w:p>
        </w:tc>
      </w:tr>
      <w:tr w14:paraId="23F0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0D0F6B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大  湖</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2户2人，其中应转移2人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51E742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77ADD8D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4C03CB1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restart"/>
            <w:tcBorders>
              <w:top w:val="single" w:color="auto" w:sz="4" w:space="0"/>
              <w:left w:val="single" w:color="auto" w:sz="4" w:space="0"/>
              <w:right w:val="single" w:color="auto" w:sz="4" w:space="0"/>
            </w:tcBorders>
            <w:noWrap w:val="0"/>
            <w:vAlign w:val="center"/>
          </w:tcPr>
          <w:p w14:paraId="1E824E8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00" w:type="dxa"/>
            <w:vMerge w:val="restart"/>
            <w:tcBorders>
              <w:top w:val="single" w:color="auto" w:sz="4" w:space="0"/>
              <w:left w:val="single" w:color="auto" w:sz="4" w:space="0"/>
              <w:right w:val="single" w:color="auto" w:sz="4" w:space="0"/>
            </w:tcBorders>
            <w:noWrap w:val="0"/>
            <w:vAlign w:val="center"/>
          </w:tcPr>
          <w:p w14:paraId="285FE68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10" w:type="dxa"/>
            <w:vMerge w:val="restart"/>
            <w:tcBorders>
              <w:top w:val="single" w:color="auto" w:sz="4" w:space="0"/>
              <w:left w:val="single" w:color="auto" w:sz="4" w:space="0"/>
              <w:right w:val="single" w:color="auto" w:sz="4" w:space="0"/>
            </w:tcBorders>
            <w:noWrap w:val="0"/>
            <w:vAlign w:val="center"/>
          </w:tcPr>
          <w:p w14:paraId="6EC3DFB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2DA42F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restart"/>
            <w:tcBorders>
              <w:top w:val="single" w:color="auto" w:sz="4" w:space="0"/>
              <w:left w:val="single" w:color="auto" w:sz="4" w:space="0"/>
              <w:right w:val="single" w:color="auto" w:sz="4" w:space="0"/>
            </w:tcBorders>
            <w:noWrap w:val="0"/>
            <w:vAlign w:val="center"/>
          </w:tcPr>
          <w:p w14:paraId="67D37C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0789D5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4C3BB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后园</w:t>
            </w:r>
            <w:r>
              <w:rPr>
                <w:rFonts w:hint="eastAsia" w:ascii="仿宋_GB2312" w:hAnsi="仿宋_GB2312" w:eastAsia="仿宋_GB2312" w:cs="仿宋_GB2312"/>
                <w:sz w:val="18"/>
                <w:szCs w:val="18"/>
                <w:lang w:val="en-US" w:eastAsia="zh-CN"/>
              </w:rPr>
              <w:t>2号</w:t>
            </w:r>
          </w:p>
        </w:tc>
        <w:tc>
          <w:tcPr>
            <w:tcW w:w="885" w:type="dxa"/>
            <w:tcBorders>
              <w:top w:val="single" w:color="auto" w:sz="4" w:space="0"/>
              <w:left w:val="single" w:color="auto" w:sz="4" w:space="0"/>
              <w:right w:val="single" w:color="auto" w:sz="4" w:space="0"/>
            </w:tcBorders>
            <w:noWrap w:val="0"/>
            <w:vAlign w:val="center"/>
          </w:tcPr>
          <w:p w14:paraId="1501D7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1户1人</w:t>
            </w:r>
          </w:p>
        </w:tc>
        <w:tc>
          <w:tcPr>
            <w:tcW w:w="808" w:type="dxa"/>
            <w:tcBorders>
              <w:top w:val="single" w:color="auto" w:sz="4" w:space="0"/>
              <w:left w:val="single" w:color="auto" w:sz="4" w:space="0"/>
              <w:right w:val="single" w:color="auto" w:sz="4" w:space="0"/>
            </w:tcBorders>
            <w:noWrap w:val="0"/>
            <w:vAlign w:val="center"/>
          </w:tcPr>
          <w:p w14:paraId="7FF78F4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val="en-US" w:eastAsia="zh-CN" w:bidi="ar"/>
              </w:rPr>
              <w:t>人</w:t>
            </w:r>
          </w:p>
        </w:tc>
        <w:tc>
          <w:tcPr>
            <w:tcW w:w="693" w:type="dxa"/>
            <w:gridSpan w:val="2"/>
            <w:vMerge w:val="restart"/>
            <w:tcBorders>
              <w:top w:val="single" w:color="auto" w:sz="4" w:space="0"/>
              <w:left w:val="single" w:color="auto" w:sz="4" w:space="0"/>
              <w:right w:val="single" w:color="auto" w:sz="4" w:space="0"/>
            </w:tcBorders>
            <w:noWrap w:val="0"/>
            <w:vAlign w:val="center"/>
          </w:tcPr>
          <w:p w14:paraId="03FA65A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大湖村</w:t>
            </w:r>
            <w:r>
              <w:rPr>
                <w:rFonts w:hint="eastAsia" w:ascii="仿宋_GB2312" w:hAnsi="仿宋_GB2312" w:eastAsia="仿宋_GB2312" w:cs="仿宋_GB2312"/>
                <w:sz w:val="18"/>
                <w:szCs w:val="18"/>
                <w:lang w:bidi="ar"/>
              </w:rPr>
              <w:t>村  部</w:t>
            </w:r>
          </w:p>
        </w:tc>
        <w:tc>
          <w:tcPr>
            <w:tcW w:w="884" w:type="dxa"/>
            <w:vMerge w:val="restart"/>
            <w:tcBorders>
              <w:top w:val="single" w:color="auto" w:sz="4" w:space="0"/>
              <w:left w:val="single" w:color="auto" w:sz="4" w:space="0"/>
              <w:right w:val="single" w:color="auto" w:sz="4" w:space="0"/>
            </w:tcBorders>
            <w:noWrap w:val="0"/>
            <w:vAlign w:val="center"/>
          </w:tcPr>
          <w:p w14:paraId="0BFC0C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吴雪静</w:t>
            </w:r>
            <w:r>
              <w:rPr>
                <w:rFonts w:hint="eastAsia" w:ascii="仿宋_GB2312" w:hAnsi="仿宋_GB2312" w:eastAsia="仿宋_GB2312" w:cs="仿宋_GB2312"/>
                <w:sz w:val="18"/>
                <w:szCs w:val="18"/>
                <w:lang w:bidi="ar"/>
              </w:rPr>
              <w:t>135879795247</w:t>
            </w:r>
          </w:p>
        </w:tc>
        <w:tc>
          <w:tcPr>
            <w:tcW w:w="793" w:type="dxa"/>
            <w:vMerge w:val="restart"/>
            <w:tcBorders>
              <w:top w:val="single" w:color="auto" w:sz="4" w:space="0"/>
              <w:left w:val="single" w:color="auto" w:sz="4" w:space="0"/>
              <w:right w:val="single" w:color="auto" w:sz="4" w:space="0"/>
            </w:tcBorders>
            <w:noWrap w:val="0"/>
            <w:vAlign w:val="center"/>
          </w:tcPr>
          <w:p w14:paraId="4D96AF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叶枝曙15059451349</w:t>
            </w:r>
          </w:p>
        </w:tc>
        <w:tc>
          <w:tcPr>
            <w:tcW w:w="886" w:type="dxa"/>
            <w:vMerge w:val="restart"/>
            <w:tcBorders>
              <w:top w:val="single" w:color="auto" w:sz="4" w:space="0"/>
              <w:left w:val="single" w:color="auto" w:sz="4" w:space="0"/>
              <w:right w:val="single" w:color="auto" w:sz="4" w:space="0"/>
            </w:tcBorders>
            <w:noWrap w:val="0"/>
            <w:vAlign w:val="center"/>
          </w:tcPr>
          <w:p w14:paraId="7878DA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陈大玲18250156915</w:t>
            </w:r>
          </w:p>
        </w:tc>
      </w:tr>
      <w:tr w14:paraId="68E9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1087" w:type="dxa"/>
            <w:vMerge w:val="continue"/>
            <w:tcBorders>
              <w:left w:val="single" w:color="auto" w:sz="4" w:space="0"/>
              <w:right w:val="single" w:color="auto" w:sz="4" w:space="0"/>
            </w:tcBorders>
            <w:noWrap w:val="0"/>
            <w:vAlign w:val="center"/>
          </w:tcPr>
          <w:p w14:paraId="36BF25BA">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7" w:type="dxa"/>
            <w:vMerge w:val="continue"/>
            <w:tcBorders>
              <w:left w:val="single" w:color="auto" w:sz="4" w:space="0"/>
              <w:right w:val="single" w:color="auto" w:sz="4" w:space="0"/>
            </w:tcBorders>
            <w:noWrap w:val="0"/>
            <w:vAlign w:val="center"/>
          </w:tcPr>
          <w:p w14:paraId="06198A25">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5" w:type="dxa"/>
            <w:vMerge w:val="continue"/>
            <w:tcBorders>
              <w:left w:val="single" w:color="auto" w:sz="4" w:space="0"/>
              <w:right w:val="single" w:color="auto" w:sz="4" w:space="0"/>
            </w:tcBorders>
            <w:noWrap w:val="0"/>
            <w:vAlign w:val="center"/>
          </w:tcPr>
          <w:p w14:paraId="6E73760B">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40" w:type="dxa"/>
            <w:vMerge w:val="continue"/>
            <w:tcBorders>
              <w:left w:val="single" w:color="auto" w:sz="4" w:space="0"/>
              <w:right w:val="single" w:color="auto" w:sz="4" w:space="0"/>
            </w:tcBorders>
            <w:noWrap w:val="0"/>
            <w:vAlign w:val="center"/>
          </w:tcPr>
          <w:p w14:paraId="26F437C1">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945" w:type="dxa"/>
            <w:vMerge w:val="continue"/>
            <w:tcBorders>
              <w:left w:val="single" w:color="auto" w:sz="4" w:space="0"/>
              <w:right w:val="single" w:color="auto" w:sz="4" w:space="0"/>
            </w:tcBorders>
            <w:noWrap w:val="0"/>
            <w:vAlign w:val="center"/>
          </w:tcPr>
          <w:p w14:paraId="065F2602">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900" w:type="dxa"/>
            <w:vMerge w:val="continue"/>
            <w:tcBorders>
              <w:left w:val="single" w:color="auto" w:sz="4" w:space="0"/>
              <w:right w:val="single" w:color="auto" w:sz="4" w:space="0"/>
            </w:tcBorders>
            <w:noWrap w:val="0"/>
            <w:vAlign w:val="center"/>
          </w:tcPr>
          <w:p w14:paraId="7E255CA8">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10" w:type="dxa"/>
            <w:vMerge w:val="continue"/>
            <w:tcBorders>
              <w:left w:val="single" w:color="auto" w:sz="4" w:space="0"/>
              <w:right w:val="single" w:color="auto" w:sz="4" w:space="0"/>
            </w:tcBorders>
            <w:noWrap w:val="0"/>
            <w:vAlign w:val="center"/>
          </w:tcPr>
          <w:p w14:paraId="06CA96A8">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5" w:type="dxa"/>
            <w:vMerge w:val="continue"/>
            <w:tcBorders>
              <w:left w:val="single" w:color="auto" w:sz="4" w:space="0"/>
              <w:right w:val="single" w:color="auto" w:sz="4" w:space="0"/>
            </w:tcBorders>
            <w:noWrap w:val="0"/>
            <w:vAlign w:val="center"/>
          </w:tcPr>
          <w:p w14:paraId="6D9F7BA3">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945" w:type="dxa"/>
            <w:vMerge w:val="continue"/>
            <w:tcBorders>
              <w:left w:val="single" w:color="auto" w:sz="4" w:space="0"/>
              <w:right w:val="single" w:color="auto" w:sz="4" w:space="0"/>
            </w:tcBorders>
            <w:noWrap w:val="0"/>
            <w:vAlign w:val="center"/>
          </w:tcPr>
          <w:p w14:paraId="4ADC7901">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40" w:type="dxa"/>
            <w:vMerge w:val="continue"/>
            <w:tcBorders>
              <w:left w:val="single" w:color="auto" w:sz="4" w:space="0"/>
              <w:right w:val="single" w:color="auto" w:sz="4" w:space="0"/>
            </w:tcBorders>
            <w:noWrap w:val="0"/>
            <w:vAlign w:val="center"/>
          </w:tcPr>
          <w:p w14:paraId="412EE3A1">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48EC78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后园</w:t>
            </w:r>
            <w:r>
              <w:rPr>
                <w:rFonts w:hint="eastAsia" w:ascii="仿宋_GB2312" w:hAnsi="仿宋_GB2312" w:eastAsia="仿宋_GB2312" w:cs="仿宋_GB2312"/>
                <w:sz w:val="18"/>
                <w:szCs w:val="18"/>
                <w:lang w:val="en-US" w:eastAsia="zh-CN"/>
              </w:rPr>
              <w:t>7号</w:t>
            </w:r>
          </w:p>
        </w:tc>
        <w:tc>
          <w:tcPr>
            <w:tcW w:w="885" w:type="dxa"/>
            <w:tcBorders>
              <w:top w:val="single" w:color="auto" w:sz="4" w:space="0"/>
              <w:left w:val="single" w:color="auto" w:sz="4" w:space="0"/>
              <w:right w:val="single" w:color="auto" w:sz="4" w:space="0"/>
            </w:tcBorders>
            <w:noWrap w:val="0"/>
            <w:vAlign w:val="center"/>
          </w:tcPr>
          <w:p w14:paraId="1D4460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1户1人</w:t>
            </w:r>
          </w:p>
        </w:tc>
        <w:tc>
          <w:tcPr>
            <w:tcW w:w="808" w:type="dxa"/>
            <w:tcBorders>
              <w:top w:val="single" w:color="auto" w:sz="4" w:space="0"/>
              <w:left w:val="single" w:color="auto" w:sz="4" w:space="0"/>
              <w:right w:val="single" w:color="auto" w:sz="4" w:space="0"/>
            </w:tcBorders>
            <w:noWrap w:val="0"/>
            <w:vAlign w:val="center"/>
          </w:tcPr>
          <w:p w14:paraId="18603A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val="en-US" w:eastAsia="zh-CN" w:bidi="ar"/>
              </w:rPr>
              <w:t>人</w:t>
            </w:r>
          </w:p>
        </w:tc>
        <w:tc>
          <w:tcPr>
            <w:tcW w:w="693" w:type="dxa"/>
            <w:gridSpan w:val="2"/>
            <w:vMerge w:val="continue"/>
            <w:tcBorders>
              <w:left w:val="single" w:color="auto" w:sz="4" w:space="0"/>
              <w:right w:val="single" w:color="auto" w:sz="4" w:space="0"/>
            </w:tcBorders>
            <w:noWrap w:val="0"/>
            <w:vAlign w:val="center"/>
          </w:tcPr>
          <w:p w14:paraId="381376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4" w:type="dxa"/>
            <w:vMerge w:val="continue"/>
            <w:tcBorders>
              <w:left w:val="single" w:color="auto" w:sz="4" w:space="0"/>
              <w:right w:val="single" w:color="auto" w:sz="4" w:space="0"/>
            </w:tcBorders>
            <w:noWrap w:val="0"/>
            <w:vAlign w:val="center"/>
          </w:tcPr>
          <w:p w14:paraId="1AB8561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793" w:type="dxa"/>
            <w:vMerge w:val="continue"/>
            <w:tcBorders>
              <w:left w:val="single" w:color="auto" w:sz="4" w:space="0"/>
              <w:right w:val="single" w:color="auto" w:sz="4" w:space="0"/>
            </w:tcBorders>
            <w:noWrap w:val="0"/>
            <w:vAlign w:val="center"/>
          </w:tcPr>
          <w:p w14:paraId="1B72D4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right w:val="single" w:color="auto" w:sz="4" w:space="0"/>
            </w:tcBorders>
            <w:noWrap w:val="0"/>
            <w:vAlign w:val="center"/>
          </w:tcPr>
          <w:p w14:paraId="362FB39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bl>
    <w:p w14:paraId="5AB0BEE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sectPr>
          <w:footerReference r:id="rId18"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18"/>
        </w:rPr>
        <mc:AlternateContent>
          <mc:Choice Requires="wps">
            <w:drawing>
              <wp:anchor distT="0" distB="0" distL="114300" distR="114300" simplePos="0" relativeHeight="251668480" behindDoc="0" locked="0" layoutInCell="1" allowOverlap="1">
                <wp:simplePos x="0" y="0"/>
                <wp:positionH relativeFrom="column">
                  <wp:posOffset>-721995</wp:posOffset>
                </wp:positionH>
                <wp:positionV relativeFrom="paragraph">
                  <wp:posOffset>5359400</wp:posOffset>
                </wp:positionV>
                <wp:extent cx="581025" cy="92456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581025" cy="924560"/>
                        </a:xfrm>
                        <a:prstGeom prst="rect">
                          <a:avLst/>
                        </a:prstGeom>
                        <a:noFill/>
                        <a:ln>
                          <a:noFill/>
                        </a:ln>
                        <a:effectLst/>
                      </wps:spPr>
                      <wps:txbx>
                        <w:txbxContent>
                          <w:p w14:paraId="5F952D9B">
                            <w:pPr>
                              <w:rPr>
                                <w:rFonts w:hint="eastAsia" w:ascii="宋体" w:hAnsi="宋体" w:eastAsia="宋体" w:cs="宋体"/>
                                <w:sz w:val="28"/>
                                <w:szCs w:val="28"/>
                                <w:lang w:val="en-US" w:eastAsia="zh-CN"/>
                              </w:rPr>
                            </w:pPr>
                          </w:p>
                        </w:txbxContent>
                      </wps:txbx>
                      <wps:bodyPr vert="eaVert" wrap="square" upright="1"/>
                    </wps:wsp>
                  </a:graphicData>
                </a:graphic>
              </wp:anchor>
            </w:drawing>
          </mc:Choice>
          <mc:Fallback>
            <w:pict>
              <v:shape id="_x0000_s1026" o:spid="_x0000_s1026" o:spt="202" type="#_x0000_t202" style="position:absolute;left:0pt;margin-left:-56.85pt;margin-top:422pt;height:72.8pt;width:45.75pt;z-index:251668480;mso-width-relative:page;mso-height-relative:page;" filled="f" stroked="f" coordsize="21600,21600" o:gfxdata="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58mg7dAAAADAEAAA8AAAAAAAAAAQAgAAAAIgAAAGRycy9k&#10;b3ducmV2LnhtbFBLAQIUABQAAAAIAIdO4kDJfY5mxAEAAHkDAAAOAAAAAAAAAAEAIAAAACwBAABk&#10;cnMvZTJvRG9jLnhtbFBLBQYAAAAABgAGAFkBAABiBQAAAAA=&#10;">
                <v:fill on="f" focussize="0,0"/>
                <v:stroke on="f"/>
                <v:imagedata o:title=""/>
                <o:lock v:ext="edit" aspectratio="f"/>
                <v:textbox style="layout-flow:vertical-ideographic;">
                  <w:txbxContent>
                    <w:p w14:paraId="5F952D9B">
                      <w:pPr>
                        <w:rPr>
                          <w:rFonts w:hint="eastAsia" w:ascii="宋体" w:hAnsi="宋体" w:eastAsia="宋体" w:cs="宋体"/>
                          <w:sz w:val="28"/>
                          <w:szCs w:val="28"/>
                          <w:lang w:val="en-US" w:eastAsia="zh-CN"/>
                        </w:rPr>
                      </w:pPr>
                    </w:p>
                  </w:txbxContent>
                </v:textbox>
              </v:shape>
            </w:pict>
          </mc:Fallback>
        </mc:AlternateContent>
      </w:r>
    </w:p>
    <w:tbl>
      <w:tblPr>
        <w:tblStyle w:val="9"/>
        <w:tblpPr w:leftFromText="180" w:rightFromText="180" w:vertAnchor="text" w:horzAnchor="page" w:tblpXSpec="center" w:tblpY="1"/>
        <w:tblOverlap w:val="never"/>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945"/>
        <w:gridCol w:w="840"/>
        <w:gridCol w:w="840"/>
        <w:gridCol w:w="885"/>
        <w:gridCol w:w="808"/>
        <w:gridCol w:w="1"/>
        <w:gridCol w:w="692"/>
        <w:gridCol w:w="884"/>
        <w:gridCol w:w="793"/>
        <w:gridCol w:w="886"/>
      </w:tblGrid>
      <w:tr w14:paraId="2C8B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37958C4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7C68BF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65374E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3"/>
            <w:tcBorders>
              <w:top w:val="single" w:color="auto" w:sz="4" w:space="0"/>
              <w:left w:val="single" w:color="auto" w:sz="4" w:space="0"/>
              <w:bottom w:val="single" w:color="auto" w:sz="4" w:space="0"/>
              <w:right w:val="single" w:color="auto" w:sz="4" w:space="0"/>
            </w:tcBorders>
            <w:noWrap w:val="0"/>
            <w:vAlign w:val="center"/>
          </w:tcPr>
          <w:p w14:paraId="103156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0885B2C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vMerge w:val="restart"/>
            <w:tcBorders>
              <w:top w:val="single" w:color="auto" w:sz="4" w:space="0"/>
              <w:left w:val="single" w:color="auto" w:sz="4" w:space="0"/>
              <w:right w:val="single" w:color="auto" w:sz="4" w:space="0"/>
            </w:tcBorders>
            <w:noWrap w:val="0"/>
            <w:vAlign w:val="center"/>
          </w:tcPr>
          <w:p w14:paraId="3B778B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1D3B2847">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0BA27B94">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624D2C7F">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05EA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063617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7671F0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6F9212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BB49A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3D075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A6B25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7AB0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84F82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EBC6DF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04A09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0E8F0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88F7D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58BB73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2"/>
            <w:vMerge w:val="continue"/>
            <w:tcBorders>
              <w:left w:val="single" w:color="auto" w:sz="4" w:space="0"/>
              <w:bottom w:val="single" w:color="auto" w:sz="4" w:space="0"/>
              <w:right w:val="single" w:color="auto" w:sz="4" w:space="0"/>
            </w:tcBorders>
            <w:noWrap w:val="0"/>
            <w:vAlign w:val="center"/>
          </w:tcPr>
          <w:p w14:paraId="2A2DEA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72D5BF5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739A55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5A03BB5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48E7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3CB607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丰  余</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9户35人，其中应转移5人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7DFC41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5DD0F7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3ABA520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0A8BFD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丰余村</w:t>
            </w:r>
          </w:p>
          <w:p w14:paraId="22322B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52号</w:t>
            </w:r>
          </w:p>
        </w:tc>
        <w:tc>
          <w:tcPr>
            <w:tcW w:w="900" w:type="dxa"/>
            <w:tcBorders>
              <w:top w:val="single" w:color="auto" w:sz="4" w:space="0"/>
              <w:left w:val="single" w:color="auto" w:sz="4" w:space="0"/>
              <w:right w:val="single" w:color="auto" w:sz="4" w:space="0"/>
            </w:tcBorders>
            <w:noWrap w:val="0"/>
            <w:vAlign w:val="center"/>
          </w:tcPr>
          <w:p w14:paraId="00C5BD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2户7人</w:t>
            </w:r>
          </w:p>
        </w:tc>
        <w:tc>
          <w:tcPr>
            <w:tcW w:w="810" w:type="dxa"/>
            <w:tcBorders>
              <w:top w:val="single" w:color="auto" w:sz="4" w:space="0"/>
              <w:left w:val="single" w:color="auto" w:sz="4" w:space="0"/>
              <w:right w:val="single" w:color="auto" w:sz="4" w:space="0"/>
            </w:tcBorders>
            <w:noWrap w:val="0"/>
            <w:vAlign w:val="center"/>
          </w:tcPr>
          <w:p w14:paraId="524FF7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restart"/>
            <w:tcBorders>
              <w:top w:val="single" w:color="auto" w:sz="4" w:space="0"/>
              <w:left w:val="single" w:color="auto" w:sz="4" w:space="0"/>
              <w:right w:val="single" w:color="auto" w:sz="4" w:space="0"/>
            </w:tcBorders>
            <w:noWrap w:val="0"/>
            <w:vAlign w:val="center"/>
          </w:tcPr>
          <w:p w14:paraId="6F6430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p>
        </w:tc>
        <w:tc>
          <w:tcPr>
            <w:tcW w:w="945" w:type="dxa"/>
            <w:vMerge w:val="restart"/>
            <w:tcBorders>
              <w:top w:val="single" w:color="auto" w:sz="4" w:space="0"/>
              <w:left w:val="single" w:color="auto" w:sz="4" w:space="0"/>
              <w:right w:val="single" w:color="auto" w:sz="4" w:space="0"/>
            </w:tcBorders>
            <w:noWrap w:val="0"/>
            <w:vAlign w:val="center"/>
          </w:tcPr>
          <w:p w14:paraId="3CFEEE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p>
        </w:tc>
        <w:tc>
          <w:tcPr>
            <w:tcW w:w="840" w:type="dxa"/>
            <w:vMerge w:val="restart"/>
            <w:tcBorders>
              <w:top w:val="single" w:color="auto" w:sz="4" w:space="0"/>
              <w:left w:val="single" w:color="auto" w:sz="4" w:space="0"/>
              <w:right w:val="single" w:color="auto" w:sz="4" w:space="0"/>
            </w:tcBorders>
            <w:noWrap w:val="0"/>
            <w:vAlign w:val="center"/>
          </w:tcPr>
          <w:p w14:paraId="4BE0EFB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p>
        </w:tc>
        <w:tc>
          <w:tcPr>
            <w:tcW w:w="840" w:type="dxa"/>
            <w:vMerge w:val="restart"/>
            <w:tcBorders>
              <w:top w:val="single" w:color="auto" w:sz="4" w:space="0"/>
              <w:left w:val="single" w:color="auto" w:sz="4" w:space="0"/>
              <w:right w:val="single" w:color="auto" w:sz="4" w:space="0"/>
            </w:tcBorders>
            <w:noWrap w:val="0"/>
            <w:vAlign w:val="center"/>
          </w:tcPr>
          <w:p w14:paraId="3E4495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14C271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restart"/>
            <w:tcBorders>
              <w:top w:val="single" w:color="auto" w:sz="4" w:space="0"/>
              <w:left w:val="single" w:color="auto" w:sz="4" w:space="0"/>
              <w:right w:val="single" w:color="auto" w:sz="4" w:space="0"/>
            </w:tcBorders>
            <w:noWrap w:val="0"/>
            <w:vAlign w:val="center"/>
          </w:tcPr>
          <w:p w14:paraId="456262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1B30D8F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丰余村村部</w:t>
            </w:r>
          </w:p>
          <w:p w14:paraId="08A1B5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p w14:paraId="024D1E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幸福院</w:t>
            </w:r>
          </w:p>
        </w:tc>
        <w:tc>
          <w:tcPr>
            <w:tcW w:w="884" w:type="dxa"/>
            <w:vMerge w:val="restart"/>
            <w:tcBorders>
              <w:top w:val="single" w:color="auto" w:sz="4" w:space="0"/>
              <w:left w:val="single" w:color="auto" w:sz="4" w:space="0"/>
              <w:right w:val="single" w:color="auto" w:sz="4" w:space="0"/>
            </w:tcBorders>
            <w:noWrap w:val="0"/>
            <w:vAlign w:val="center"/>
          </w:tcPr>
          <w:p w14:paraId="2812928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bidi="ar"/>
              </w:rPr>
            </w:pPr>
            <w:r>
              <w:rPr>
                <w:rFonts w:hint="eastAsia" w:ascii="仿宋_GB2312" w:hAnsi="仿宋_GB2312" w:eastAsia="仿宋_GB2312" w:cs="仿宋_GB2312"/>
                <w:sz w:val="18"/>
                <w:szCs w:val="18"/>
                <w:lang w:eastAsia="zh-CN" w:bidi="ar"/>
              </w:rPr>
              <w:t>汤逢锦</w:t>
            </w:r>
            <w:r>
              <w:rPr>
                <w:rFonts w:hint="eastAsia" w:ascii="仿宋_GB2312" w:hAnsi="仿宋_GB2312" w:eastAsia="仿宋_GB2312" w:cs="仿宋_GB2312"/>
                <w:sz w:val="18"/>
                <w:szCs w:val="18"/>
                <w:lang w:val="en-US" w:eastAsia="zh-CN" w:bidi="ar"/>
              </w:rPr>
              <w:t>18751945441</w:t>
            </w:r>
          </w:p>
        </w:tc>
        <w:tc>
          <w:tcPr>
            <w:tcW w:w="793" w:type="dxa"/>
            <w:vMerge w:val="restart"/>
            <w:tcBorders>
              <w:top w:val="single" w:color="auto" w:sz="4" w:space="0"/>
              <w:left w:val="single" w:color="auto" w:sz="4" w:space="0"/>
              <w:right w:val="single" w:color="auto" w:sz="4" w:space="0"/>
            </w:tcBorders>
            <w:noWrap w:val="0"/>
            <w:vAlign w:val="center"/>
          </w:tcPr>
          <w:p w14:paraId="6331EA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叶自由</w:t>
            </w:r>
          </w:p>
          <w:p w14:paraId="45BE848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13799968907</w:t>
            </w:r>
          </w:p>
        </w:tc>
        <w:tc>
          <w:tcPr>
            <w:tcW w:w="886" w:type="dxa"/>
            <w:vMerge w:val="restart"/>
            <w:tcBorders>
              <w:top w:val="single" w:color="auto" w:sz="4" w:space="0"/>
              <w:left w:val="single" w:color="auto" w:sz="4" w:space="0"/>
              <w:right w:val="single" w:color="auto" w:sz="4" w:space="0"/>
            </w:tcBorders>
            <w:noWrap w:val="0"/>
            <w:vAlign w:val="center"/>
          </w:tcPr>
          <w:p w14:paraId="5F6CEE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陈大玲1825015691</w:t>
            </w:r>
          </w:p>
        </w:tc>
      </w:tr>
      <w:tr w14:paraId="6A87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87" w:type="dxa"/>
            <w:vMerge w:val="continue"/>
            <w:tcBorders>
              <w:left w:val="single" w:color="auto" w:sz="4" w:space="0"/>
              <w:right w:val="single" w:color="auto" w:sz="4" w:space="0"/>
            </w:tcBorders>
            <w:noWrap w:val="0"/>
            <w:vAlign w:val="center"/>
          </w:tcPr>
          <w:p w14:paraId="2F5C49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2555FE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594C82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5253EF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3289C4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丰余村</w:t>
            </w:r>
          </w:p>
          <w:p w14:paraId="11692F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54号</w:t>
            </w:r>
          </w:p>
        </w:tc>
        <w:tc>
          <w:tcPr>
            <w:tcW w:w="900" w:type="dxa"/>
            <w:tcBorders>
              <w:top w:val="single" w:color="auto" w:sz="4" w:space="0"/>
              <w:left w:val="single" w:color="auto" w:sz="4" w:space="0"/>
              <w:right w:val="single" w:color="auto" w:sz="4" w:space="0"/>
            </w:tcBorders>
            <w:noWrap w:val="0"/>
            <w:vAlign w:val="center"/>
          </w:tcPr>
          <w:p w14:paraId="348BB6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2户10人</w:t>
            </w:r>
          </w:p>
        </w:tc>
        <w:tc>
          <w:tcPr>
            <w:tcW w:w="810" w:type="dxa"/>
            <w:tcBorders>
              <w:top w:val="single" w:color="auto" w:sz="4" w:space="0"/>
              <w:left w:val="single" w:color="auto" w:sz="4" w:space="0"/>
              <w:right w:val="single" w:color="auto" w:sz="4" w:space="0"/>
            </w:tcBorders>
            <w:noWrap w:val="0"/>
            <w:vAlign w:val="center"/>
          </w:tcPr>
          <w:p w14:paraId="1F8F4A0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7525ADC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3BDDF5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6544439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4F4A76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696087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66F3A1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1A4E092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3798084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724F88F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400E02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475E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7" w:type="dxa"/>
            <w:vMerge w:val="continue"/>
            <w:tcBorders>
              <w:left w:val="single" w:color="auto" w:sz="4" w:space="0"/>
              <w:right w:val="single" w:color="auto" w:sz="4" w:space="0"/>
            </w:tcBorders>
            <w:noWrap w:val="0"/>
            <w:vAlign w:val="center"/>
          </w:tcPr>
          <w:p w14:paraId="2C9132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1D6B44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3915B7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715A46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7FF1A2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丰余村</w:t>
            </w:r>
          </w:p>
          <w:p w14:paraId="02F28E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37号</w:t>
            </w:r>
          </w:p>
        </w:tc>
        <w:tc>
          <w:tcPr>
            <w:tcW w:w="900" w:type="dxa"/>
            <w:tcBorders>
              <w:top w:val="single" w:color="auto" w:sz="4" w:space="0"/>
              <w:left w:val="single" w:color="auto" w:sz="4" w:space="0"/>
              <w:right w:val="single" w:color="auto" w:sz="4" w:space="0"/>
            </w:tcBorders>
            <w:noWrap w:val="0"/>
            <w:vAlign w:val="center"/>
          </w:tcPr>
          <w:p w14:paraId="3CFFA6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1户4人</w:t>
            </w:r>
          </w:p>
        </w:tc>
        <w:tc>
          <w:tcPr>
            <w:tcW w:w="810" w:type="dxa"/>
            <w:tcBorders>
              <w:top w:val="single" w:color="auto" w:sz="4" w:space="0"/>
              <w:left w:val="single" w:color="auto" w:sz="4" w:space="0"/>
              <w:right w:val="single" w:color="auto" w:sz="4" w:space="0"/>
            </w:tcBorders>
            <w:noWrap w:val="0"/>
            <w:vAlign w:val="center"/>
          </w:tcPr>
          <w:p w14:paraId="7038B0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4F3841B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2875A8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149A2C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79081A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231F80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26E447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298CC7B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13E6FD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6B7C8D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426963E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1621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87" w:type="dxa"/>
            <w:vMerge w:val="continue"/>
            <w:tcBorders>
              <w:left w:val="single" w:color="auto" w:sz="4" w:space="0"/>
              <w:right w:val="single" w:color="auto" w:sz="4" w:space="0"/>
            </w:tcBorders>
            <w:noWrap w:val="0"/>
            <w:vAlign w:val="center"/>
          </w:tcPr>
          <w:p w14:paraId="5F249209">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7" w:type="dxa"/>
            <w:vMerge w:val="continue"/>
            <w:tcBorders>
              <w:left w:val="single" w:color="auto" w:sz="4" w:space="0"/>
              <w:right w:val="single" w:color="auto" w:sz="4" w:space="0"/>
            </w:tcBorders>
            <w:noWrap w:val="0"/>
            <w:vAlign w:val="center"/>
          </w:tcPr>
          <w:p w14:paraId="328010E3">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5" w:type="dxa"/>
            <w:vMerge w:val="continue"/>
            <w:tcBorders>
              <w:left w:val="single" w:color="auto" w:sz="4" w:space="0"/>
              <w:right w:val="single" w:color="auto" w:sz="4" w:space="0"/>
            </w:tcBorders>
            <w:noWrap w:val="0"/>
            <w:vAlign w:val="center"/>
          </w:tcPr>
          <w:p w14:paraId="5AE140AB">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40" w:type="dxa"/>
            <w:vMerge w:val="continue"/>
            <w:tcBorders>
              <w:left w:val="single" w:color="auto" w:sz="4" w:space="0"/>
              <w:right w:val="single" w:color="auto" w:sz="4" w:space="0"/>
            </w:tcBorders>
            <w:noWrap w:val="0"/>
            <w:vAlign w:val="center"/>
          </w:tcPr>
          <w:p w14:paraId="7F6761DD">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945" w:type="dxa"/>
            <w:tcBorders>
              <w:top w:val="single" w:color="auto" w:sz="4" w:space="0"/>
              <w:left w:val="single" w:color="auto" w:sz="4" w:space="0"/>
              <w:right w:val="single" w:color="auto" w:sz="4" w:space="0"/>
            </w:tcBorders>
            <w:noWrap w:val="0"/>
            <w:vAlign w:val="center"/>
          </w:tcPr>
          <w:p w14:paraId="5C8E93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丰余村</w:t>
            </w:r>
          </w:p>
          <w:p w14:paraId="410EC27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val="en-US" w:eastAsia="zh-CN"/>
              </w:rPr>
              <w:t>53号</w:t>
            </w:r>
          </w:p>
        </w:tc>
        <w:tc>
          <w:tcPr>
            <w:tcW w:w="900" w:type="dxa"/>
            <w:tcBorders>
              <w:left w:val="single" w:color="auto" w:sz="4" w:space="0"/>
              <w:right w:val="single" w:color="auto" w:sz="4" w:space="0"/>
            </w:tcBorders>
            <w:noWrap w:val="0"/>
            <w:vAlign w:val="center"/>
          </w:tcPr>
          <w:p w14:paraId="06CAF1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1户3人</w:t>
            </w:r>
          </w:p>
        </w:tc>
        <w:tc>
          <w:tcPr>
            <w:tcW w:w="810" w:type="dxa"/>
            <w:tcBorders>
              <w:left w:val="single" w:color="auto" w:sz="4" w:space="0"/>
              <w:right w:val="single" w:color="auto" w:sz="4" w:space="0"/>
            </w:tcBorders>
            <w:noWrap w:val="0"/>
            <w:vAlign w:val="center"/>
          </w:tcPr>
          <w:p w14:paraId="05386D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1人</w:t>
            </w:r>
          </w:p>
        </w:tc>
        <w:tc>
          <w:tcPr>
            <w:tcW w:w="885" w:type="dxa"/>
            <w:vMerge w:val="continue"/>
            <w:tcBorders>
              <w:left w:val="single" w:color="auto" w:sz="4" w:space="0"/>
              <w:right w:val="single" w:color="auto" w:sz="4" w:space="0"/>
            </w:tcBorders>
            <w:noWrap w:val="0"/>
            <w:vAlign w:val="center"/>
          </w:tcPr>
          <w:p w14:paraId="37B0FB1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945" w:type="dxa"/>
            <w:vMerge w:val="continue"/>
            <w:tcBorders>
              <w:left w:val="single" w:color="auto" w:sz="4" w:space="0"/>
              <w:right w:val="single" w:color="auto" w:sz="4" w:space="0"/>
            </w:tcBorders>
            <w:noWrap w:val="0"/>
            <w:vAlign w:val="center"/>
          </w:tcPr>
          <w:p w14:paraId="6734BF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40" w:type="dxa"/>
            <w:vMerge w:val="continue"/>
            <w:tcBorders>
              <w:left w:val="single" w:color="auto" w:sz="4" w:space="0"/>
              <w:right w:val="single" w:color="auto" w:sz="4" w:space="0"/>
            </w:tcBorders>
            <w:noWrap w:val="0"/>
            <w:vAlign w:val="center"/>
          </w:tcPr>
          <w:p w14:paraId="7C3C416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40" w:type="dxa"/>
            <w:vMerge w:val="continue"/>
            <w:tcBorders>
              <w:left w:val="single" w:color="auto" w:sz="4" w:space="0"/>
              <w:right w:val="single" w:color="auto" w:sz="4" w:space="0"/>
            </w:tcBorders>
            <w:noWrap w:val="0"/>
            <w:vAlign w:val="center"/>
          </w:tcPr>
          <w:p w14:paraId="06B4B2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5" w:type="dxa"/>
            <w:vMerge w:val="continue"/>
            <w:tcBorders>
              <w:left w:val="single" w:color="auto" w:sz="4" w:space="0"/>
              <w:right w:val="single" w:color="auto" w:sz="4" w:space="0"/>
            </w:tcBorders>
            <w:noWrap w:val="0"/>
            <w:vAlign w:val="center"/>
          </w:tcPr>
          <w:p w14:paraId="5D8E92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08" w:type="dxa"/>
            <w:vMerge w:val="continue"/>
            <w:tcBorders>
              <w:left w:val="single" w:color="auto" w:sz="4" w:space="0"/>
              <w:right w:val="single" w:color="auto" w:sz="4" w:space="0"/>
            </w:tcBorders>
            <w:noWrap w:val="0"/>
            <w:vAlign w:val="center"/>
          </w:tcPr>
          <w:p w14:paraId="6390C52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693" w:type="dxa"/>
            <w:gridSpan w:val="2"/>
            <w:vMerge w:val="continue"/>
            <w:tcBorders>
              <w:left w:val="single" w:color="auto" w:sz="4" w:space="0"/>
              <w:right w:val="single" w:color="auto" w:sz="4" w:space="0"/>
            </w:tcBorders>
            <w:noWrap w:val="0"/>
            <w:vAlign w:val="center"/>
          </w:tcPr>
          <w:p w14:paraId="62D8E8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4" w:type="dxa"/>
            <w:vMerge w:val="continue"/>
            <w:tcBorders>
              <w:left w:val="single" w:color="auto" w:sz="4" w:space="0"/>
              <w:right w:val="single" w:color="auto" w:sz="4" w:space="0"/>
            </w:tcBorders>
            <w:noWrap w:val="0"/>
            <w:vAlign w:val="center"/>
          </w:tcPr>
          <w:p w14:paraId="125901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793" w:type="dxa"/>
            <w:vMerge w:val="continue"/>
            <w:tcBorders>
              <w:left w:val="single" w:color="auto" w:sz="4" w:space="0"/>
              <w:right w:val="single" w:color="auto" w:sz="4" w:space="0"/>
            </w:tcBorders>
            <w:noWrap w:val="0"/>
            <w:vAlign w:val="center"/>
          </w:tcPr>
          <w:p w14:paraId="11719F4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c>
          <w:tcPr>
            <w:tcW w:w="886" w:type="dxa"/>
            <w:vMerge w:val="continue"/>
            <w:tcBorders>
              <w:left w:val="single" w:color="auto" w:sz="4" w:space="0"/>
              <w:right w:val="single" w:color="auto" w:sz="4" w:space="0"/>
            </w:tcBorders>
            <w:noWrap w:val="0"/>
            <w:vAlign w:val="center"/>
          </w:tcPr>
          <w:p w14:paraId="4E0D15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p>
        </w:tc>
      </w:tr>
      <w:tr w14:paraId="259B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87" w:type="dxa"/>
            <w:vMerge w:val="continue"/>
            <w:tcBorders>
              <w:left w:val="single" w:color="auto" w:sz="4" w:space="0"/>
              <w:right w:val="single" w:color="auto" w:sz="4" w:space="0"/>
            </w:tcBorders>
            <w:noWrap w:val="0"/>
            <w:vAlign w:val="center"/>
          </w:tcPr>
          <w:p w14:paraId="4BEF022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6DA670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23F6C3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4DD3CC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2924FD7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丰余村</w:t>
            </w:r>
          </w:p>
          <w:p w14:paraId="5DD559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33号</w:t>
            </w:r>
          </w:p>
        </w:tc>
        <w:tc>
          <w:tcPr>
            <w:tcW w:w="900" w:type="dxa"/>
            <w:tcBorders>
              <w:top w:val="single" w:color="auto" w:sz="4" w:space="0"/>
              <w:left w:val="single" w:color="auto" w:sz="4" w:space="0"/>
              <w:right w:val="single" w:color="auto" w:sz="4" w:space="0"/>
            </w:tcBorders>
            <w:noWrap w:val="0"/>
            <w:vAlign w:val="center"/>
          </w:tcPr>
          <w:p w14:paraId="07FB726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1户3人</w:t>
            </w:r>
          </w:p>
        </w:tc>
        <w:tc>
          <w:tcPr>
            <w:tcW w:w="810" w:type="dxa"/>
            <w:tcBorders>
              <w:top w:val="single" w:color="auto" w:sz="4" w:space="0"/>
              <w:left w:val="single" w:color="auto" w:sz="4" w:space="0"/>
              <w:right w:val="single" w:color="auto" w:sz="4" w:space="0"/>
            </w:tcBorders>
            <w:noWrap w:val="0"/>
            <w:vAlign w:val="center"/>
          </w:tcPr>
          <w:p w14:paraId="7305A1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21CB47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2466602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48CE6063">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1812F4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05A660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2333E0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316A2D7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7E656D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3DEFC9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5C873E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624A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Merge w:val="continue"/>
            <w:tcBorders>
              <w:left w:val="single" w:color="auto" w:sz="4" w:space="0"/>
              <w:right w:val="single" w:color="auto" w:sz="4" w:space="0"/>
            </w:tcBorders>
            <w:noWrap w:val="0"/>
            <w:vAlign w:val="center"/>
          </w:tcPr>
          <w:p w14:paraId="4E6A8C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26508C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4087D4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22FBE1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390D0B7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lang w:eastAsia="zh-CN"/>
              </w:rPr>
              <w:t>丰余村</w:t>
            </w:r>
          </w:p>
          <w:p w14:paraId="54A20C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47号</w:t>
            </w:r>
          </w:p>
        </w:tc>
        <w:tc>
          <w:tcPr>
            <w:tcW w:w="900" w:type="dxa"/>
            <w:tcBorders>
              <w:top w:val="single" w:color="auto" w:sz="4" w:space="0"/>
              <w:left w:val="single" w:color="auto" w:sz="4" w:space="0"/>
              <w:right w:val="single" w:color="auto" w:sz="4" w:space="0"/>
            </w:tcBorders>
            <w:noWrap w:val="0"/>
            <w:vAlign w:val="center"/>
          </w:tcPr>
          <w:p w14:paraId="6377F4C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2户8人</w:t>
            </w:r>
          </w:p>
        </w:tc>
        <w:tc>
          <w:tcPr>
            <w:tcW w:w="810" w:type="dxa"/>
            <w:tcBorders>
              <w:top w:val="single" w:color="auto" w:sz="4" w:space="0"/>
              <w:left w:val="single" w:color="auto" w:sz="4" w:space="0"/>
              <w:right w:val="single" w:color="auto" w:sz="4" w:space="0"/>
            </w:tcBorders>
            <w:noWrap w:val="0"/>
            <w:vAlign w:val="center"/>
          </w:tcPr>
          <w:p w14:paraId="3FBFAE8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6D19A4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5D7749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2CBC68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79FB67B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5E60C9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163C09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513514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190D36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115DD8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104630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785D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2A628BD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斌  溪</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7户30人，其中应转移2人</w:t>
            </w:r>
            <w:r>
              <w:rPr>
                <w:rFonts w:hint="eastAsia" w:ascii="仿宋_GB2312" w:hAnsi="仿宋_GB2312" w:eastAsia="仿宋_GB2312" w:cs="仿宋_GB2312"/>
                <w:sz w:val="18"/>
                <w:szCs w:val="18"/>
                <w:lang w:eastAsia="zh-CN"/>
              </w:rPr>
              <w:t>）</w:t>
            </w:r>
          </w:p>
        </w:tc>
        <w:tc>
          <w:tcPr>
            <w:tcW w:w="887" w:type="dxa"/>
            <w:tcBorders>
              <w:top w:val="single" w:color="auto" w:sz="4" w:space="0"/>
              <w:left w:val="single" w:color="auto" w:sz="4" w:space="0"/>
              <w:right w:val="single" w:color="auto" w:sz="4" w:space="0"/>
            </w:tcBorders>
            <w:noWrap w:val="0"/>
            <w:vAlign w:val="center"/>
          </w:tcPr>
          <w:p w14:paraId="4C67FE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六坵</w:t>
            </w:r>
            <w:r>
              <w:rPr>
                <w:rFonts w:hint="eastAsia" w:ascii="仿宋_GB2312" w:hAnsi="仿宋_GB2312" w:eastAsia="仿宋_GB2312" w:cs="仿宋_GB2312"/>
                <w:sz w:val="18"/>
                <w:szCs w:val="18"/>
                <w:lang w:val="en-US" w:eastAsia="zh-CN"/>
              </w:rPr>
              <w:t>2号</w:t>
            </w:r>
          </w:p>
        </w:tc>
        <w:tc>
          <w:tcPr>
            <w:tcW w:w="885" w:type="dxa"/>
            <w:tcBorders>
              <w:top w:val="single" w:color="auto" w:sz="4" w:space="0"/>
              <w:left w:val="single" w:color="auto" w:sz="4" w:space="0"/>
              <w:right w:val="single" w:color="auto" w:sz="4" w:space="0"/>
            </w:tcBorders>
            <w:noWrap w:val="0"/>
            <w:vAlign w:val="center"/>
          </w:tcPr>
          <w:p w14:paraId="46F1F3C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2户8人</w:t>
            </w:r>
          </w:p>
        </w:tc>
        <w:tc>
          <w:tcPr>
            <w:tcW w:w="840" w:type="dxa"/>
            <w:tcBorders>
              <w:top w:val="single" w:color="auto" w:sz="4" w:space="0"/>
              <w:left w:val="single" w:color="auto" w:sz="4" w:space="0"/>
              <w:right w:val="single" w:color="auto" w:sz="4" w:space="0"/>
            </w:tcBorders>
            <w:noWrap w:val="0"/>
            <w:vAlign w:val="center"/>
          </w:tcPr>
          <w:p w14:paraId="3B476B4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8D24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六坵</w:t>
            </w:r>
            <w:r>
              <w:rPr>
                <w:rFonts w:hint="eastAsia" w:ascii="仿宋_GB2312" w:hAnsi="仿宋_GB2312" w:eastAsia="仿宋_GB2312" w:cs="仿宋_GB2312"/>
                <w:sz w:val="15"/>
                <w:szCs w:val="15"/>
                <w:lang w:val="en-US" w:eastAsia="zh-CN"/>
              </w:rPr>
              <w:t>10号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095DAC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1户4人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3A1915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restart"/>
            <w:tcBorders>
              <w:top w:val="single" w:color="auto" w:sz="4" w:space="0"/>
              <w:left w:val="single" w:color="auto" w:sz="4" w:space="0"/>
              <w:right w:val="single" w:color="auto" w:sz="4" w:space="0"/>
            </w:tcBorders>
            <w:noWrap w:val="0"/>
            <w:vAlign w:val="center"/>
          </w:tcPr>
          <w:p w14:paraId="66FC1A5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restart"/>
            <w:tcBorders>
              <w:top w:val="single" w:color="auto" w:sz="4" w:space="0"/>
              <w:left w:val="single" w:color="auto" w:sz="4" w:space="0"/>
              <w:right w:val="single" w:color="auto" w:sz="4" w:space="0"/>
            </w:tcBorders>
            <w:noWrap w:val="0"/>
            <w:vAlign w:val="center"/>
          </w:tcPr>
          <w:p w14:paraId="00BA4BF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100E649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2483EE2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36EC65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restart"/>
            <w:tcBorders>
              <w:top w:val="single" w:color="auto" w:sz="4" w:space="0"/>
              <w:left w:val="single" w:color="auto" w:sz="4" w:space="0"/>
              <w:right w:val="single" w:color="auto" w:sz="4" w:space="0"/>
            </w:tcBorders>
            <w:noWrap w:val="0"/>
            <w:vAlign w:val="center"/>
          </w:tcPr>
          <w:p w14:paraId="3BFA19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67B6035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斌溪村村  部</w:t>
            </w:r>
          </w:p>
          <w:p w14:paraId="7A5AD0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p>
          <w:p w14:paraId="7E3C76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六坵</w:t>
            </w:r>
            <w:r>
              <w:rPr>
                <w:rFonts w:hint="eastAsia" w:ascii="仿宋_GB2312" w:hAnsi="仿宋_GB2312" w:eastAsia="仿宋_GB2312" w:cs="仿宋_GB2312"/>
                <w:sz w:val="18"/>
                <w:szCs w:val="18"/>
                <w:lang w:val="en-US" w:eastAsia="zh-CN" w:bidi="ar"/>
              </w:rPr>
              <w:t>19</w:t>
            </w:r>
            <w:r>
              <w:rPr>
                <w:rFonts w:hint="eastAsia" w:ascii="仿宋_GB2312" w:hAnsi="仿宋_GB2312" w:eastAsia="仿宋_GB2312" w:cs="仿宋_GB2312"/>
                <w:sz w:val="18"/>
                <w:szCs w:val="18"/>
                <w:lang w:eastAsia="zh-CN" w:bidi="ar"/>
              </w:rPr>
              <w:t>号</w:t>
            </w:r>
          </w:p>
        </w:tc>
        <w:tc>
          <w:tcPr>
            <w:tcW w:w="884" w:type="dxa"/>
            <w:vMerge w:val="restart"/>
            <w:tcBorders>
              <w:top w:val="single" w:color="auto" w:sz="4" w:space="0"/>
              <w:left w:val="single" w:color="auto" w:sz="4" w:space="0"/>
              <w:right w:val="single" w:color="auto" w:sz="4" w:space="0"/>
            </w:tcBorders>
            <w:noWrap w:val="0"/>
            <w:vAlign w:val="center"/>
          </w:tcPr>
          <w:p w14:paraId="4DC775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兰  曦</w:t>
            </w:r>
          </w:p>
          <w:p w14:paraId="23DD8A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rPr>
            </w:pPr>
            <w:r>
              <w:rPr>
                <w:rFonts w:hint="eastAsia" w:ascii="仿宋_GB2312" w:hAnsi="仿宋_GB2312" w:eastAsia="仿宋_GB2312" w:cs="仿宋_GB2312"/>
                <w:sz w:val="18"/>
                <w:szCs w:val="18"/>
                <w:lang w:eastAsia="zh-CN" w:bidi="ar"/>
              </w:rPr>
              <w:t>13850183821</w:t>
            </w:r>
          </w:p>
        </w:tc>
        <w:tc>
          <w:tcPr>
            <w:tcW w:w="793" w:type="dxa"/>
            <w:vMerge w:val="restart"/>
            <w:tcBorders>
              <w:top w:val="single" w:color="auto" w:sz="4" w:space="0"/>
              <w:left w:val="single" w:color="auto" w:sz="4" w:space="0"/>
              <w:right w:val="single" w:color="auto" w:sz="4" w:space="0"/>
            </w:tcBorders>
            <w:noWrap w:val="0"/>
            <w:vAlign w:val="center"/>
          </w:tcPr>
          <w:p w14:paraId="43412A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余根钦</w:t>
            </w:r>
          </w:p>
          <w:p w14:paraId="5B896D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13509367619</w:t>
            </w:r>
          </w:p>
        </w:tc>
        <w:tc>
          <w:tcPr>
            <w:tcW w:w="886" w:type="dxa"/>
            <w:vMerge w:val="restart"/>
            <w:tcBorders>
              <w:top w:val="single" w:color="auto" w:sz="4" w:space="0"/>
              <w:left w:val="single" w:color="auto" w:sz="4" w:space="0"/>
              <w:right w:val="single" w:color="auto" w:sz="4" w:space="0"/>
            </w:tcBorders>
            <w:noWrap w:val="0"/>
            <w:vAlign w:val="center"/>
          </w:tcPr>
          <w:p w14:paraId="1D12F31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雷丽斌13559179332</w:t>
            </w:r>
          </w:p>
        </w:tc>
      </w:tr>
      <w:tr w14:paraId="3D91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87" w:type="dxa"/>
            <w:vMerge w:val="continue"/>
            <w:tcBorders>
              <w:left w:val="single" w:color="auto" w:sz="4" w:space="0"/>
              <w:right w:val="single" w:color="auto" w:sz="4" w:space="0"/>
            </w:tcBorders>
            <w:noWrap w:val="0"/>
            <w:vAlign w:val="center"/>
          </w:tcPr>
          <w:p w14:paraId="1230044E">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7" w:type="dxa"/>
            <w:vMerge w:val="restart"/>
            <w:tcBorders>
              <w:left w:val="single" w:color="auto" w:sz="4" w:space="0"/>
              <w:right w:val="single" w:color="auto" w:sz="4" w:space="0"/>
            </w:tcBorders>
            <w:noWrap w:val="0"/>
            <w:vAlign w:val="center"/>
          </w:tcPr>
          <w:p w14:paraId="29110AC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文溪</w:t>
            </w:r>
            <w:r>
              <w:rPr>
                <w:rFonts w:hint="eastAsia" w:ascii="仿宋_GB2312" w:hAnsi="仿宋_GB2312" w:eastAsia="仿宋_GB2312" w:cs="仿宋_GB2312"/>
                <w:sz w:val="18"/>
                <w:szCs w:val="18"/>
                <w:lang w:val="en-US" w:eastAsia="zh-CN"/>
              </w:rPr>
              <w:t>66号</w:t>
            </w:r>
          </w:p>
        </w:tc>
        <w:tc>
          <w:tcPr>
            <w:tcW w:w="885" w:type="dxa"/>
            <w:vMerge w:val="restart"/>
            <w:tcBorders>
              <w:left w:val="single" w:color="auto" w:sz="4" w:space="0"/>
              <w:right w:val="single" w:color="auto" w:sz="4" w:space="0"/>
            </w:tcBorders>
            <w:noWrap w:val="0"/>
            <w:vAlign w:val="center"/>
          </w:tcPr>
          <w:p w14:paraId="466238B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2户9人</w:t>
            </w:r>
          </w:p>
        </w:tc>
        <w:tc>
          <w:tcPr>
            <w:tcW w:w="840" w:type="dxa"/>
            <w:vMerge w:val="restart"/>
            <w:tcBorders>
              <w:left w:val="single" w:color="auto" w:sz="4" w:space="0"/>
              <w:right w:val="single" w:color="auto" w:sz="4" w:space="0"/>
            </w:tcBorders>
            <w:noWrap w:val="0"/>
            <w:vAlign w:val="center"/>
          </w:tcPr>
          <w:p w14:paraId="26306E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AE72A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六坵</w:t>
            </w:r>
            <w:r>
              <w:rPr>
                <w:rFonts w:hint="eastAsia" w:ascii="仿宋_GB2312" w:hAnsi="仿宋_GB2312" w:eastAsia="仿宋_GB2312" w:cs="仿宋_GB2312"/>
                <w:sz w:val="15"/>
                <w:szCs w:val="15"/>
                <w:lang w:val="en-US" w:eastAsia="zh-CN"/>
              </w:rPr>
              <w:t>16号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1D88C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1户4人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E5E9B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596D04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3287DC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00469E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2D63F4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39ADD5A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512002B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44D64F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6F50504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0EE855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6EFDF3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045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87" w:type="dxa"/>
            <w:vMerge w:val="continue"/>
            <w:tcBorders>
              <w:left w:val="single" w:color="auto" w:sz="4" w:space="0"/>
              <w:bottom w:val="single" w:color="auto" w:sz="4" w:space="0"/>
              <w:right w:val="single" w:color="auto" w:sz="4" w:space="0"/>
            </w:tcBorders>
            <w:noWrap w:val="0"/>
            <w:vAlign w:val="center"/>
          </w:tcPr>
          <w:p w14:paraId="5ABD7F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bottom w:val="single" w:color="auto" w:sz="4" w:space="0"/>
              <w:right w:val="single" w:color="auto" w:sz="4" w:space="0"/>
            </w:tcBorders>
            <w:noWrap w:val="0"/>
            <w:vAlign w:val="center"/>
          </w:tcPr>
          <w:p w14:paraId="1B614F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bottom w:val="single" w:color="auto" w:sz="4" w:space="0"/>
              <w:right w:val="single" w:color="auto" w:sz="4" w:space="0"/>
            </w:tcBorders>
            <w:noWrap w:val="0"/>
            <w:vAlign w:val="center"/>
          </w:tcPr>
          <w:p w14:paraId="0FDF40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672F76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43596F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eastAsia="zh-CN"/>
              </w:rPr>
              <w:t>六坵</w:t>
            </w:r>
            <w:r>
              <w:rPr>
                <w:rFonts w:hint="eastAsia" w:ascii="仿宋_GB2312" w:hAnsi="仿宋_GB2312" w:eastAsia="仿宋_GB2312" w:cs="仿宋_GB2312"/>
                <w:sz w:val="15"/>
                <w:szCs w:val="15"/>
                <w:lang w:val="en-US" w:eastAsia="zh-CN"/>
              </w:rPr>
              <w:t>18号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9FACC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1户5人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E774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bottom w:val="single" w:color="auto" w:sz="4" w:space="0"/>
              <w:right w:val="single" w:color="auto" w:sz="4" w:space="0"/>
            </w:tcBorders>
            <w:noWrap w:val="0"/>
            <w:vAlign w:val="center"/>
          </w:tcPr>
          <w:p w14:paraId="1449BBE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bottom w:val="single" w:color="auto" w:sz="4" w:space="0"/>
              <w:right w:val="single" w:color="auto" w:sz="4" w:space="0"/>
            </w:tcBorders>
            <w:noWrap w:val="0"/>
            <w:vAlign w:val="center"/>
          </w:tcPr>
          <w:p w14:paraId="059E35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231496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369D72E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bottom w:val="single" w:color="auto" w:sz="4" w:space="0"/>
              <w:right w:val="single" w:color="auto" w:sz="4" w:space="0"/>
            </w:tcBorders>
            <w:noWrap w:val="0"/>
            <w:vAlign w:val="center"/>
          </w:tcPr>
          <w:p w14:paraId="2A9B2E8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bottom w:val="single" w:color="auto" w:sz="4" w:space="0"/>
              <w:right w:val="single" w:color="auto" w:sz="4" w:space="0"/>
            </w:tcBorders>
            <w:noWrap w:val="0"/>
            <w:vAlign w:val="center"/>
          </w:tcPr>
          <w:p w14:paraId="591113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bottom w:val="single" w:color="auto" w:sz="4" w:space="0"/>
              <w:right w:val="single" w:color="auto" w:sz="4" w:space="0"/>
            </w:tcBorders>
            <w:noWrap w:val="0"/>
            <w:vAlign w:val="center"/>
          </w:tcPr>
          <w:p w14:paraId="119B75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379E15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6289A63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30F66D5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bl>
    <w:p w14:paraId="5E02FE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sectPr>
          <w:footerReference r:id="rId19"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sz w:val="18"/>
        </w:rPr>
        <mc:AlternateContent>
          <mc:Choice Requires="wps">
            <w:drawing>
              <wp:anchor distT="0" distB="0" distL="114300" distR="114300" simplePos="0" relativeHeight="251669504" behindDoc="0" locked="0" layoutInCell="1" allowOverlap="1">
                <wp:simplePos x="0" y="0"/>
                <wp:positionH relativeFrom="column">
                  <wp:posOffset>-732155</wp:posOffset>
                </wp:positionH>
                <wp:positionV relativeFrom="paragraph">
                  <wp:posOffset>-471170</wp:posOffset>
                </wp:positionV>
                <wp:extent cx="581025" cy="92456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581025" cy="924560"/>
                        </a:xfrm>
                        <a:prstGeom prst="rect">
                          <a:avLst/>
                        </a:prstGeom>
                        <a:noFill/>
                        <a:ln>
                          <a:noFill/>
                        </a:ln>
                        <a:effectLst/>
                      </wps:spPr>
                      <wps:txbx>
                        <w:txbxContent>
                          <w:p w14:paraId="15BD0DFD">
                            <w:pPr>
                              <w:rPr>
                                <w:rFonts w:hint="eastAsia" w:ascii="宋体" w:hAnsi="宋体" w:eastAsia="宋体" w:cs="宋体"/>
                                <w:sz w:val="28"/>
                                <w:szCs w:val="28"/>
                                <w:lang w:val="en-US" w:eastAsia="zh-CN"/>
                              </w:rPr>
                            </w:pPr>
                          </w:p>
                        </w:txbxContent>
                      </wps:txbx>
                      <wps:bodyPr vert="eaVert" wrap="square" upright="1"/>
                    </wps:wsp>
                  </a:graphicData>
                </a:graphic>
              </wp:anchor>
            </w:drawing>
          </mc:Choice>
          <mc:Fallback>
            <w:pict>
              <v:shape id="_x0000_s1026" o:spid="_x0000_s1026" o:spt="202" type="#_x0000_t202" style="position:absolute;left:0pt;margin-left:-57.65pt;margin-top:-37.1pt;height:72.8pt;width:45.75pt;z-index:251669504;mso-width-relative:page;mso-height-relative:page;" filled="f" stroked="f" coordsize="21600,21600" o:gfxdata="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6Tle93AAAAAsBAAAPAAAAAAAAAAEAIAAAACIAAABkcnMv&#10;ZG93bnJldi54bWxQSwECFAAUAAAACACHTuJAGhTniMYBAAB5AwAADgAAAAAAAAABACAAAAArAQAA&#10;ZHJzL2Uyb0RvYy54bWxQSwUGAAAAAAYABgBZAQAAYwUAAAAA&#10;">
                <v:fill on="f" focussize="0,0"/>
                <v:stroke on="f"/>
                <v:imagedata o:title=""/>
                <o:lock v:ext="edit" aspectratio="f"/>
                <v:textbox style="layout-flow:vertical-ideographic;">
                  <w:txbxContent>
                    <w:p w14:paraId="15BD0DFD">
                      <w:pPr>
                        <w:rPr>
                          <w:rFonts w:hint="eastAsia" w:ascii="宋体" w:hAnsi="宋体" w:eastAsia="宋体" w:cs="宋体"/>
                          <w:sz w:val="28"/>
                          <w:szCs w:val="28"/>
                          <w:lang w:val="en-US" w:eastAsia="zh-CN"/>
                        </w:rPr>
                      </w:pPr>
                    </w:p>
                  </w:txbxContent>
                </v:textbox>
              </v:shape>
            </w:pict>
          </mc:Fallback>
        </mc:AlternateContent>
      </w:r>
    </w:p>
    <w:tbl>
      <w:tblPr>
        <w:tblStyle w:val="9"/>
        <w:tblpPr w:leftFromText="180" w:rightFromText="180" w:vertAnchor="text" w:horzAnchor="page" w:tblpXSpec="center" w:tblpY="1"/>
        <w:tblOverlap w:val="never"/>
        <w:tblW w:w="14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87"/>
        <w:gridCol w:w="885"/>
        <w:gridCol w:w="840"/>
        <w:gridCol w:w="945"/>
        <w:gridCol w:w="900"/>
        <w:gridCol w:w="810"/>
        <w:gridCol w:w="885"/>
        <w:gridCol w:w="945"/>
        <w:gridCol w:w="840"/>
        <w:gridCol w:w="840"/>
        <w:gridCol w:w="885"/>
        <w:gridCol w:w="808"/>
        <w:gridCol w:w="1"/>
        <w:gridCol w:w="692"/>
        <w:gridCol w:w="884"/>
        <w:gridCol w:w="793"/>
        <w:gridCol w:w="886"/>
      </w:tblGrid>
      <w:tr w14:paraId="6F72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7" w:type="dxa"/>
            <w:vMerge w:val="restart"/>
            <w:tcBorders>
              <w:top w:val="single" w:color="auto" w:sz="4" w:space="0"/>
              <w:left w:val="single" w:color="auto" w:sz="4" w:space="0"/>
              <w:bottom w:val="single" w:color="auto" w:sz="4" w:space="0"/>
              <w:right w:val="single" w:color="auto" w:sz="4" w:space="0"/>
            </w:tcBorders>
            <w:noWrap w:val="0"/>
            <w:vAlign w:val="center"/>
          </w:tcPr>
          <w:p w14:paraId="22DAAA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行政村</w:t>
            </w:r>
          </w:p>
        </w:tc>
        <w:tc>
          <w:tcPr>
            <w:tcW w:w="2612" w:type="dxa"/>
            <w:gridSpan w:val="3"/>
            <w:tcBorders>
              <w:top w:val="single" w:color="auto" w:sz="4" w:space="0"/>
              <w:left w:val="single" w:color="auto" w:sz="4" w:space="0"/>
              <w:bottom w:val="single" w:color="auto" w:sz="4" w:space="0"/>
              <w:right w:val="single" w:color="auto" w:sz="4" w:space="0"/>
            </w:tcBorders>
            <w:noWrap w:val="0"/>
            <w:vAlign w:val="center"/>
          </w:tcPr>
          <w:p w14:paraId="057D13F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地质灾害</w:t>
            </w:r>
            <w:r>
              <w:rPr>
                <w:rFonts w:hint="eastAsia" w:ascii="仿宋_GB2312" w:hAnsi="仿宋_GB2312" w:eastAsia="仿宋_GB2312" w:cs="仿宋_GB2312"/>
                <w:b/>
                <w:bCs/>
                <w:sz w:val="18"/>
                <w:szCs w:val="18"/>
                <w:lang w:eastAsia="zh-CN" w:bidi="ar"/>
              </w:rPr>
              <w:t>点</w:t>
            </w:r>
          </w:p>
        </w:tc>
        <w:tc>
          <w:tcPr>
            <w:tcW w:w="2655" w:type="dxa"/>
            <w:gridSpan w:val="3"/>
            <w:tcBorders>
              <w:top w:val="single" w:color="auto" w:sz="4" w:space="0"/>
              <w:left w:val="single" w:color="auto" w:sz="4" w:space="0"/>
              <w:bottom w:val="single" w:color="auto" w:sz="4" w:space="0"/>
              <w:right w:val="single" w:color="auto" w:sz="4" w:space="0"/>
            </w:tcBorders>
            <w:noWrap w:val="0"/>
            <w:vAlign w:val="center"/>
          </w:tcPr>
          <w:p w14:paraId="475665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高陡边坡</w:t>
            </w:r>
          </w:p>
        </w:tc>
        <w:tc>
          <w:tcPr>
            <w:tcW w:w="2670" w:type="dxa"/>
            <w:gridSpan w:val="3"/>
            <w:tcBorders>
              <w:top w:val="single" w:color="auto" w:sz="4" w:space="0"/>
              <w:left w:val="single" w:color="auto" w:sz="4" w:space="0"/>
              <w:bottom w:val="single" w:color="auto" w:sz="4" w:space="0"/>
              <w:right w:val="single" w:color="auto" w:sz="4" w:space="0"/>
            </w:tcBorders>
            <w:noWrap w:val="0"/>
            <w:vAlign w:val="center"/>
          </w:tcPr>
          <w:p w14:paraId="270655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低洼地带</w:t>
            </w:r>
          </w:p>
        </w:tc>
        <w:tc>
          <w:tcPr>
            <w:tcW w:w="2534" w:type="dxa"/>
            <w:gridSpan w:val="4"/>
            <w:tcBorders>
              <w:top w:val="single" w:color="auto" w:sz="4" w:space="0"/>
              <w:left w:val="single" w:color="auto" w:sz="4" w:space="0"/>
              <w:bottom w:val="single" w:color="auto" w:sz="4" w:space="0"/>
              <w:right w:val="single" w:color="auto" w:sz="4" w:space="0"/>
            </w:tcBorders>
            <w:noWrap w:val="0"/>
            <w:vAlign w:val="center"/>
          </w:tcPr>
          <w:p w14:paraId="6E419A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危</w:t>
            </w:r>
            <w:r>
              <w:rPr>
                <w:rFonts w:hint="eastAsia" w:ascii="仿宋_GB2312" w:hAnsi="仿宋_GB2312" w:eastAsia="仿宋_GB2312" w:cs="仿宋_GB2312"/>
                <w:b/>
                <w:bCs/>
                <w:sz w:val="18"/>
                <w:szCs w:val="18"/>
                <w:lang w:eastAsia="zh-CN" w:bidi="ar"/>
              </w:rPr>
              <w:t>旧</w:t>
            </w:r>
            <w:r>
              <w:rPr>
                <w:rFonts w:hint="eastAsia" w:ascii="仿宋_GB2312" w:hAnsi="仿宋_GB2312" w:eastAsia="仿宋_GB2312" w:cs="仿宋_GB2312"/>
                <w:b/>
                <w:bCs/>
                <w:sz w:val="18"/>
                <w:szCs w:val="18"/>
                <w:lang w:bidi="ar"/>
              </w:rPr>
              <w:t>房</w:t>
            </w:r>
          </w:p>
        </w:tc>
        <w:tc>
          <w:tcPr>
            <w:tcW w:w="692" w:type="dxa"/>
            <w:tcBorders>
              <w:top w:val="single" w:color="auto" w:sz="4" w:space="0"/>
              <w:left w:val="single" w:color="auto" w:sz="4" w:space="0"/>
              <w:right w:val="single" w:color="auto" w:sz="4" w:space="0"/>
            </w:tcBorders>
            <w:noWrap w:val="0"/>
            <w:vAlign w:val="center"/>
          </w:tcPr>
          <w:p w14:paraId="3006F4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eastAsia="zh-CN" w:bidi="ar"/>
              </w:rPr>
              <w:t>统一</w:t>
            </w:r>
            <w:r>
              <w:rPr>
                <w:rFonts w:hint="eastAsia" w:ascii="仿宋_GB2312" w:hAnsi="仿宋_GB2312" w:eastAsia="仿宋_GB2312" w:cs="仿宋_GB2312"/>
                <w:b/>
                <w:bCs/>
                <w:sz w:val="18"/>
                <w:szCs w:val="18"/>
                <w:lang w:bidi="ar"/>
              </w:rPr>
              <w:t>转移安全地点</w:t>
            </w:r>
          </w:p>
        </w:tc>
        <w:tc>
          <w:tcPr>
            <w:tcW w:w="884" w:type="dxa"/>
            <w:vMerge w:val="restart"/>
            <w:tcBorders>
              <w:top w:val="single" w:color="auto" w:sz="4" w:space="0"/>
              <w:left w:val="single" w:color="auto" w:sz="4" w:space="0"/>
              <w:right w:val="single" w:color="auto" w:sz="4" w:space="0"/>
            </w:tcBorders>
            <w:noWrap w:val="0"/>
            <w:vAlign w:val="center"/>
          </w:tcPr>
          <w:p w14:paraId="12875463">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color w:val="000000"/>
                <w:sz w:val="18"/>
                <w:szCs w:val="18"/>
              </w:rPr>
            </w:pPr>
            <w:r>
              <w:rPr>
                <w:rFonts w:hint="eastAsia" w:ascii="仿宋_GB2312" w:hAnsi="仿宋_GB2312" w:eastAsia="仿宋_GB2312" w:cs="仿宋_GB2312"/>
                <w:b/>
                <w:bCs/>
                <w:color w:val="000000"/>
                <w:sz w:val="18"/>
                <w:szCs w:val="18"/>
                <w:lang w:bidi="ar"/>
              </w:rPr>
              <w:t>下村联络员(镇驻村干部)</w:t>
            </w:r>
          </w:p>
        </w:tc>
        <w:tc>
          <w:tcPr>
            <w:tcW w:w="793" w:type="dxa"/>
            <w:vMerge w:val="restart"/>
            <w:tcBorders>
              <w:top w:val="single" w:color="auto" w:sz="4" w:space="0"/>
              <w:left w:val="single" w:color="auto" w:sz="4" w:space="0"/>
              <w:right w:val="single" w:color="auto" w:sz="4" w:space="0"/>
            </w:tcBorders>
            <w:noWrap w:val="0"/>
            <w:vAlign w:val="center"/>
          </w:tcPr>
          <w:p w14:paraId="6AA4AE71">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村两委（负责通知易受灾户）</w:t>
            </w:r>
          </w:p>
        </w:tc>
        <w:tc>
          <w:tcPr>
            <w:tcW w:w="886" w:type="dxa"/>
            <w:vMerge w:val="restart"/>
            <w:tcBorders>
              <w:top w:val="single" w:color="auto" w:sz="4" w:space="0"/>
              <w:left w:val="single" w:color="auto" w:sz="4" w:space="0"/>
              <w:right w:val="single" w:color="auto" w:sz="4" w:space="0"/>
            </w:tcBorders>
            <w:noWrap w:val="0"/>
            <w:vAlign w:val="center"/>
          </w:tcPr>
          <w:p w14:paraId="586D19D1">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bidi="ar"/>
              </w:rPr>
              <w:t>挂村领导</w:t>
            </w:r>
          </w:p>
        </w:tc>
      </w:tr>
      <w:tr w14:paraId="26D3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7" w:type="dxa"/>
            <w:vMerge w:val="continue"/>
            <w:tcBorders>
              <w:top w:val="single" w:color="auto" w:sz="4" w:space="0"/>
              <w:left w:val="single" w:color="auto" w:sz="4" w:space="0"/>
              <w:bottom w:val="single" w:color="auto" w:sz="4" w:space="0"/>
              <w:right w:val="single" w:color="auto" w:sz="4" w:space="0"/>
            </w:tcBorders>
            <w:noWrap w:val="0"/>
            <w:vAlign w:val="center"/>
          </w:tcPr>
          <w:p w14:paraId="17127A9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321BCCD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41E994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EEC67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BA64A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地点</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73A6B0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bidi="ar"/>
              </w:rPr>
              <w:t>户/人口</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5E872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应转移</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25A377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eastAsia="zh-CN" w:bidi="ar"/>
              </w:rPr>
            </w:pPr>
            <w:r>
              <w:rPr>
                <w:rFonts w:hint="eastAsia" w:ascii="仿宋_GB2312" w:hAnsi="仿宋_GB2312" w:eastAsia="仿宋_GB2312" w:cs="仿宋_GB2312"/>
                <w:b/>
                <w:bCs/>
                <w:sz w:val="18"/>
                <w:szCs w:val="18"/>
                <w:lang w:eastAsia="zh-CN" w:bidi="ar"/>
              </w:rPr>
              <w:t>地点</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04DAB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b/>
                <w:bCs/>
                <w:sz w:val="18"/>
                <w:szCs w:val="18"/>
                <w:lang w:val="en-US" w:eastAsia="zh-CN" w:bidi="ar"/>
              </w:rPr>
            </w:pPr>
            <w:r>
              <w:rPr>
                <w:rFonts w:hint="eastAsia" w:ascii="仿宋_GB2312" w:hAnsi="仿宋_GB2312" w:eastAsia="仿宋_GB2312" w:cs="仿宋_GB2312"/>
                <w:b/>
                <w:bCs/>
                <w:sz w:val="18"/>
                <w:szCs w:val="18"/>
                <w:lang w:eastAsia="zh-CN" w:bidi="ar"/>
              </w:rPr>
              <w:t>户</w:t>
            </w:r>
            <w:r>
              <w:rPr>
                <w:rFonts w:hint="eastAsia" w:ascii="仿宋_GB2312" w:hAnsi="仿宋_GB2312" w:eastAsia="仿宋_GB2312" w:cs="仿宋_GB2312"/>
                <w:b/>
                <w:bCs/>
                <w:sz w:val="18"/>
                <w:szCs w:val="18"/>
                <w:lang w:val="en-US" w:eastAsia="zh-CN" w:bidi="ar"/>
              </w:rPr>
              <w:t>/人口</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5981C9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r>
              <w:rPr>
                <w:rFonts w:hint="eastAsia" w:ascii="仿宋_GB2312" w:hAnsi="仿宋_GB2312" w:eastAsia="仿宋_GB2312" w:cs="仿宋_GB2312"/>
                <w:b/>
                <w:bCs/>
                <w:sz w:val="18"/>
                <w:szCs w:val="18"/>
                <w:lang w:eastAsia="zh-CN" w:bidi="ar"/>
              </w:rPr>
              <w:t>应转移</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B8E71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地点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E72AF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lang w:bidi="ar"/>
              </w:rPr>
              <w:t>户/人口</w:t>
            </w:r>
          </w:p>
        </w:tc>
        <w:tc>
          <w:tcPr>
            <w:tcW w:w="808" w:type="dxa"/>
            <w:tcBorders>
              <w:left w:val="single" w:color="auto" w:sz="4" w:space="0"/>
              <w:bottom w:val="single" w:color="auto" w:sz="4" w:space="0"/>
              <w:right w:val="single" w:color="auto" w:sz="4" w:space="0"/>
            </w:tcBorders>
            <w:noWrap w:val="0"/>
            <w:vAlign w:val="center"/>
          </w:tcPr>
          <w:p w14:paraId="359108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b/>
                <w:bCs/>
                <w:sz w:val="18"/>
                <w:szCs w:val="18"/>
                <w:lang w:eastAsia="zh-CN" w:bidi="ar"/>
              </w:rPr>
              <w:t>应转移</w:t>
            </w:r>
          </w:p>
        </w:tc>
        <w:tc>
          <w:tcPr>
            <w:tcW w:w="693" w:type="dxa"/>
            <w:gridSpan w:val="2"/>
            <w:tcBorders>
              <w:left w:val="single" w:color="auto" w:sz="4" w:space="0"/>
              <w:right w:val="single" w:color="auto" w:sz="4" w:space="0"/>
            </w:tcBorders>
            <w:noWrap w:val="0"/>
            <w:vAlign w:val="center"/>
          </w:tcPr>
          <w:p w14:paraId="56AFF44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27183D0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12DDEC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755EC8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61BC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087" w:type="dxa"/>
            <w:tcBorders>
              <w:top w:val="single" w:color="auto" w:sz="4" w:space="0"/>
              <w:left w:val="single" w:color="auto" w:sz="4" w:space="0"/>
              <w:right w:val="single" w:color="auto" w:sz="4" w:space="0"/>
            </w:tcBorders>
            <w:noWrap w:val="0"/>
            <w:vAlign w:val="center"/>
          </w:tcPr>
          <w:p w14:paraId="7D0F4C4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西  禄</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0户0人</w:t>
            </w:r>
            <w:r>
              <w:rPr>
                <w:rFonts w:hint="eastAsia" w:ascii="仿宋_GB2312" w:hAnsi="仿宋_GB2312" w:eastAsia="仿宋_GB2312" w:cs="仿宋_GB2312"/>
                <w:sz w:val="18"/>
                <w:szCs w:val="18"/>
                <w:lang w:eastAsia="zh-CN"/>
              </w:rPr>
              <w:t>）</w:t>
            </w:r>
          </w:p>
        </w:tc>
        <w:tc>
          <w:tcPr>
            <w:tcW w:w="887" w:type="dxa"/>
            <w:tcBorders>
              <w:top w:val="single" w:color="auto" w:sz="4" w:space="0"/>
              <w:left w:val="single" w:color="auto" w:sz="4" w:space="0"/>
              <w:right w:val="single" w:color="auto" w:sz="4" w:space="0"/>
            </w:tcBorders>
            <w:noWrap w:val="0"/>
            <w:vAlign w:val="center"/>
          </w:tcPr>
          <w:p w14:paraId="4CDF02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right w:val="single" w:color="auto" w:sz="4" w:space="0"/>
            </w:tcBorders>
            <w:noWrap w:val="0"/>
            <w:vAlign w:val="center"/>
          </w:tcPr>
          <w:p w14:paraId="56CB6A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4F2AD4F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76BB9C7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00" w:type="dxa"/>
            <w:tcBorders>
              <w:top w:val="single" w:color="auto" w:sz="4" w:space="0"/>
              <w:left w:val="single" w:color="auto" w:sz="4" w:space="0"/>
              <w:right w:val="single" w:color="auto" w:sz="4" w:space="0"/>
            </w:tcBorders>
            <w:noWrap w:val="0"/>
            <w:vAlign w:val="center"/>
          </w:tcPr>
          <w:p w14:paraId="5141C3D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10" w:type="dxa"/>
            <w:tcBorders>
              <w:top w:val="single" w:color="auto" w:sz="4" w:space="0"/>
              <w:left w:val="single" w:color="auto" w:sz="4" w:space="0"/>
              <w:right w:val="single" w:color="auto" w:sz="4" w:space="0"/>
            </w:tcBorders>
            <w:noWrap w:val="0"/>
            <w:vAlign w:val="center"/>
          </w:tcPr>
          <w:p w14:paraId="56EC94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right w:val="single" w:color="auto" w:sz="4" w:space="0"/>
            </w:tcBorders>
            <w:noWrap w:val="0"/>
            <w:vAlign w:val="center"/>
          </w:tcPr>
          <w:p w14:paraId="2949F1C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right w:val="single" w:color="auto" w:sz="4" w:space="0"/>
            </w:tcBorders>
            <w:noWrap w:val="0"/>
            <w:vAlign w:val="center"/>
          </w:tcPr>
          <w:p w14:paraId="33A472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5B22DC1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right w:val="single" w:color="auto" w:sz="4" w:space="0"/>
            </w:tcBorders>
            <w:noWrap w:val="0"/>
            <w:vAlign w:val="center"/>
          </w:tcPr>
          <w:p w14:paraId="3F724A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p>
        </w:tc>
        <w:tc>
          <w:tcPr>
            <w:tcW w:w="885" w:type="dxa"/>
            <w:tcBorders>
              <w:top w:val="single" w:color="auto" w:sz="4" w:space="0"/>
              <w:left w:val="single" w:color="auto" w:sz="4" w:space="0"/>
              <w:right w:val="single" w:color="auto" w:sz="4" w:space="0"/>
            </w:tcBorders>
            <w:noWrap w:val="0"/>
            <w:vAlign w:val="center"/>
          </w:tcPr>
          <w:p w14:paraId="7A85430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301CB4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p>
        </w:tc>
        <w:tc>
          <w:tcPr>
            <w:tcW w:w="693" w:type="dxa"/>
            <w:gridSpan w:val="2"/>
            <w:tcBorders>
              <w:top w:val="single" w:color="auto" w:sz="4" w:space="0"/>
              <w:left w:val="single" w:color="auto" w:sz="4" w:space="0"/>
              <w:right w:val="single" w:color="auto" w:sz="4" w:space="0"/>
            </w:tcBorders>
            <w:noWrap w:val="0"/>
            <w:vAlign w:val="center"/>
          </w:tcPr>
          <w:p w14:paraId="371CCAB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西禄村</w:t>
            </w:r>
            <w:r>
              <w:rPr>
                <w:rFonts w:hint="eastAsia" w:ascii="仿宋_GB2312" w:hAnsi="仿宋_GB2312" w:eastAsia="仿宋_GB2312" w:cs="仿宋_GB2312"/>
                <w:sz w:val="18"/>
                <w:szCs w:val="18"/>
                <w:lang w:bidi="ar"/>
              </w:rPr>
              <w:t>村  部</w:t>
            </w:r>
          </w:p>
        </w:tc>
        <w:tc>
          <w:tcPr>
            <w:tcW w:w="884" w:type="dxa"/>
            <w:tcBorders>
              <w:top w:val="single" w:color="auto" w:sz="4" w:space="0"/>
              <w:left w:val="single" w:color="auto" w:sz="4" w:space="0"/>
              <w:right w:val="single" w:color="auto" w:sz="4" w:space="0"/>
            </w:tcBorders>
            <w:noWrap w:val="0"/>
            <w:vAlign w:val="center"/>
          </w:tcPr>
          <w:p w14:paraId="02F0169A">
            <w:pPr>
              <w:keepNext w:val="0"/>
              <w:keepLines w:val="0"/>
              <w:widowControl/>
              <w:suppressLineNumbers w:val="0"/>
              <w:jc w:val="center"/>
              <w:textAlignment w:val="center"/>
              <w:rPr>
                <w:rFonts w:hint="eastAsia" w:ascii="幼圆" w:hAnsi="幼圆" w:eastAsia="幼圆" w:cs="幼圆"/>
                <w:i w:val="0"/>
                <w:iCs w:val="0"/>
                <w:color w:val="000000"/>
                <w:kern w:val="2"/>
                <w:sz w:val="20"/>
                <w:szCs w:val="20"/>
                <w:u w:val="none"/>
                <w:lang w:val="en-US" w:eastAsia="zh-CN" w:bidi="ar-SA"/>
              </w:rPr>
            </w:pPr>
            <w:r>
              <w:rPr>
                <w:rFonts w:hint="eastAsia" w:ascii="仿宋_GB2312" w:hAnsi="仿宋_GB2312" w:eastAsia="仿宋_GB2312" w:cs="仿宋_GB2312"/>
                <w:sz w:val="18"/>
                <w:szCs w:val="18"/>
                <w:lang w:val="en-US" w:eastAsia="zh-CN" w:bidi="ar"/>
              </w:rPr>
              <w:t>张达宝18259974255</w:t>
            </w:r>
          </w:p>
        </w:tc>
        <w:tc>
          <w:tcPr>
            <w:tcW w:w="793" w:type="dxa"/>
            <w:tcBorders>
              <w:top w:val="single" w:color="auto" w:sz="4" w:space="0"/>
              <w:left w:val="single" w:color="auto" w:sz="4" w:space="0"/>
              <w:right w:val="single" w:color="auto" w:sz="4" w:space="0"/>
            </w:tcBorders>
            <w:noWrap w:val="0"/>
            <w:vAlign w:val="center"/>
          </w:tcPr>
          <w:p w14:paraId="3257991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许国江</w:t>
            </w:r>
          </w:p>
          <w:p w14:paraId="007B22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bidi="ar"/>
              </w:rPr>
              <w:t>13960966626</w:t>
            </w:r>
          </w:p>
        </w:tc>
        <w:tc>
          <w:tcPr>
            <w:tcW w:w="886" w:type="dxa"/>
            <w:tcBorders>
              <w:top w:val="single" w:color="auto" w:sz="4" w:space="0"/>
              <w:left w:val="single" w:color="auto" w:sz="4" w:space="0"/>
              <w:right w:val="single" w:color="auto" w:sz="4" w:space="0"/>
            </w:tcBorders>
            <w:noWrap w:val="0"/>
            <w:vAlign w:val="center"/>
          </w:tcPr>
          <w:p w14:paraId="1F48B2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雷丽斌1355917933</w:t>
            </w:r>
          </w:p>
        </w:tc>
      </w:tr>
      <w:tr w14:paraId="0464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87" w:type="dxa"/>
            <w:vMerge w:val="restart"/>
            <w:tcBorders>
              <w:top w:val="single" w:color="auto" w:sz="4" w:space="0"/>
              <w:left w:val="single" w:color="auto" w:sz="4" w:space="0"/>
              <w:right w:val="single" w:color="auto" w:sz="4" w:space="0"/>
            </w:tcBorders>
            <w:noWrap w:val="0"/>
            <w:vAlign w:val="center"/>
          </w:tcPr>
          <w:p w14:paraId="2C4A31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安  后</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4户12人，其中应转移1人</w:t>
            </w:r>
            <w:r>
              <w:rPr>
                <w:rFonts w:hint="eastAsia" w:ascii="仿宋_GB2312" w:hAnsi="仿宋_GB2312" w:eastAsia="仿宋_GB2312" w:cs="仿宋_GB2312"/>
                <w:sz w:val="18"/>
                <w:szCs w:val="18"/>
                <w:lang w:eastAsia="zh-CN"/>
              </w:rPr>
              <w:t>）</w:t>
            </w:r>
          </w:p>
        </w:tc>
        <w:tc>
          <w:tcPr>
            <w:tcW w:w="887" w:type="dxa"/>
            <w:vMerge w:val="restart"/>
            <w:tcBorders>
              <w:top w:val="single" w:color="auto" w:sz="4" w:space="0"/>
              <w:left w:val="single" w:color="auto" w:sz="4" w:space="0"/>
              <w:right w:val="single" w:color="auto" w:sz="4" w:space="0"/>
            </w:tcBorders>
            <w:noWrap w:val="0"/>
            <w:vAlign w:val="center"/>
          </w:tcPr>
          <w:p w14:paraId="373B27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26E222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2A6A5D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66C044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安后村</w:t>
            </w:r>
          </w:p>
          <w:p w14:paraId="00EB5A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AA7E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438C6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p w14:paraId="5B8D50D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bidi="ar"/>
              </w:rPr>
              <w:t>已整改</w:t>
            </w:r>
          </w:p>
        </w:tc>
        <w:tc>
          <w:tcPr>
            <w:tcW w:w="885" w:type="dxa"/>
            <w:vMerge w:val="restart"/>
            <w:tcBorders>
              <w:top w:val="single" w:color="auto" w:sz="4" w:space="0"/>
              <w:left w:val="single" w:color="auto" w:sz="4" w:space="0"/>
              <w:right w:val="single" w:color="auto" w:sz="4" w:space="0"/>
            </w:tcBorders>
            <w:noWrap w:val="0"/>
            <w:vAlign w:val="center"/>
          </w:tcPr>
          <w:p w14:paraId="3824B09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restart"/>
            <w:tcBorders>
              <w:top w:val="single" w:color="auto" w:sz="4" w:space="0"/>
              <w:left w:val="single" w:color="auto" w:sz="4" w:space="0"/>
              <w:right w:val="single" w:color="auto" w:sz="4" w:space="0"/>
            </w:tcBorders>
            <w:noWrap w:val="0"/>
            <w:vAlign w:val="center"/>
          </w:tcPr>
          <w:p w14:paraId="6C55BBD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66B34BE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restart"/>
            <w:tcBorders>
              <w:top w:val="single" w:color="auto" w:sz="4" w:space="0"/>
              <w:left w:val="single" w:color="auto" w:sz="4" w:space="0"/>
              <w:right w:val="single" w:color="auto" w:sz="4" w:space="0"/>
            </w:tcBorders>
            <w:noWrap w:val="0"/>
            <w:vAlign w:val="center"/>
          </w:tcPr>
          <w:p w14:paraId="2F4AB14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restart"/>
            <w:tcBorders>
              <w:top w:val="single" w:color="auto" w:sz="4" w:space="0"/>
              <w:left w:val="single" w:color="auto" w:sz="4" w:space="0"/>
              <w:right w:val="single" w:color="auto" w:sz="4" w:space="0"/>
            </w:tcBorders>
            <w:noWrap w:val="0"/>
            <w:vAlign w:val="center"/>
          </w:tcPr>
          <w:p w14:paraId="6B7083D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restart"/>
            <w:tcBorders>
              <w:top w:val="single" w:color="auto" w:sz="4" w:space="0"/>
              <w:left w:val="single" w:color="auto" w:sz="4" w:space="0"/>
              <w:right w:val="single" w:color="auto" w:sz="4" w:space="0"/>
            </w:tcBorders>
            <w:noWrap w:val="0"/>
            <w:vAlign w:val="center"/>
          </w:tcPr>
          <w:p w14:paraId="6BA49B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p>
        </w:tc>
        <w:tc>
          <w:tcPr>
            <w:tcW w:w="693" w:type="dxa"/>
            <w:gridSpan w:val="2"/>
            <w:vMerge w:val="restart"/>
            <w:tcBorders>
              <w:top w:val="single" w:color="auto" w:sz="4" w:space="0"/>
              <w:left w:val="single" w:color="auto" w:sz="4" w:space="0"/>
              <w:right w:val="single" w:color="auto" w:sz="4" w:space="0"/>
            </w:tcBorders>
            <w:noWrap w:val="0"/>
            <w:vAlign w:val="center"/>
          </w:tcPr>
          <w:p w14:paraId="53654FD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安后村</w:t>
            </w:r>
            <w:r>
              <w:rPr>
                <w:rFonts w:hint="eastAsia" w:ascii="仿宋_GB2312" w:hAnsi="仿宋_GB2312" w:eastAsia="仿宋_GB2312" w:cs="仿宋_GB2312"/>
                <w:sz w:val="18"/>
                <w:szCs w:val="18"/>
                <w:lang w:bidi="ar"/>
              </w:rPr>
              <w:t>村  部</w:t>
            </w:r>
          </w:p>
        </w:tc>
        <w:tc>
          <w:tcPr>
            <w:tcW w:w="884" w:type="dxa"/>
            <w:vMerge w:val="restart"/>
            <w:tcBorders>
              <w:top w:val="single" w:color="auto" w:sz="4" w:space="0"/>
              <w:left w:val="single" w:color="auto" w:sz="4" w:space="0"/>
              <w:right w:val="single" w:color="auto" w:sz="4" w:space="0"/>
            </w:tcBorders>
            <w:noWrap w:val="0"/>
            <w:vAlign w:val="center"/>
          </w:tcPr>
          <w:p w14:paraId="6747183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林文锦</w:t>
            </w:r>
          </w:p>
          <w:p w14:paraId="41075F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val="en-US" w:eastAsia="zh-CN" w:bidi="ar"/>
              </w:rPr>
              <w:t>1</w:t>
            </w:r>
            <w:r>
              <w:rPr>
                <w:rFonts w:hint="eastAsia" w:ascii="仿宋_GB2312" w:hAnsi="仿宋_GB2312" w:eastAsia="仿宋_GB2312" w:cs="仿宋_GB2312"/>
                <w:sz w:val="18"/>
                <w:szCs w:val="18"/>
                <w:lang w:eastAsia="zh-CN" w:bidi="ar"/>
              </w:rPr>
              <w:t>5</w:t>
            </w:r>
            <w:r>
              <w:rPr>
                <w:rFonts w:hint="eastAsia" w:ascii="仿宋_GB2312" w:hAnsi="仿宋_GB2312" w:eastAsia="仿宋_GB2312" w:cs="仿宋_GB2312"/>
                <w:sz w:val="18"/>
                <w:szCs w:val="18"/>
                <w:lang w:val="en-US" w:eastAsia="zh-CN" w:bidi="ar"/>
              </w:rPr>
              <w:t>558221038</w:t>
            </w:r>
          </w:p>
        </w:tc>
        <w:tc>
          <w:tcPr>
            <w:tcW w:w="793" w:type="dxa"/>
            <w:vMerge w:val="restart"/>
            <w:tcBorders>
              <w:top w:val="single" w:color="auto" w:sz="4" w:space="0"/>
              <w:left w:val="single" w:color="auto" w:sz="4" w:space="0"/>
              <w:right w:val="single" w:color="auto" w:sz="4" w:space="0"/>
            </w:tcBorders>
            <w:noWrap w:val="0"/>
            <w:vAlign w:val="center"/>
          </w:tcPr>
          <w:p w14:paraId="716810A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bidi="ar"/>
              </w:rPr>
              <w:t>林光锐</w:t>
            </w:r>
            <w:r>
              <w:rPr>
                <w:rFonts w:hint="eastAsia" w:ascii="仿宋_GB2312" w:hAnsi="仿宋_GB2312" w:eastAsia="仿宋_GB2312" w:cs="仿宋_GB2312"/>
                <w:sz w:val="18"/>
                <w:szCs w:val="18"/>
                <w:lang w:eastAsia="zh-CN" w:bidi="ar"/>
              </w:rPr>
              <w:t>18960799286</w:t>
            </w:r>
          </w:p>
        </w:tc>
        <w:tc>
          <w:tcPr>
            <w:tcW w:w="886" w:type="dxa"/>
            <w:vMerge w:val="restart"/>
            <w:tcBorders>
              <w:top w:val="single" w:color="auto" w:sz="4" w:space="0"/>
              <w:left w:val="single" w:color="auto" w:sz="4" w:space="0"/>
              <w:right w:val="single" w:color="auto" w:sz="4" w:space="0"/>
            </w:tcBorders>
            <w:noWrap w:val="0"/>
            <w:vAlign w:val="center"/>
          </w:tcPr>
          <w:p w14:paraId="5A7C518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bidi="ar"/>
              </w:rPr>
            </w:pPr>
            <w:r>
              <w:rPr>
                <w:rFonts w:hint="eastAsia" w:ascii="仿宋_GB2312" w:hAnsi="仿宋_GB2312" w:eastAsia="仿宋_GB2312" w:cs="仿宋_GB2312"/>
                <w:sz w:val="18"/>
                <w:szCs w:val="18"/>
                <w:lang w:eastAsia="zh-CN" w:bidi="ar"/>
              </w:rPr>
              <w:t>雷丽斌13559179332</w:t>
            </w:r>
          </w:p>
        </w:tc>
      </w:tr>
      <w:tr w14:paraId="51A6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7" w:type="dxa"/>
            <w:vMerge w:val="continue"/>
            <w:tcBorders>
              <w:left w:val="single" w:color="auto" w:sz="4" w:space="0"/>
              <w:right w:val="single" w:color="auto" w:sz="4" w:space="0"/>
            </w:tcBorders>
            <w:noWrap w:val="0"/>
            <w:vAlign w:val="center"/>
          </w:tcPr>
          <w:p w14:paraId="23F38384">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7" w:type="dxa"/>
            <w:vMerge w:val="continue"/>
            <w:tcBorders>
              <w:left w:val="single" w:color="auto" w:sz="4" w:space="0"/>
              <w:right w:val="single" w:color="auto" w:sz="4" w:space="0"/>
            </w:tcBorders>
            <w:noWrap w:val="0"/>
            <w:vAlign w:val="center"/>
          </w:tcPr>
          <w:p w14:paraId="7EEC6E4E">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85" w:type="dxa"/>
            <w:vMerge w:val="continue"/>
            <w:tcBorders>
              <w:left w:val="single" w:color="auto" w:sz="4" w:space="0"/>
              <w:right w:val="single" w:color="auto" w:sz="4" w:space="0"/>
            </w:tcBorders>
            <w:noWrap w:val="0"/>
            <w:vAlign w:val="center"/>
          </w:tcPr>
          <w:p w14:paraId="70BC4C32">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840" w:type="dxa"/>
            <w:vMerge w:val="continue"/>
            <w:tcBorders>
              <w:left w:val="single" w:color="auto" w:sz="4" w:space="0"/>
              <w:right w:val="single" w:color="auto" w:sz="4" w:space="0"/>
            </w:tcBorders>
            <w:noWrap w:val="0"/>
            <w:vAlign w:val="center"/>
          </w:tcPr>
          <w:p w14:paraId="0A1089CA">
            <w:pPr>
              <w:keepNext w:val="0"/>
              <w:keepLines w:val="0"/>
              <w:pageBreakBefore w:val="0"/>
              <w:widowControl w:val="0"/>
              <w:kinsoku/>
              <w:wordWrap/>
              <w:overflowPunct/>
              <w:topLinePunct w:val="0"/>
              <w:autoSpaceDE/>
              <w:autoSpaceDN/>
              <w:bidi w:val="0"/>
              <w:adjustRightInd/>
              <w:snapToGrid/>
              <w:spacing w:line="200" w:lineRule="exact"/>
              <w:jc w:val="center"/>
              <w:textAlignment w:val="auto"/>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1968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安后村</w:t>
            </w:r>
            <w:r>
              <w:rPr>
                <w:rFonts w:hint="eastAsia" w:ascii="仿宋_GB2312" w:hAnsi="仿宋_GB2312" w:eastAsia="仿宋_GB2312" w:cs="仿宋_GB2312"/>
                <w:sz w:val="18"/>
                <w:szCs w:val="18"/>
                <w:lang w:val="en-US" w:eastAsia="zh-CN"/>
              </w:rPr>
              <w:t>17号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6747C4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1户4人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24CB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0人</w:t>
            </w:r>
          </w:p>
          <w:p w14:paraId="4F8CA84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bidi="ar"/>
              </w:rPr>
              <w:t>已整改</w:t>
            </w:r>
          </w:p>
        </w:tc>
        <w:tc>
          <w:tcPr>
            <w:tcW w:w="885" w:type="dxa"/>
            <w:vMerge w:val="continue"/>
            <w:tcBorders>
              <w:left w:val="single" w:color="auto" w:sz="4" w:space="0"/>
              <w:right w:val="single" w:color="auto" w:sz="4" w:space="0"/>
            </w:tcBorders>
            <w:noWrap w:val="0"/>
            <w:vAlign w:val="center"/>
          </w:tcPr>
          <w:p w14:paraId="7F92C55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10E1C1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6E5AD8C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04F4B3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5F3FB87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7E39482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7FBC6D1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0C7F07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72DFB3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03D6E3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0430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7" w:type="dxa"/>
            <w:vMerge w:val="continue"/>
            <w:tcBorders>
              <w:left w:val="single" w:color="auto" w:sz="4" w:space="0"/>
              <w:right w:val="single" w:color="auto" w:sz="4" w:space="0"/>
            </w:tcBorders>
            <w:noWrap w:val="0"/>
            <w:vAlign w:val="center"/>
          </w:tcPr>
          <w:p w14:paraId="3DD2148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right w:val="single" w:color="auto" w:sz="4" w:space="0"/>
            </w:tcBorders>
            <w:noWrap w:val="0"/>
            <w:vAlign w:val="center"/>
          </w:tcPr>
          <w:p w14:paraId="3A5DA11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147A40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6642943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FAA51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安后村</w:t>
            </w:r>
            <w:r>
              <w:rPr>
                <w:rFonts w:hint="eastAsia" w:ascii="仿宋_GB2312" w:hAnsi="仿宋_GB2312" w:eastAsia="仿宋_GB2312" w:cs="仿宋_GB2312"/>
                <w:sz w:val="18"/>
                <w:szCs w:val="18"/>
                <w:lang w:val="en-US" w:eastAsia="zh-CN"/>
              </w:rPr>
              <w:t>23号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74106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1户2人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87668C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r>
              <w:rPr>
                <w:rFonts w:hint="eastAsia" w:ascii="仿宋_GB2312" w:hAnsi="仿宋_GB2312" w:eastAsia="仿宋_GB2312" w:cs="仿宋_GB2312"/>
                <w:sz w:val="18"/>
                <w:szCs w:val="18"/>
                <w:lang w:val="en-US" w:eastAsia="zh-CN" w:bidi="ar"/>
              </w:rPr>
              <w:t>人</w:t>
            </w:r>
          </w:p>
        </w:tc>
        <w:tc>
          <w:tcPr>
            <w:tcW w:w="885" w:type="dxa"/>
            <w:vMerge w:val="continue"/>
            <w:tcBorders>
              <w:left w:val="single" w:color="auto" w:sz="4" w:space="0"/>
              <w:right w:val="single" w:color="auto" w:sz="4" w:space="0"/>
            </w:tcBorders>
            <w:noWrap w:val="0"/>
            <w:vAlign w:val="center"/>
          </w:tcPr>
          <w:p w14:paraId="67FE3E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right w:val="single" w:color="auto" w:sz="4" w:space="0"/>
            </w:tcBorders>
            <w:noWrap w:val="0"/>
            <w:vAlign w:val="center"/>
          </w:tcPr>
          <w:p w14:paraId="665B57A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480995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right w:val="single" w:color="auto" w:sz="4" w:space="0"/>
            </w:tcBorders>
            <w:noWrap w:val="0"/>
            <w:vAlign w:val="center"/>
          </w:tcPr>
          <w:p w14:paraId="694991D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right w:val="single" w:color="auto" w:sz="4" w:space="0"/>
            </w:tcBorders>
            <w:noWrap w:val="0"/>
            <w:vAlign w:val="center"/>
          </w:tcPr>
          <w:p w14:paraId="5A2288A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right w:val="single" w:color="auto" w:sz="4" w:space="0"/>
            </w:tcBorders>
            <w:noWrap w:val="0"/>
            <w:vAlign w:val="center"/>
          </w:tcPr>
          <w:p w14:paraId="7B2FBB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right w:val="single" w:color="auto" w:sz="4" w:space="0"/>
            </w:tcBorders>
            <w:noWrap w:val="0"/>
            <w:vAlign w:val="center"/>
          </w:tcPr>
          <w:p w14:paraId="5464F62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right w:val="single" w:color="auto" w:sz="4" w:space="0"/>
            </w:tcBorders>
            <w:noWrap w:val="0"/>
            <w:vAlign w:val="center"/>
          </w:tcPr>
          <w:p w14:paraId="689231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right w:val="single" w:color="auto" w:sz="4" w:space="0"/>
            </w:tcBorders>
            <w:noWrap w:val="0"/>
            <w:vAlign w:val="center"/>
          </w:tcPr>
          <w:p w14:paraId="167C8DA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right w:val="single" w:color="auto" w:sz="4" w:space="0"/>
            </w:tcBorders>
            <w:noWrap w:val="0"/>
            <w:vAlign w:val="center"/>
          </w:tcPr>
          <w:p w14:paraId="10B538F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618F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87" w:type="dxa"/>
            <w:vMerge w:val="continue"/>
            <w:tcBorders>
              <w:left w:val="single" w:color="auto" w:sz="4" w:space="0"/>
              <w:bottom w:val="single" w:color="auto" w:sz="4" w:space="0"/>
              <w:right w:val="single" w:color="auto" w:sz="4" w:space="0"/>
            </w:tcBorders>
            <w:noWrap w:val="0"/>
            <w:vAlign w:val="center"/>
          </w:tcPr>
          <w:p w14:paraId="3C065FC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7" w:type="dxa"/>
            <w:vMerge w:val="continue"/>
            <w:tcBorders>
              <w:left w:val="single" w:color="auto" w:sz="4" w:space="0"/>
              <w:bottom w:val="single" w:color="auto" w:sz="4" w:space="0"/>
              <w:right w:val="single" w:color="auto" w:sz="4" w:space="0"/>
            </w:tcBorders>
            <w:noWrap w:val="0"/>
            <w:vAlign w:val="center"/>
          </w:tcPr>
          <w:p w14:paraId="29EEC4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bottom w:val="single" w:color="auto" w:sz="4" w:space="0"/>
              <w:right w:val="single" w:color="auto" w:sz="4" w:space="0"/>
            </w:tcBorders>
            <w:noWrap w:val="0"/>
            <w:vAlign w:val="center"/>
          </w:tcPr>
          <w:p w14:paraId="2EE05C2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041AA2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5606C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eastAsia="zh-CN"/>
              </w:rPr>
              <w:t>安后村</w:t>
            </w:r>
            <w:r>
              <w:rPr>
                <w:rFonts w:hint="eastAsia" w:ascii="仿宋_GB2312" w:hAnsi="仿宋_GB2312" w:eastAsia="仿宋_GB2312" w:cs="仿宋_GB2312"/>
                <w:sz w:val="18"/>
                <w:szCs w:val="18"/>
                <w:lang w:val="en-US" w:eastAsia="zh-CN"/>
              </w:rPr>
              <w:t>25号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7CB52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1户4人</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A1FF3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lang w:val="en-US" w:eastAsia="zh-CN" w:bidi="ar"/>
              </w:rPr>
              <w:t xml:space="preserve">人                      </w:t>
            </w:r>
          </w:p>
        </w:tc>
        <w:tc>
          <w:tcPr>
            <w:tcW w:w="885" w:type="dxa"/>
            <w:vMerge w:val="continue"/>
            <w:tcBorders>
              <w:left w:val="single" w:color="auto" w:sz="4" w:space="0"/>
              <w:bottom w:val="single" w:color="auto" w:sz="4" w:space="0"/>
              <w:right w:val="single" w:color="auto" w:sz="4" w:space="0"/>
            </w:tcBorders>
            <w:noWrap w:val="0"/>
            <w:vAlign w:val="center"/>
          </w:tcPr>
          <w:p w14:paraId="5E1594C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vMerge w:val="continue"/>
            <w:tcBorders>
              <w:left w:val="single" w:color="auto" w:sz="4" w:space="0"/>
              <w:bottom w:val="single" w:color="auto" w:sz="4" w:space="0"/>
              <w:right w:val="single" w:color="auto" w:sz="4" w:space="0"/>
            </w:tcBorders>
            <w:noWrap w:val="0"/>
            <w:vAlign w:val="center"/>
          </w:tcPr>
          <w:p w14:paraId="3BD06B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6775508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vMerge w:val="continue"/>
            <w:tcBorders>
              <w:left w:val="single" w:color="auto" w:sz="4" w:space="0"/>
              <w:bottom w:val="single" w:color="auto" w:sz="4" w:space="0"/>
              <w:right w:val="single" w:color="auto" w:sz="4" w:space="0"/>
            </w:tcBorders>
            <w:noWrap w:val="0"/>
            <w:vAlign w:val="center"/>
          </w:tcPr>
          <w:p w14:paraId="01A4BE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vMerge w:val="continue"/>
            <w:tcBorders>
              <w:left w:val="single" w:color="auto" w:sz="4" w:space="0"/>
              <w:bottom w:val="single" w:color="auto" w:sz="4" w:space="0"/>
              <w:right w:val="single" w:color="auto" w:sz="4" w:space="0"/>
            </w:tcBorders>
            <w:noWrap w:val="0"/>
            <w:vAlign w:val="center"/>
          </w:tcPr>
          <w:p w14:paraId="2CE6AA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08" w:type="dxa"/>
            <w:vMerge w:val="continue"/>
            <w:tcBorders>
              <w:left w:val="single" w:color="auto" w:sz="4" w:space="0"/>
              <w:bottom w:val="single" w:color="auto" w:sz="4" w:space="0"/>
              <w:right w:val="single" w:color="auto" w:sz="4" w:space="0"/>
            </w:tcBorders>
            <w:noWrap w:val="0"/>
            <w:vAlign w:val="center"/>
          </w:tcPr>
          <w:p w14:paraId="22D2567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693" w:type="dxa"/>
            <w:gridSpan w:val="2"/>
            <w:vMerge w:val="continue"/>
            <w:tcBorders>
              <w:left w:val="single" w:color="auto" w:sz="4" w:space="0"/>
              <w:bottom w:val="single" w:color="auto" w:sz="4" w:space="0"/>
              <w:right w:val="single" w:color="auto" w:sz="4" w:space="0"/>
            </w:tcBorders>
            <w:noWrap w:val="0"/>
            <w:vAlign w:val="center"/>
          </w:tcPr>
          <w:p w14:paraId="29147CC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4" w:type="dxa"/>
            <w:vMerge w:val="continue"/>
            <w:tcBorders>
              <w:left w:val="single" w:color="auto" w:sz="4" w:space="0"/>
              <w:bottom w:val="single" w:color="auto" w:sz="4" w:space="0"/>
              <w:right w:val="single" w:color="auto" w:sz="4" w:space="0"/>
            </w:tcBorders>
            <w:noWrap w:val="0"/>
            <w:vAlign w:val="center"/>
          </w:tcPr>
          <w:p w14:paraId="2A4B72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793" w:type="dxa"/>
            <w:vMerge w:val="continue"/>
            <w:tcBorders>
              <w:left w:val="single" w:color="auto" w:sz="4" w:space="0"/>
              <w:bottom w:val="single" w:color="auto" w:sz="4" w:space="0"/>
              <w:right w:val="single" w:color="auto" w:sz="4" w:space="0"/>
            </w:tcBorders>
            <w:noWrap w:val="0"/>
            <w:vAlign w:val="center"/>
          </w:tcPr>
          <w:p w14:paraId="37C5F5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6" w:type="dxa"/>
            <w:vMerge w:val="continue"/>
            <w:tcBorders>
              <w:left w:val="single" w:color="auto" w:sz="4" w:space="0"/>
              <w:bottom w:val="single" w:color="auto" w:sz="4" w:space="0"/>
              <w:right w:val="single" w:color="auto" w:sz="4" w:space="0"/>
            </w:tcBorders>
            <w:noWrap w:val="0"/>
            <w:vAlign w:val="center"/>
          </w:tcPr>
          <w:p w14:paraId="04BBBE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r>
      <w:tr w14:paraId="21F8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087" w:type="dxa"/>
            <w:tcBorders>
              <w:top w:val="single" w:color="auto" w:sz="4" w:space="0"/>
              <w:left w:val="single" w:color="auto" w:sz="4" w:space="0"/>
              <w:bottom w:val="single" w:color="auto" w:sz="4" w:space="0"/>
              <w:right w:val="single" w:color="auto" w:sz="4" w:space="0"/>
            </w:tcBorders>
            <w:noWrap w:val="0"/>
            <w:vAlign w:val="center"/>
          </w:tcPr>
          <w:p w14:paraId="169DC84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塔里洋</w:t>
            </w:r>
            <w:r>
              <w:rPr>
                <w:rFonts w:hint="eastAsia" w:ascii="仿宋_GB2312" w:hAnsi="仿宋_GB2312" w:eastAsia="仿宋_GB2312" w:cs="仿宋_GB2312"/>
                <w:sz w:val="18"/>
                <w:szCs w:val="18"/>
                <w:lang w:eastAsia="zh-CN"/>
              </w:rPr>
              <w:t>（共需转移</w:t>
            </w:r>
            <w:r>
              <w:rPr>
                <w:rFonts w:hint="eastAsia" w:ascii="仿宋_GB2312" w:hAnsi="仿宋_GB2312" w:eastAsia="仿宋_GB2312" w:cs="仿宋_GB2312"/>
                <w:sz w:val="18"/>
                <w:szCs w:val="18"/>
                <w:lang w:val="en-US" w:eastAsia="zh-CN"/>
              </w:rPr>
              <w:t>0户0人）</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891312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4BC9D3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E6FFA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8BCC3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727B3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C7718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6DBF1C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D78F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71C822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92593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1B957D3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rPr>
            </w:pPr>
          </w:p>
        </w:tc>
        <w:tc>
          <w:tcPr>
            <w:tcW w:w="808" w:type="dxa"/>
            <w:tcBorders>
              <w:top w:val="single" w:color="auto" w:sz="4" w:space="0"/>
              <w:left w:val="single" w:color="auto" w:sz="4" w:space="0"/>
              <w:bottom w:val="single" w:color="auto" w:sz="4" w:space="0"/>
              <w:right w:val="single" w:color="auto" w:sz="4" w:space="0"/>
            </w:tcBorders>
            <w:noWrap w:val="0"/>
            <w:vAlign w:val="center"/>
          </w:tcPr>
          <w:p w14:paraId="76382CD0">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hAnsi="仿宋_GB2312" w:eastAsia="仿宋_GB2312" w:cs="仿宋_GB2312"/>
                <w:sz w:val="18"/>
                <w:szCs w:val="18"/>
                <w:lang w:val="en-US" w:eastAsia="zh-CN" w:bidi="ar"/>
              </w:rPr>
            </w:pPr>
          </w:p>
        </w:tc>
        <w:tc>
          <w:tcPr>
            <w:tcW w:w="693" w:type="dxa"/>
            <w:gridSpan w:val="2"/>
            <w:tcBorders>
              <w:top w:val="single" w:color="auto" w:sz="4" w:space="0"/>
              <w:left w:val="single" w:color="auto" w:sz="4" w:space="0"/>
              <w:bottom w:val="single" w:color="auto" w:sz="4" w:space="0"/>
              <w:right w:val="single" w:color="auto" w:sz="4" w:space="0"/>
            </w:tcBorders>
            <w:noWrap w:val="0"/>
            <w:vAlign w:val="center"/>
          </w:tcPr>
          <w:p w14:paraId="34F11B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val="en-US" w:eastAsia="zh-CN" w:bidi="ar"/>
              </w:rPr>
              <w:t>塔里洋村部</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00E0E8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仿宋_GB2312" w:hAnsi="仿宋_GB2312" w:eastAsia="仿宋_GB2312" w:cs="仿宋_GB2312"/>
                <w:sz w:val="18"/>
                <w:szCs w:val="18"/>
                <w:lang w:val="en-US" w:eastAsia="zh-CN" w:bidi="ar"/>
              </w:rPr>
            </w:pPr>
            <w:r>
              <w:rPr>
                <w:rFonts w:hint="eastAsia" w:ascii="仿宋_GB2312" w:hAnsi="仿宋_GB2312" w:eastAsia="仿宋_GB2312" w:cs="仿宋_GB2312"/>
                <w:sz w:val="18"/>
                <w:szCs w:val="18"/>
                <w:lang w:eastAsia="zh-CN" w:bidi="ar"/>
              </w:rPr>
              <w:t>兰梅英</w:t>
            </w:r>
            <w:r>
              <w:rPr>
                <w:rFonts w:hint="eastAsia" w:ascii="仿宋_GB2312" w:hAnsi="仿宋_GB2312" w:eastAsia="仿宋_GB2312" w:cs="仿宋_GB2312"/>
                <w:sz w:val="18"/>
                <w:szCs w:val="18"/>
                <w:lang w:val="en-US" w:eastAsia="zh-CN" w:bidi="ar"/>
              </w:rPr>
              <w:t>18596783970</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B97250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eastAsia="zh-CN" w:bidi="ar"/>
              </w:rPr>
              <w:t>兰加寿13705907597</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E08AF6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陈犹灿</w:t>
            </w:r>
          </w:p>
          <w:p w14:paraId="6674CEA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18"/>
                <w:szCs w:val="18"/>
                <w:lang w:eastAsia="zh-CN" w:bidi="ar"/>
              </w:rPr>
            </w:pPr>
            <w:r>
              <w:rPr>
                <w:rFonts w:hint="eastAsia" w:ascii="仿宋_GB2312" w:hAnsi="仿宋_GB2312" w:eastAsia="仿宋_GB2312" w:cs="仿宋_GB2312"/>
                <w:sz w:val="18"/>
                <w:szCs w:val="18"/>
                <w:lang w:val="en-US" w:eastAsia="zh-CN"/>
              </w:rPr>
              <w:t>13600862697</w:t>
            </w:r>
          </w:p>
        </w:tc>
      </w:tr>
    </w:tbl>
    <w:p w14:paraId="56ACD09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sectPr>
          <w:footerReference r:id="rId20" w:type="default"/>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9"/>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05"/>
        <w:gridCol w:w="1005"/>
        <w:gridCol w:w="1005"/>
        <w:gridCol w:w="1005"/>
        <w:gridCol w:w="1006"/>
        <w:gridCol w:w="1006"/>
        <w:gridCol w:w="1006"/>
        <w:gridCol w:w="1006"/>
        <w:gridCol w:w="1006"/>
        <w:gridCol w:w="1006"/>
        <w:gridCol w:w="1006"/>
        <w:gridCol w:w="1007"/>
        <w:gridCol w:w="1007"/>
      </w:tblGrid>
      <w:tr w14:paraId="5819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4081" w:type="dxa"/>
            <w:gridSpan w:val="14"/>
            <w:tcBorders>
              <w:top w:val="nil"/>
              <w:left w:val="nil"/>
              <w:bottom w:val="nil"/>
              <w:right w:val="nil"/>
            </w:tcBorders>
            <w:shd w:val="clear" w:color="auto" w:fill="auto"/>
            <w:noWrap/>
            <w:vAlign w:val="center"/>
          </w:tcPr>
          <w:p w14:paraId="4E1E2F4C">
            <w:pPr>
              <w:spacing w:line="32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附件9</w:t>
            </w:r>
          </w:p>
          <w:p w14:paraId="59002B3E">
            <w:pPr>
              <w:keepNext w:val="0"/>
              <w:keepLines w:val="0"/>
              <w:widowControl/>
              <w:suppressLineNumbers w:val="0"/>
              <w:jc w:val="center"/>
              <w:textAlignment w:val="center"/>
              <w:rPr>
                <w:rFonts w:hint="eastAsia" w:ascii="宋体" w:hAnsi="宋体" w:eastAsia="宋体" w:cs="宋体"/>
                <w:b/>
                <w:bCs/>
                <w:i w:val="0"/>
                <w:iCs w:val="0"/>
                <w:color w:val="000000"/>
                <w:sz w:val="56"/>
                <w:szCs w:val="56"/>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飞竹镇防汛防台风人员转移情况表</w:t>
            </w:r>
          </w:p>
        </w:tc>
      </w:tr>
      <w:tr w14:paraId="1B80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14"/>
            <w:tcBorders>
              <w:top w:val="nil"/>
              <w:left w:val="nil"/>
              <w:bottom w:val="nil"/>
              <w:right w:val="nil"/>
            </w:tcBorders>
            <w:shd w:val="clear" w:color="auto" w:fill="auto"/>
            <w:noWrap/>
            <w:vAlign w:val="center"/>
          </w:tcPr>
          <w:p w14:paraId="1B37C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填报单位：                                                                                                                                                                         填报时间：     年  月  日  时</w:t>
            </w:r>
          </w:p>
        </w:tc>
      </w:tr>
      <w:tr w14:paraId="783E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B1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飞竹镇</w:t>
            </w:r>
          </w:p>
        </w:tc>
        <w:tc>
          <w:tcPr>
            <w:tcW w:w="20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F3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陆上合计转移（人）</w:t>
            </w:r>
          </w:p>
        </w:tc>
        <w:tc>
          <w:tcPr>
            <w:tcW w:w="20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C4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低洼地带群众（人）</w:t>
            </w:r>
          </w:p>
        </w:tc>
        <w:tc>
          <w:tcPr>
            <w:tcW w:w="2012" w:type="dxa"/>
            <w:gridSpan w:val="2"/>
            <w:vMerge w:val="restart"/>
            <w:tcBorders>
              <w:top w:val="single" w:color="000000" w:sz="4" w:space="0"/>
              <w:left w:val="single" w:color="000000" w:sz="4" w:space="0"/>
              <w:bottom w:val="single" w:color="000000" w:sz="4" w:space="0"/>
              <w:right w:val="nil"/>
            </w:tcBorders>
            <w:shd w:val="clear" w:color="auto" w:fill="auto"/>
            <w:vAlign w:val="center"/>
          </w:tcPr>
          <w:p w14:paraId="7868F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危房、简易工棚群众（人）</w:t>
            </w:r>
          </w:p>
        </w:tc>
        <w:tc>
          <w:tcPr>
            <w:tcW w:w="402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37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易滑坡地带群众（人）</w:t>
            </w:r>
          </w:p>
        </w:tc>
        <w:tc>
          <w:tcPr>
            <w:tcW w:w="1006" w:type="dxa"/>
            <w:vMerge w:val="restart"/>
            <w:tcBorders>
              <w:top w:val="single" w:color="000000" w:sz="4" w:space="0"/>
              <w:left w:val="nil"/>
              <w:bottom w:val="single" w:color="000000" w:sz="4" w:space="0"/>
              <w:right w:val="single" w:color="000000" w:sz="4" w:space="0"/>
            </w:tcBorders>
            <w:shd w:val="clear" w:color="auto" w:fill="auto"/>
            <w:vAlign w:val="center"/>
          </w:tcPr>
          <w:p w14:paraId="6B4AC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2014" w:type="dxa"/>
            <w:gridSpan w:val="2"/>
            <w:vMerge w:val="restart"/>
            <w:tcBorders>
              <w:top w:val="single" w:color="000000" w:sz="4" w:space="0"/>
              <w:left w:val="nil"/>
              <w:bottom w:val="single" w:color="000000" w:sz="4" w:space="0"/>
              <w:right w:val="single" w:color="000000" w:sz="4" w:space="0"/>
            </w:tcBorders>
            <w:shd w:val="clear" w:color="auto" w:fill="auto"/>
            <w:vAlign w:val="center"/>
          </w:tcPr>
          <w:p w14:paraId="33BE3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干部下沉人数</w:t>
            </w:r>
          </w:p>
        </w:tc>
      </w:tr>
      <w:tr w14:paraId="3B11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522E">
            <w:pPr>
              <w:jc w:val="center"/>
              <w:rPr>
                <w:rFonts w:hint="eastAsia" w:ascii="宋体" w:hAnsi="宋体" w:eastAsia="宋体" w:cs="宋体"/>
                <w:i w:val="0"/>
                <w:iCs w:val="0"/>
                <w:color w:val="000000"/>
                <w:sz w:val="24"/>
                <w:szCs w:val="24"/>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CCDE">
            <w:pPr>
              <w:jc w:val="center"/>
              <w:rPr>
                <w:rFonts w:hint="eastAsia" w:ascii="宋体" w:hAnsi="宋体" w:eastAsia="宋体" w:cs="宋体"/>
                <w:i w:val="0"/>
                <w:iCs w:val="0"/>
                <w:color w:val="000000"/>
                <w:sz w:val="24"/>
                <w:szCs w:val="24"/>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5D78">
            <w:pPr>
              <w:jc w:val="center"/>
              <w:rPr>
                <w:rFonts w:hint="eastAsia" w:ascii="宋体" w:hAnsi="宋体" w:eastAsia="宋体" w:cs="宋体"/>
                <w:i w:val="0"/>
                <w:iCs w:val="0"/>
                <w:color w:val="000000"/>
                <w:sz w:val="24"/>
                <w:szCs w:val="24"/>
                <w:u w:val="none"/>
              </w:rPr>
            </w:pPr>
          </w:p>
        </w:tc>
        <w:tc>
          <w:tcPr>
            <w:tcW w:w="201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7E7511B8">
            <w:pPr>
              <w:jc w:val="center"/>
              <w:rPr>
                <w:rFonts w:hint="eastAsia" w:ascii="宋体" w:hAnsi="宋体" w:eastAsia="宋体" w:cs="宋体"/>
                <w:i w:val="0"/>
                <w:iCs w:val="0"/>
                <w:color w:val="000000"/>
                <w:sz w:val="24"/>
                <w:szCs w:val="24"/>
                <w:u w:val="none"/>
              </w:rPr>
            </w:pPr>
          </w:p>
        </w:tc>
        <w:tc>
          <w:tcPr>
            <w:tcW w:w="402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A23B">
            <w:pPr>
              <w:jc w:val="center"/>
              <w:rPr>
                <w:rFonts w:hint="eastAsia" w:ascii="宋体" w:hAnsi="宋体" w:eastAsia="宋体" w:cs="宋体"/>
                <w:i w:val="0"/>
                <w:iCs w:val="0"/>
                <w:color w:val="000000"/>
                <w:sz w:val="24"/>
                <w:szCs w:val="24"/>
                <w:u w:val="none"/>
              </w:rPr>
            </w:pPr>
          </w:p>
        </w:tc>
        <w:tc>
          <w:tcPr>
            <w:tcW w:w="1006" w:type="dxa"/>
            <w:vMerge w:val="continue"/>
            <w:tcBorders>
              <w:top w:val="single" w:color="000000" w:sz="4" w:space="0"/>
              <w:left w:val="nil"/>
              <w:bottom w:val="single" w:color="000000" w:sz="4" w:space="0"/>
              <w:right w:val="single" w:color="000000" w:sz="4" w:space="0"/>
            </w:tcBorders>
            <w:shd w:val="clear" w:color="auto" w:fill="auto"/>
            <w:vAlign w:val="center"/>
          </w:tcPr>
          <w:p w14:paraId="4DF00BB4">
            <w:pPr>
              <w:jc w:val="center"/>
              <w:rPr>
                <w:rFonts w:hint="eastAsia" w:ascii="宋体" w:hAnsi="宋体" w:eastAsia="宋体" w:cs="宋体"/>
                <w:i w:val="0"/>
                <w:iCs w:val="0"/>
                <w:color w:val="000000"/>
                <w:sz w:val="24"/>
                <w:szCs w:val="24"/>
                <w:u w:val="none"/>
              </w:rPr>
            </w:pPr>
          </w:p>
        </w:tc>
        <w:tc>
          <w:tcPr>
            <w:tcW w:w="201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3D5BCEB8">
            <w:pPr>
              <w:jc w:val="center"/>
              <w:rPr>
                <w:rFonts w:hint="eastAsia" w:ascii="宋体" w:hAnsi="宋体" w:eastAsia="宋体" w:cs="宋体"/>
                <w:i w:val="0"/>
                <w:iCs w:val="0"/>
                <w:color w:val="000000"/>
                <w:sz w:val="24"/>
                <w:szCs w:val="24"/>
                <w:u w:val="none"/>
              </w:rPr>
            </w:pPr>
          </w:p>
        </w:tc>
      </w:tr>
      <w:tr w14:paraId="524C2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890C">
            <w:pPr>
              <w:jc w:val="center"/>
              <w:rPr>
                <w:rFonts w:hint="eastAsia" w:ascii="宋体" w:hAnsi="宋体" w:eastAsia="宋体" w:cs="宋体"/>
                <w:i w:val="0"/>
                <w:iCs w:val="0"/>
                <w:color w:val="000000"/>
                <w:sz w:val="24"/>
                <w:szCs w:val="24"/>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7B7C">
            <w:pPr>
              <w:jc w:val="center"/>
              <w:rPr>
                <w:rFonts w:hint="eastAsia" w:ascii="宋体" w:hAnsi="宋体" w:eastAsia="宋体" w:cs="宋体"/>
                <w:i w:val="0"/>
                <w:iCs w:val="0"/>
                <w:color w:val="000000"/>
                <w:sz w:val="24"/>
                <w:szCs w:val="24"/>
                <w:u w:val="none"/>
              </w:rPr>
            </w:pPr>
          </w:p>
        </w:tc>
        <w:tc>
          <w:tcPr>
            <w:tcW w:w="20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3A34">
            <w:pPr>
              <w:jc w:val="center"/>
              <w:rPr>
                <w:rFonts w:hint="eastAsia" w:ascii="宋体" w:hAnsi="宋体" w:eastAsia="宋体" w:cs="宋体"/>
                <w:i w:val="0"/>
                <w:iCs w:val="0"/>
                <w:color w:val="000000"/>
                <w:sz w:val="24"/>
                <w:szCs w:val="24"/>
                <w:u w:val="none"/>
              </w:rPr>
            </w:pPr>
          </w:p>
        </w:tc>
        <w:tc>
          <w:tcPr>
            <w:tcW w:w="2012" w:type="dxa"/>
            <w:gridSpan w:val="2"/>
            <w:vMerge w:val="continue"/>
            <w:tcBorders>
              <w:top w:val="single" w:color="000000" w:sz="4" w:space="0"/>
              <w:left w:val="single" w:color="000000" w:sz="4" w:space="0"/>
              <w:bottom w:val="single" w:color="000000" w:sz="4" w:space="0"/>
              <w:right w:val="nil"/>
            </w:tcBorders>
            <w:shd w:val="clear" w:color="auto" w:fill="auto"/>
            <w:vAlign w:val="center"/>
          </w:tcPr>
          <w:p w14:paraId="6AD47B7A">
            <w:pPr>
              <w:jc w:val="center"/>
              <w:rPr>
                <w:rFonts w:hint="eastAsia" w:ascii="宋体" w:hAnsi="宋体" w:eastAsia="宋体" w:cs="宋体"/>
                <w:i w:val="0"/>
                <w:iCs w:val="0"/>
                <w:color w:val="000000"/>
                <w:sz w:val="24"/>
                <w:szCs w:val="24"/>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1D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地质灾害</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9F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高陡边坡</w:t>
            </w:r>
          </w:p>
        </w:tc>
        <w:tc>
          <w:tcPr>
            <w:tcW w:w="1006" w:type="dxa"/>
            <w:vMerge w:val="continue"/>
            <w:tcBorders>
              <w:top w:val="single" w:color="000000" w:sz="4" w:space="0"/>
              <w:left w:val="nil"/>
              <w:bottom w:val="single" w:color="000000" w:sz="4" w:space="0"/>
              <w:right w:val="single" w:color="000000" w:sz="4" w:space="0"/>
            </w:tcBorders>
            <w:shd w:val="clear" w:color="auto" w:fill="auto"/>
            <w:vAlign w:val="center"/>
          </w:tcPr>
          <w:p w14:paraId="5E0ACC0B">
            <w:pPr>
              <w:jc w:val="center"/>
              <w:rPr>
                <w:rFonts w:hint="eastAsia" w:ascii="宋体" w:hAnsi="宋体" w:eastAsia="宋体" w:cs="宋体"/>
                <w:i w:val="0"/>
                <w:iCs w:val="0"/>
                <w:color w:val="000000"/>
                <w:sz w:val="24"/>
                <w:szCs w:val="24"/>
                <w:u w:val="none"/>
              </w:rPr>
            </w:pPr>
          </w:p>
        </w:tc>
        <w:tc>
          <w:tcPr>
            <w:tcW w:w="2014" w:type="dxa"/>
            <w:gridSpan w:val="2"/>
            <w:vMerge w:val="continue"/>
            <w:tcBorders>
              <w:top w:val="single" w:color="000000" w:sz="4" w:space="0"/>
              <w:left w:val="nil"/>
              <w:bottom w:val="single" w:color="000000" w:sz="4" w:space="0"/>
              <w:right w:val="single" w:color="000000" w:sz="4" w:space="0"/>
            </w:tcBorders>
            <w:shd w:val="clear" w:color="auto" w:fill="auto"/>
            <w:vAlign w:val="center"/>
          </w:tcPr>
          <w:p w14:paraId="65DDFE6E">
            <w:pPr>
              <w:jc w:val="center"/>
              <w:rPr>
                <w:rFonts w:hint="eastAsia" w:ascii="宋体" w:hAnsi="宋体" w:eastAsia="宋体" w:cs="宋体"/>
                <w:i w:val="0"/>
                <w:iCs w:val="0"/>
                <w:color w:val="000000"/>
                <w:sz w:val="24"/>
                <w:szCs w:val="24"/>
                <w:u w:val="none"/>
              </w:rPr>
            </w:pPr>
          </w:p>
        </w:tc>
      </w:tr>
      <w:tr w14:paraId="0CB2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5342">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4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应转移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0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已转移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应转移</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已转移</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应转移</w:t>
            </w:r>
          </w:p>
        </w:tc>
        <w:tc>
          <w:tcPr>
            <w:tcW w:w="1006" w:type="dxa"/>
            <w:tcBorders>
              <w:top w:val="single" w:color="000000" w:sz="4" w:space="0"/>
              <w:left w:val="single" w:color="000000" w:sz="4" w:space="0"/>
              <w:bottom w:val="single" w:color="000000" w:sz="4" w:space="0"/>
              <w:right w:val="nil"/>
            </w:tcBorders>
            <w:shd w:val="clear" w:color="auto" w:fill="auto"/>
            <w:vAlign w:val="center"/>
          </w:tcPr>
          <w:p w14:paraId="1ABC0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已转移</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B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应转移</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已转移</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0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应转移</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9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已转移</w:t>
            </w:r>
          </w:p>
        </w:tc>
        <w:tc>
          <w:tcPr>
            <w:tcW w:w="1006" w:type="dxa"/>
            <w:tcBorders>
              <w:top w:val="single" w:color="000000" w:sz="4" w:space="0"/>
              <w:left w:val="nil"/>
              <w:bottom w:val="single" w:color="000000" w:sz="4" w:space="0"/>
              <w:right w:val="single" w:color="000000" w:sz="4" w:space="0"/>
            </w:tcBorders>
            <w:shd w:val="clear" w:color="auto" w:fill="auto"/>
            <w:vAlign w:val="center"/>
          </w:tcPr>
          <w:p w14:paraId="34FEE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已转移</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A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新增</w:t>
            </w:r>
          </w:p>
        </w:tc>
        <w:tc>
          <w:tcPr>
            <w:tcW w:w="1008" w:type="dxa"/>
            <w:tcBorders>
              <w:top w:val="single" w:color="000000" w:sz="4" w:space="0"/>
              <w:left w:val="nil"/>
              <w:bottom w:val="single" w:color="000000" w:sz="4" w:space="0"/>
              <w:right w:val="single" w:color="000000" w:sz="4" w:space="0"/>
            </w:tcBorders>
            <w:shd w:val="clear" w:color="auto" w:fill="auto"/>
            <w:vAlign w:val="center"/>
          </w:tcPr>
          <w:p w14:paraId="74B68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14:paraId="5F23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tcBorders>
              <w:top w:val="nil"/>
              <w:left w:val="single" w:color="000000" w:sz="4" w:space="0"/>
              <w:bottom w:val="single" w:color="000000" w:sz="4" w:space="0"/>
              <w:right w:val="single" w:color="000000" w:sz="4" w:space="0"/>
            </w:tcBorders>
            <w:shd w:val="clear" w:color="auto" w:fill="auto"/>
            <w:vAlign w:val="center"/>
          </w:tcPr>
          <w:p w14:paraId="29546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村别</w:t>
            </w: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44CC92D7">
            <w:pPr>
              <w:jc w:val="center"/>
              <w:rPr>
                <w:rFonts w:hint="eastAsia" w:ascii="宋体" w:hAnsi="宋体" w:eastAsia="宋体" w:cs="宋体"/>
                <w:b/>
                <w:bCs/>
                <w:i w:val="0"/>
                <w:iCs w:val="0"/>
                <w:color w:val="000000"/>
                <w:sz w:val="24"/>
                <w:szCs w:val="24"/>
                <w:u w:val="none"/>
              </w:rPr>
            </w:pP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4CF8545C">
            <w:pPr>
              <w:jc w:val="center"/>
              <w:rPr>
                <w:rFonts w:hint="eastAsia" w:ascii="宋体" w:hAnsi="宋体" w:eastAsia="宋体" w:cs="宋体"/>
                <w:b/>
                <w:bCs/>
                <w:i w:val="0"/>
                <w:iCs w:val="0"/>
                <w:color w:val="000000"/>
                <w:sz w:val="24"/>
                <w:szCs w:val="24"/>
                <w:u w:val="none"/>
              </w:rPr>
            </w:pP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46A36CCE">
            <w:pPr>
              <w:jc w:val="center"/>
              <w:rPr>
                <w:rFonts w:hint="eastAsia" w:ascii="宋体" w:hAnsi="宋体" w:eastAsia="宋体" w:cs="宋体"/>
                <w:i w:val="0"/>
                <w:iCs w:val="0"/>
                <w:color w:val="000000"/>
                <w:sz w:val="24"/>
                <w:szCs w:val="24"/>
                <w:u w:val="none"/>
              </w:rPr>
            </w:pPr>
          </w:p>
        </w:tc>
        <w:tc>
          <w:tcPr>
            <w:tcW w:w="1005" w:type="dxa"/>
            <w:tcBorders>
              <w:top w:val="nil"/>
              <w:left w:val="single" w:color="000000" w:sz="4" w:space="0"/>
              <w:bottom w:val="single" w:color="000000" w:sz="4" w:space="0"/>
              <w:right w:val="single" w:color="000000" w:sz="4" w:space="0"/>
            </w:tcBorders>
            <w:shd w:val="clear" w:color="auto" w:fill="auto"/>
            <w:vAlign w:val="center"/>
          </w:tcPr>
          <w:p w14:paraId="1BC38B3C">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119E042D">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044EC38E">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07C915E4">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39073EE1">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0702A162">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30A18D9D">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7823820B">
            <w:pPr>
              <w:jc w:val="center"/>
              <w:rPr>
                <w:rFonts w:hint="eastAsia" w:ascii="宋体" w:hAnsi="宋体" w:eastAsia="宋体" w:cs="宋体"/>
                <w:i w:val="0"/>
                <w:iCs w:val="0"/>
                <w:color w:val="000000"/>
                <w:sz w:val="24"/>
                <w:szCs w:val="24"/>
                <w:u w:val="none"/>
              </w:rPr>
            </w:pPr>
          </w:p>
        </w:tc>
        <w:tc>
          <w:tcPr>
            <w:tcW w:w="1006" w:type="dxa"/>
            <w:tcBorders>
              <w:top w:val="nil"/>
              <w:left w:val="single" w:color="000000" w:sz="4" w:space="0"/>
              <w:bottom w:val="single" w:color="000000" w:sz="4" w:space="0"/>
              <w:right w:val="single" w:color="000000" w:sz="4" w:space="0"/>
            </w:tcBorders>
            <w:shd w:val="clear" w:color="auto" w:fill="auto"/>
            <w:vAlign w:val="center"/>
          </w:tcPr>
          <w:p w14:paraId="13C463D4">
            <w:pPr>
              <w:jc w:val="center"/>
              <w:rPr>
                <w:rFonts w:hint="eastAsia" w:ascii="宋体" w:hAnsi="宋体" w:eastAsia="宋体" w:cs="宋体"/>
                <w:i w:val="0"/>
                <w:iCs w:val="0"/>
                <w:color w:val="000000"/>
                <w:sz w:val="24"/>
                <w:szCs w:val="24"/>
                <w:u w:val="none"/>
              </w:rPr>
            </w:pPr>
          </w:p>
        </w:tc>
        <w:tc>
          <w:tcPr>
            <w:tcW w:w="1008" w:type="dxa"/>
            <w:tcBorders>
              <w:top w:val="nil"/>
              <w:left w:val="single" w:color="000000" w:sz="4" w:space="0"/>
              <w:bottom w:val="single" w:color="000000" w:sz="4" w:space="0"/>
              <w:right w:val="single" w:color="000000" w:sz="4" w:space="0"/>
            </w:tcBorders>
            <w:shd w:val="clear" w:color="auto" w:fill="auto"/>
            <w:vAlign w:val="center"/>
          </w:tcPr>
          <w:p w14:paraId="4FA19892">
            <w:pPr>
              <w:jc w:val="center"/>
              <w:rPr>
                <w:rFonts w:hint="eastAsia" w:ascii="宋体" w:hAnsi="宋体" w:eastAsia="宋体" w:cs="宋体"/>
                <w:i w:val="0"/>
                <w:iCs w:val="0"/>
                <w:color w:val="000000"/>
                <w:sz w:val="24"/>
                <w:szCs w:val="24"/>
                <w:u w:val="none"/>
              </w:rPr>
            </w:pPr>
          </w:p>
        </w:tc>
      </w:tr>
      <w:tr w14:paraId="6FE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2AB">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4E6B">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D61E">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4FF">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46FA">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77E3">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72D2">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BCA">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6CB1">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38D7">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72E">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B214">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348E">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84AF">
            <w:pPr>
              <w:jc w:val="center"/>
              <w:rPr>
                <w:rFonts w:hint="eastAsia" w:ascii="宋体" w:hAnsi="宋体" w:eastAsia="宋体" w:cs="宋体"/>
                <w:i w:val="0"/>
                <w:iCs w:val="0"/>
                <w:color w:val="000000"/>
                <w:sz w:val="24"/>
                <w:szCs w:val="24"/>
                <w:u w:val="none"/>
              </w:rPr>
            </w:pPr>
          </w:p>
        </w:tc>
      </w:tr>
      <w:tr w14:paraId="1B6C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FAD6">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6631">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1D2">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C234">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2C74">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2FEB">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405">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848">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D81">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49C6">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905F">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5613">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7E31">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9EA6">
            <w:pPr>
              <w:jc w:val="center"/>
              <w:rPr>
                <w:rFonts w:hint="eastAsia" w:ascii="宋体" w:hAnsi="宋体" w:eastAsia="宋体" w:cs="宋体"/>
                <w:i w:val="0"/>
                <w:iCs w:val="0"/>
                <w:color w:val="000000"/>
                <w:sz w:val="24"/>
                <w:szCs w:val="24"/>
                <w:u w:val="none"/>
              </w:rPr>
            </w:pPr>
          </w:p>
        </w:tc>
      </w:tr>
      <w:tr w14:paraId="2E73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0973">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53C">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4A0">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031">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8FE2">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C1F">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716">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629D">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9229">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47A4">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28FA">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63F0">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7439">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1309">
            <w:pPr>
              <w:jc w:val="center"/>
              <w:rPr>
                <w:rFonts w:hint="eastAsia" w:ascii="宋体" w:hAnsi="宋体" w:eastAsia="宋体" w:cs="宋体"/>
                <w:i w:val="0"/>
                <w:iCs w:val="0"/>
                <w:color w:val="000000"/>
                <w:sz w:val="24"/>
                <w:szCs w:val="24"/>
                <w:u w:val="none"/>
              </w:rPr>
            </w:pPr>
          </w:p>
        </w:tc>
      </w:tr>
      <w:tr w14:paraId="7888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143">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7D92">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C3DA">
            <w:pPr>
              <w:jc w:val="center"/>
              <w:rPr>
                <w:rFonts w:hint="eastAsia" w:ascii="宋体" w:hAnsi="宋体" w:eastAsia="宋体" w:cs="宋体"/>
                <w:b/>
                <w:bCs/>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F0D">
            <w:pPr>
              <w:jc w:val="center"/>
              <w:rPr>
                <w:rFonts w:hint="eastAsia" w:ascii="宋体" w:hAnsi="宋体" w:eastAsia="宋体" w:cs="宋体"/>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D567">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EC64">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D14C">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9636">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8915">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B7C">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398">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4CAB">
            <w:pPr>
              <w:jc w:val="center"/>
              <w:rPr>
                <w:rFonts w:hint="eastAsia" w:ascii="宋体" w:hAnsi="宋体" w:eastAsia="宋体" w:cs="宋体"/>
                <w:i w:val="0"/>
                <w:iCs w:val="0"/>
                <w:color w:val="000000"/>
                <w:sz w:val="24"/>
                <w:szCs w:val="24"/>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3D74">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098">
            <w:pPr>
              <w:jc w:val="center"/>
              <w:rPr>
                <w:rFonts w:hint="eastAsia" w:ascii="宋体" w:hAnsi="宋体" w:eastAsia="宋体" w:cs="宋体"/>
                <w:i w:val="0"/>
                <w:iCs w:val="0"/>
                <w:color w:val="000000"/>
                <w:sz w:val="24"/>
                <w:szCs w:val="24"/>
                <w:u w:val="none"/>
              </w:rPr>
            </w:pPr>
          </w:p>
        </w:tc>
      </w:tr>
    </w:tbl>
    <w:p w14:paraId="2B29D7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p>
    <w:p w14:paraId="21BE966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p>
    <w:p w14:paraId="5B05D0D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p>
    <w:p w14:paraId="066E287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p>
    <w:p w14:paraId="4396CF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18"/>
          <w:szCs w:val="18"/>
          <w:lang w:bidi="ar"/>
        </w:rPr>
      </w:pPr>
    </w:p>
    <w:p w14:paraId="59583A1D">
      <w:pPr>
        <w:spacing w:line="320" w:lineRule="exact"/>
        <w:jc w:val="left"/>
        <w:rPr>
          <w:rFonts w:hint="eastAsia" w:ascii="仿宋_GB2312" w:hAnsi="仿宋_GB2312" w:eastAsia="仿宋_GB2312" w:cs="仿宋_GB2312"/>
          <w:b/>
          <w:bCs/>
          <w:sz w:val="18"/>
          <w:szCs w:val="18"/>
          <w:lang w:val="en-US" w:eastAsia="zh-CN" w:bidi="ar"/>
        </w:rPr>
      </w:pPr>
      <w:r>
        <w:rPr>
          <w:rFonts w:hint="eastAsia" w:ascii="黑体" w:hAnsi="黑体" w:eastAsia="黑体" w:cs="黑体"/>
          <w:sz w:val="32"/>
          <w:szCs w:val="32"/>
          <w:lang w:val="en-US" w:eastAsia="zh-CN"/>
        </w:rPr>
        <mc:AlternateContent>
          <mc:Choice Requires="wps">
            <w:drawing>
              <wp:anchor distT="0" distB="0" distL="114300" distR="114300" simplePos="0" relativeHeight="251674624" behindDoc="0" locked="0" layoutInCell="1" allowOverlap="1">
                <wp:simplePos x="0" y="0"/>
                <wp:positionH relativeFrom="column">
                  <wp:posOffset>-703580</wp:posOffset>
                </wp:positionH>
                <wp:positionV relativeFrom="paragraph">
                  <wp:posOffset>5433060</wp:posOffset>
                </wp:positionV>
                <wp:extent cx="581025" cy="924560"/>
                <wp:effectExtent l="0" t="0" r="0" b="0"/>
                <wp:wrapNone/>
                <wp:docPr id="2" name="文本框 29"/>
                <wp:cNvGraphicFramePr/>
                <a:graphic xmlns:a="http://schemas.openxmlformats.org/drawingml/2006/main">
                  <a:graphicData uri="http://schemas.microsoft.com/office/word/2010/wordprocessingShape">
                    <wps:wsp>
                      <wps:cNvSpPr txBox="1"/>
                      <wps:spPr>
                        <a:xfrm>
                          <a:off x="0" y="0"/>
                          <a:ext cx="581025" cy="924560"/>
                        </a:xfrm>
                        <a:prstGeom prst="rect">
                          <a:avLst/>
                        </a:prstGeom>
                        <a:noFill/>
                        <a:ln>
                          <a:noFill/>
                        </a:ln>
                        <a:effectLst/>
                      </wps:spPr>
                      <wps:txbx>
                        <w:txbxContent>
                          <w:p w14:paraId="184576A8">
                            <w:pPr>
                              <w:rPr>
                                <w:rFonts w:hint="eastAsia" w:ascii="宋体" w:hAnsi="宋体" w:eastAsia="宋体" w:cs="宋体"/>
                                <w:sz w:val="28"/>
                                <w:szCs w:val="28"/>
                                <w:lang w:val="en-US" w:eastAsia="zh-CN"/>
                              </w:rPr>
                            </w:pPr>
                          </w:p>
                        </w:txbxContent>
                      </wps:txbx>
                      <wps:bodyPr vert="eaVert" wrap="square" upright="1"/>
                    </wps:wsp>
                  </a:graphicData>
                </a:graphic>
              </wp:anchor>
            </w:drawing>
          </mc:Choice>
          <mc:Fallback>
            <w:pict>
              <v:shape id="文本框 29" o:spid="_x0000_s1026" o:spt="202" type="#_x0000_t202" style="position:absolute;left:0pt;margin-left:-55.4pt;margin-top:427.8pt;height:72.8pt;width:45.75pt;z-index:251674624;mso-width-relative:page;mso-height-relative:page;" filled="f" stroked="f" coordsize="21600,21600" o:gfxdata="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n3CM3QAAAA0BAAAPAAAAAAAAAAEAIAAAACIAAABkcnMv&#10;ZG93bnJldi54bWxQSwECFAAUAAAACACHTuJA0Ih2ncUBAAB4AwAADgAAAAAAAAABACAAAAAsAQAA&#10;ZHJzL2Uyb0RvYy54bWxQSwUGAAAAAAYABgBZAQAAYwUAAAAA&#10;">
                <v:fill on="f" focussize="0,0"/>
                <v:stroke on="f"/>
                <v:imagedata o:title=""/>
                <o:lock v:ext="edit" aspectratio="f"/>
                <v:textbox style="layout-flow:vertical-ideographic;">
                  <w:txbxContent>
                    <w:p w14:paraId="184576A8">
                      <w:pPr>
                        <w:rPr>
                          <w:rFonts w:hint="eastAsia" w:ascii="宋体" w:hAnsi="宋体" w:eastAsia="宋体" w:cs="宋体"/>
                          <w:sz w:val="28"/>
                          <w:szCs w:val="28"/>
                          <w:lang w:val="en-US" w:eastAsia="zh-CN"/>
                        </w:rPr>
                      </w:pPr>
                    </w:p>
                  </w:txbxContent>
                </v:textbox>
              </v:shape>
            </w:pict>
          </mc:Fallback>
        </mc:AlternateContent>
      </w:r>
      <w:r>
        <w:rPr>
          <w:rFonts w:hint="eastAsia" w:ascii="黑体" w:hAnsi="黑体" w:eastAsia="黑体" w:cs="黑体"/>
          <w:sz w:val="32"/>
          <w:szCs w:val="32"/>
          <w:lang w:val="en-US" w:eastAsia="zh-CN"/>
        </w:rPr>
        <w:t>附件10</w:t>
      </w:r>
    </w:p>
    <w:p w14:paraId="3C98D224">
      <w:pPr>
        <w:pStyle w:val="8"/>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outlineLvl w:val="1"/>
        <w:rPr>
          <w:rFonts w:hint="eastAsia" w:ascii="方正小标宋简体" w:hAnsi="方正小标宋简体" w:eastAsia="方正小标宋简体" w:cs="方正小标宋简体"/>
          <w:color w:val="000000"/>
          <w:kern w:val="2"/>
          <w:sz w:val="32"/>
          <w:szCs w:val="24"/>
          <w:lang w:val="en-US" w:eastAsia="zh-CN" w:bidi="ar-SA"/>
        </w:rPr>
      </w:pPr>
      <w:bookmarkStart w:id="8" w:name="_Toc5269"/>
      <w:bookmarkStart w:id="9" w:name="_Toc8187"/>
      <w:bookmarkStart w:id="10" w:name="_Toc8298"/>
      <w:bookmarkStart w:id="11" w:name="_Toc21032"/>
      <w:bookmarkStart w:id="12" w:name="_Toc17108"/>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飞竹镇防御台风暴雨信息报告表</w:t>
      </w:r>
      <w:bookmarkEnd w:id="8"/>
      <w:bookmarkEnd w:id="9"/>
      <w:bookmarkEnd w:id="10"/>
      <w:bookmarkEnd w:id="11"/>
      <w:bookmarkEnd w:id="12"/>
    </w:p>
    <w:p w14:paraId="1A84BD64">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eastAsia="宋体"/>
          <w:color w:val="000000"/>
          <w:sz w:val="18"/>
        </w:rPr>
      </w:pPr>
      <w:r>
        <w:rPr>
          <w:rFonts w:hint="eastAsia" w:ascii="宋体" w:eastAsia="宋体"/>
          <w:color w:val="000000"/>
          <w:sz w:val="18"/>
        </w:rPr>
        <w:t>填报单位（盖章）：</w:t>
      </w:r>
      <w:r>
        <w:rPr>
          <w:rFonts w:hint="eastAsia" w:ascii="宋体" w:eastAsia="宋体"/>
          <w:color w:val="000000"/>
          <w:sz w:val="18"/>
        </w:rPr>
        <w:tab/>
      </w:r>
      <w:r>
        <w:rPr>
          <w:rFonts w:hint="eastAsia" w:ascii="宋体" w:eastAsia="宋体"/>
          <w:color w:val="000000"/>
          <w:sz w:val="18"/>
          <w:lang w:val="en-US" w:eastAsia="zh-CN"/>
        </w:rPr>
        <w:t xml:space="preserve">                                                                                        </w:t>
      </w:r>
      <w:r>
        <w:rPr>
          <w:rFonts w:hint="eastAsia" w:ascii="宋体" w:eastAsia="宋体"/>
          <w:color w:val="000000"/>
          <w:sz w:val="18"/>
        </w:rPr>
        <w:t>截止</w:t>
      </w:r>
      <w:r>
        <w:rPr>
          <w:rFonts w:hint="eastAsia" w:ascii="宋体" w:eastAsia="宋体"/>
          <w:color w:val="000000"/>
          <w:spacing w:val="-45"/>
          <w:sz w:val="18"/>
        </w:rPr>
        <w:t xml:space="preserve"> </w:t>
      </w:r>
      <w:r>
        <w:rPr>
          <w:rFonts w:ascii="Times New Roman" w:eastAsia="Times New Roman"/>
          <w:color w:val="000000"/>
          <w:sz w:val="18"/>
        </w:rPr>
        <w:t>20XX</w:t>
      </w:r>
      <w:r>
        <w:rPr>
          <w:rFonts w:ascii="Times New Roman" w:eastAsia="Times New Roman"/>
          <w:color w:val="000000"/>
          <w:spacing w:val="-3"/>
          <w:sz w:val="18"/>
        </w:rPr>
        <w:t xml:space="preserve"> </w:t>
      </w:r>
      <w:r>
        <w:rPr>
          <w:rFonts w:hint="eastAsia" w:ascii="宋体" w:eastAsia="宋体"/>
          <w:color w:val="000000"/>
          <w:sz w:val="18"/>
        </w:rPr>
        <w:t>年</w:t>
      </w:r>
      <w:r>
        <w:rPr>
          <w:rFonts w:hint="eastAsia" w:ascii="宋体" w:eastAsia="宋体"/>
          <w:color w:val="000000"/>
          <w:spacing w:val="-45"/>
          <w:sz w:val="18"/>
        </w:rPr>
        <w:t xml:space="preserve"> </w:t>
      </w:r>
      <w:r>
        <w:rPr>
          <w:rFonts w:ascii="Times New Roman" w:eastAsia="Times New Roman"/>
          <w:color w:val="000000"/>
          <w:sz w:val="18"/>
        </w:rPr>
        <w:t>XX</w:t>
      </w:r>
      <w:r>
        <w:rPr>
          <w:rFonts w:ascii="Times New Roman" w:eastAsia="Times New Roman"/>
          <w:color w:val="000000"/>
          <w:spacing w:val="-3"/>
          <w:sz w:val="18"/>
        </w:rPr>
        <w:t xml:space="preserve"> </w:t>
      </w:r>
      <w:r>
        <w:rPr>
          <w:rFonts w:hint="eastAsia" w:ascii="宋体" w:eastAsia="宋体"/>
          <w:color w:val="000000"/>
          <w:sz w:val="18"/>
        </w:rPr>
        <w:t>月</w:t>
      </w:r>
      <w:r>
        <w:rPr>
          <w:rFonts w:hint="eastAsia" w:ascii="宋体" w:eastAsia="宋体"/>
          <w:color w:val="000000"/>
          <w:spacing w:val="-45"/>
          <w:sz w:val="18"/>
        </w:rPr>
        <w:t xml:space="preserve"> </w:t>
      </w:r>
      <w:r>
        <w:rPr>
          <w:rFonts w:ascii="Times New Roman" w:eastAsia="Times New Roman"/>
          <w:color w:val="000000"/>
          <w:sz w:val="18"/>
        </w:rPr>
        <w:t>XX</w:t>
      </w:r>
      <w:r>
        <w:rPr>
          <w:rFonts w:ascii="Times New Roman" w:eastAsia="Times New Roman"/>
          <w:color w:val="000000"/>
          <w:spacing w:val="-3"/>
          <w:sz w:val="18"/>
        </w:rPr>
        <w:t xml:space="preserve"> </w:t>
      </w:r>
      <w:r>
        <w:rPr>
          <w:rFonts w:hint="eastAsia" w:ascii="宋体" w:eastAsia="宋体"/>
          <w:color w:val="000000"/>
          <w:sz w:val="18"/>
        </w:rPr>
        <w:t>日</w:t>
      </w:r>
      <w:r>
        <w:rPr>
          <w:rFonts w:hint="eastAsia" w:ascii="宋体" w:eastAsia="宋体"/>
          <w:color w:val="000000"/>
          <w:spacing w:val="-45"/>
          <w:sz w:val="18"/>
        </w:rPr>
        <w:t xml:space="preserve"> </w:t>
      </w:r>
      <w:r>
        <w:rPr>
          <w:rFonts w:ascii="Times New Roman" w:eastAsia="Times New Roman"/>
          <w:color w:val="000000"/>
          <w:sz w:val="18"/>
        </w:rPr>
        <w:t>XX</w:t>
      </w:r>
      <w:r>
        <w:rPr>
          <w:rFonts w:ascii="Times New Roman" w:eastAsia="Times New Roman"/>
          <w:color w:val="000000"/>
          <w:spacing w:val="-3"/>
          <w:sz w:val="18"/>
        </w:rPr>
        <w:t xml:space="preserve"> </w:t>
      </w:r>
      <w:r>
        <w:rPr>
          <w:rFonts w:hint="eastAsia" w:ascii="宋体" w:eastAsia="宋体"/>
          <w:color w:val="000000"/>
          <w:sz w:val="18"/>
        </w:rPr>
        <w:t>时</w:t>
      </w:r>
    </w:p>
    <w:tbl>
      <w:tblPr>
        <w:tblStyle w:val="9"/>
        <w:tblpPr w:leftFromText="180" w:rightFromText="180" w:vertAnchor="page" w:horzAnchor="page" w:tblpX="1511" w:tblpY="3560"/>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159"/>
        <w:gridCol w:w="1010"/>
        <w:gridCol w:w="1213"/>
        <w:gridCol w:w="1294"/>
        <w:gridCol w:w="1446"/>
        <w:gridCol w:w="1293"/>
        <w:gridCol w:w="1314"/>
        <w:gridCol w:w="1314"/>
        <w:gridCol w:w="1273"/>
        <w:gridCol w:w="1166"/>
      </w:tblGrid>
      <w:tr w14:paraId="60D9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96" w:type="dxa"/>
            <w:vMerge w:val="restart"/>
            <w:tcBorders>
              <w:top w:val="single" w:color="auto" w:sz="4" w:space="0"/>
              <w:left w:val="single" w:color="auto" w:sz="4" w:space="0"/>
              <w:bottom w:val="single" w:color="auto" w:sz="4" w:space="0"/>
              <w:right w:val="single" w:color="auto" w:sz="4" w:space="0"/>
            </w:tcBorders>
            <w:noWrap/>
            <w:vAlign w:val="center"/>
          </w:tcPr>
          <w:p w14:paraId="62BFE3C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159" w:type="dxa"/>
            <w:vMerge w:val="restart"/>
            <w:tcBorders>
              <w:top w:val="single" w:color="auto" w:sz="4" w:space="0"/>
              <w:left w:val="single" w:color="auto" w:sz="4" w:space="0"/>
              <w:bottom w:val="single" w:color="auto" w:sz="4" w:space="0"/>
              <w:right w:val="single" w:color="auto" w:sz="4" w:space="0"/>
            </w:tcBorders>
            <w:noWrap/>
            <w:vAlign w:val="center"/>
          </w:tcPr>
          <w:p w14:paraId="2B5C265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cs="仿宋_GB2312"/>
                <w:i w:val="0"/>
                <w:iCs w:val="0"/>
                <w:color w:val="000000"/>
                <w:kern w:val="0"/>
                <w:sz w:val="24"/>
                <w:szCs w:val="24"/>
                <w:u w:val="none"/>
                <w:lang w:val="en-US" w:eastAsia="zh-CN" w:bidi="ar"/>
              </w:rPr>
              <w:t>村别</w:t>
            </w:r>
          </w:p>
        </w:tc>
        <w:tc>
          <w:tcPr>
            <w:tcW w:w="2223" w:type="dxa"/>
            <w:gridSpan w:val="2"/>
            <w:tcBorders>
              <w:top w:val="single" w:color="auto" w:sz="4" w:space="0"/>
              <w:left w:val="single" w:color="auto" w:sz="4" w:space="0"/>
              <w:bottom w:val="single" w:color="auto" w:sz="4" w:space="0"/>
              <w:right w:val="single" w:color="auto" w:sz="4" w:space="0"/>
            </w:tcBorders>
            <w:noWrap/>
            <w:vAlign w:val="center"/>
          </w:tcPr>
          <w:p w14:paraId="2224B57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下沉干部（人）</w:t>
            </w:r>
          </w:p>
        </w:tc>
        <w:tc>
          <w:tcPr>
            <w:tcW w:w="2740" w:type="dxa"/>
            <w:gridSpan w:val="2"/>
            <w:tcBorders>
              <w:top w:val="single" w:color="auto" w:sz="4" w:space="0"/>
              <w:left w:val="single" w:color="auto" w:sz="4" w:space="0"/>
              <w:bottom w:val="single" w:color="auto" w:sz="4" w:space="0"/>
              <w:right w:val="single" w:color="auto" w:sz="4" w:space="0"/>
            </w:tcBorders>
            <w:noWrap/>
            <w:vAlign w:val="center"/>
          </w:tcPr>
          <w:p w14:paraId="29BF09E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转移群众（人）</w:t>
            </w:r>
          </w:p>
        </w:tc>
        <w:tc>
          <w:tcPr>
            <w:tcW w:w="6360" w:type="dxa"/>
            <w:gridSpan w:val="5"/>
            <w:tcBorders>
              <w:top w:val="single" w:color="auto" w:sz="4" w:space="0"/>
              <w:left w:val="single" w:color="auto" w:sz="4" w:space="0"/>
              <w:bottom w:val="single" w:color="auto" w:sz="4" w:space="0"/>
              <w:right w:val="single" w:color="auto" w:sz="4" w:space="0"/>
            </w:tcBorders>
            <w:noWrap/>
            <w:vAlign w:val="center"/>
          </w:tcPr>
          <w:p w14:paraId="22624A7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灾情</w:t>
            </w:r>
          </w:p>
        </w:tc>
      </w:tr>
      <w:tr w14:paraId="4757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696" w:type="dxa"/>
            <w:vMerge w:val="continue"/>
            <w:tcBorders>
              <w:top w:val="single" w:color="auto" w:sz="4" w:space="0"/>
              <w:left w:val="single" w:color="auto" w:sz="4" w:space="0"/>
              <w:bottom w:val="single" w:color="auto" w:sz="4" w:space="0"/>
              <w:right w:val="single" w:color="auto" w:sz="4" w:space="0"/>
            </w:tcBorders>
            <w:noWrap/>
            <w:vAlign w:val="center"/>
          </w:tcPr>
          <w:p w14:paraId="5D9716C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59" w:type="dxa"/>
            <w:vMerge w:val="continue"/>
            <w:tcBorders>
              <w:top w:val="single" w:color="auto" w:sz="4" w:space="0"/>
              <w:left w:val="single" w:color="auto" w:sz="4" w:space="0"/>
              <w:bottom w:val="single" w:color="auto" w:sz="4" w:space="0"/>
              <w:right w:val="single" w:color="auto" w:sz="4" w:space="0"/>
            </w:tcBorders>
            <w:noWrap/>
            <w:vAlign w:val="center"/>
          </w:tcPr>
          <w:p w14:paraId="2E9D008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010" w:type="dxa"/>
            <w:vMerge w:val="restart"/>
            <w:tcBorders>
              <w:top w:val="single" w:color="auto" w:sz="4" w:space="0"/>
              <w:left w:val="single" w:color="auto" w:sz="4" w:space="0"/>
              <w:bottom w:val="single" w:color="auto" w:sz="4" w:space="0"/>
              <w:right w:val="single" w:color="auto" w:sz="4" w:space="0"/>
            </w:tcBorders>
            <w:noWrap/>
            <w:vAlign w:val="center"/>
          </w:tcPr>
          <w:p w14:paraId="43B8A96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累计</w:t>
            </w:r>
          </w:p>
        </w:tc>
        <w:tc>
          <w:tcPr>
            <w:tcW w:w="1213" w:type="dxa"/>
            <w:vMerge w:val="restart"/>
            <w:tcBorders>
              <w:top w:val="single" w:color="auto" w:sz="4" w:space="0"/>
              <w:left w:val="single" w:color="auto" w:sz="4" w:space="0"/>
              <w:bottom w:val="single" w:color="auto" w:sz="4" w:space="0"/>
              <w:right w:val="single" w:color="auto" w:sz="4" w:space="0"/>
            </w:tcBorders>
            <w:noWrap/>
            <w:vAlign w:val="center"/>
          </w:tcPr>
          <w:p w14:paraId="19DC4BF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当日新增</w:t>
            </w:r>
          </w:p>
        </w:tc>
        <w:tc>
          <w:tcPr>
            <w:tcW w:w="1294" w:type="dxa"/>
            <w:vMerge w:val="restart"/>
            <w:tcBorders>
              <w:top w:val="single" w:color="auto" w:sz="4" w:space="0"/>
              <w:left w:val="single" w:color="auto" w:sz="4" w:space="0"/>
              <w:bottom w:val="single" w:color="auto" w:sz="4" w:space="0"/>
              <w:right w:val="single" w:color="auto" w:sz="4" w:space="0"/>
            </w:tcBorders>
            <w:noWrap/>
            <w:vAlign w:val="center"/>
          </w:tcPr>
          <w:p w14:paraId="6C3CE4F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累计</w:t>
            </w:r>
          </w:p>
        </w:tc>
        <w:tc>
          <w:tcPr>
            <w:tcW w:w="1446" w:type="dxa"/>
            <w:vMerge w:val="restart"/>
            <w:tcBorders>
              <w:top w:val="single" w:color="auto" w:sz="4" w:space="0"/>
              <w:left w:val="single" w:color="auto" w:sz="4" w:space="0"/>
              <w:bottom w:val="single" w:color="auto" w:sz="4" w:space="0"/>
              <w:right w:val="single" w:color="auto" w:sz="4" w:space="0"/>
            </w:tcBorders>
            <w:noWrap/>
            <w:vAlign w:val="center"/>
          </w:tcPr>
          <w:p w14:paraId="1B68A80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当日新增</w:t>
            </w:r>
          </w:p>
        </w:tc>
        <w:tc>
          <w:tcPr>
            <w:tcW w:w="2607" w:type="dxa"/>
            <w:gridSpan w:val="2"/>
            <w:tcBorders>
              <w:top w:val="single" w:color="auto" w:sz="4" w:space="0"/>
              <w:left w:val="single" w:color="auto" w:sz="4" w:space="0"/>
              <w:bottom w:val="single" w:color="auto" w:sz="4" w:space="0"/>
              <w:right w:val="single" w:color="auto" w:sz="4" w:space="0"/>
            </w:tcBorders>
            <w:noWrap/>
            <w:vAlign w:val="center"/>
          </w:tcPr>
          <w:p w14:paraId="067FE2D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人员受灾（人）</w:t>
            </w:r>
          </w:p>
        </w:tc>
        <w:tc>
          <w:tcPr>
            <w:tcW w:w="1314" w:type="dxa"/>
            <w:vMerge w:val="restart"/>
            <w:tcBorders>
              <w:top w:val="single" w:color="auto" w:sz="4" w:space="0"/>
              <w:left w:val="single" w:color="auto" w:sz="4" w:space="0"/>
              <w:bottom w:val="single" w:color="auto" w:sz="4" w:space="0"/>
              <w:right w:val="single" w:color="auto" w:sz="4" w:space="0"/>
            </w:tcBorders>
            <w:noWrap/>
            <w:vAlign w:val="center"/>
          </w:tcPr>
          <w:p w14:paraId="0271084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default" w:ascii="仿宋_GB2312" w:hAnsi="仿宋_GB2312" w:eastAsia="仿宋_GB2312" w:cs="仿宋_GB2312"/>
                <w:i w:val="0"/>
                <w:iCs w:val="0"/>
                <w:color w:val="000000"/>
                <w:kern w:val="0"/>
                <w:sz w:val="24"/>
                <w:szCs w:val="24"/>
                <w:u w:val="none"/>
                <w:lang w:val="en-US" w:eastAsia="zh-CN"/>
              </w:rPr>
            </w:pPr>
            <w:r>
              <w:rPr>
                <w:rFonts w:hint="eastAsia" w:ascii="仿宋_GB2312" w:hAnsi="仿宋_GB2312" w:cs="仿宋_GB2312"/>
                <w:i w:val="0"/>
                <w:iCs w:val="0"/>
                <w:color w:val="000000"/>
                <w:kern w:val="0"/>
                <w:sz w:val="24"/>
                <w:szCs w:val="24"/>
                <w:u w:val="none"/>
                <w:lang w:val="en-US" w:eastAsia="zh-CN"/>
              </w:rPr>
              <w:t>经济损失（万元）</w:t>
            </w:r>
          </w:p>
        </w:tc>
        <w:tc>
          <w:tcPr>
            <w:tcW w:w="1273" w:type="dxa"/>
            <w:vMerge w:val="restart"/>
            <w:tcBorders>
              <w:top w:val="single" w:color="auto" w:sz="4" w:space="0"/>
              <w:left w:val="single" w:color="auto" w:sz="4" w:space="0"/>
              <w:right w:val="single" w:color="auto" w:sz="4" w:space="0"/>
            </w:tcBorders>
            <w:noWrap/>
            <w:vAlign w:val="center"/>
          </w:tcPr>
          <w:p w14:paraId="40EF96C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default" w:ascii="仿宋_GB2312" w:hAnsi="仿宋_GB2312" w:cs="仿宋_GB2312"/>
                <w:i w:val="0"/>
                <w:iCs w:val="0"/>
                <w:color w:val="000000"/>
                <w:kern w:val="0"/>
                <w:sz w:val="24"/>
                <w:szCs w:val="24"/>
                <w:u w:val="none"/>
                <w:lang w:val="en-US" w:eastAsia="zh-CN"/>
              </w:rPr>
            </w:pPr>
            <w:r>
              <w:rPr>
                <w:rFonts w:hint="eastAsia" w:ascii="仿宋_GB2312" w:hAnsi="仿宋_GB2312" w:cs="仿宋_GB2312"/>
                <w:i w:val="0"/>
                <w:iCs w:val="0"/>
                <w:color w:val="000000"/>
                <w:kern w:val="0"/>
                <w:sz w:val="24"/>
                <w:szCs w:val="24"/>
                <w:u w:val="none"/>
                <w:lang w:val="en-US" w:eastAsia="zh-CN"/>
              </w:rPr>
              <w:t>倒塌房屋（座）</w:t>
            </w:r>
          </w:p>
        </w:tc>
        <w:tc>
          <w:tcPr>
            <w:tcW w:w="1166" w:type="dxa"/>
            <w:vMerge w:val="restart"/>
            <w:tcBorders>
              <w:top w:val="single" w:color="auto" w:sz="4" w:space="0"/>
              <w:left w:val="single" w:color="auto" w:sz="4" w:space="0"/>
              <w:right w:val="single" w:color="auto" w:sz="4" w:space="0"/>
            </w:tcBorders>
            <w:noWrap/>
            <w:vAlign w:val="center"/>
          </w:tcPr>
          <w:p w14:paraId="5011B80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default" w:ascii="仿宋_GB2312" w:hAnsi="仿宋_GB2312" w:cs="仿宋_GB2312"/>
                <w:i w:val="0"/>
                <w:iCs w:val="0"/>
                <w:color w:val="000000"/>
                <w:kern w:val="0"/>
                <w:sz w:val="24"/>
                <w:szCs w:val="24"/>
                <w:u w:val="none"/>
                <w:lang w:val="en-US" w:eastAsia="zh-CN"/>
              </w:rPr>
            </w:pPr>
            <w:r>
              <w:rPr>
                <w:rFonts w:hint="eastAsia" w:ascii="仿宋_GB2312" w:hAnsi="仿宋_GB2312" w:cs="仿宋_GB2312"/>
                <w:i w:val="0"/>
                <w:iCs w:val="0"/>
                <w:color w:val="000000"/>
                <w:kern w:val="0"/>
                <w:sz w:val="24"/>
                <w:szCs w:val="24"/>
                <w:u w:val="none"/>
                <w:lang w:val="en-US" w:eastAsia="zh-CN"/>
              </w:rPr>
              <w:t>农作物受灾面积（公顷）</w:t>
            </w:r>
          </w:p>
        </w:tc>
      </w:tr>
      <w:tr w14:paraId="6F6F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96" w:type="dxa"/>
            <w:vMerge w:val="continue"/>
            <w:tcBorders>
              <w:top w:val="single" w:color="auto" w:sz="4" w:space="0"/>
              <w:left w:val="single" w:color="auto" w:sz="4" w:space="0"/>
              <w:bottom w:val="single" w:color="auto" w:sz="4" w:space="0"/>
              <w:right w:val="single" w:color="auto" w:sz="4" w:space="0"/>
            </w:tcBorders>
            <w:noWrap/>
            <w:vAlign w:val="center"/>
          </w:tcPr>
          <w:p w14:paraId="3AB96364">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59" w:type="dxa"/>
            <w:vMerge w:val="continue"/>
            <w:tcBorders>
              <w:top w:val="single" w:color="auto" w:sz="4" w:space="0"/>
              <w:left w:val="single" w:color="auto" w:sz="4" w:space="0"/>
              <w:bottom w:val="single" w:color="auto" w:sz="4" w:space="0"/>
              <w:right w:val="single" w:color="auto" w:sz="4" w:space="0"/>
            </w:tcBorders>
            <w:noWrap/>
            <w:vAlign w:val="center"/>
          </w:tcPr>
          <w:p w14:paraId="6EDEE79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010" w:type="dxa"/>
            <w:vMerge w:val="continue"/>
            <w:tcBorders>
              <w:top w:val="single" w:color="auto" w:sz="4" w:space="0"/>
              <w:left w:val="single" w:color="auto" w:sz="4" w:space="0"/>
              <w:bottom w:val="single" w:color="auto" w:sz="4" w:space="0"/>
              <w:right w:val="single" w:color="auto" w:sz="4" w:space="0"/>
            </w:tcBorders>
            <w:noWrap/>
            <w:vAlign w:val="center"/>
          </w:tcPr>
          <w:p w14:paraId="4D2A61D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13" w:type="dxa"/>
            <w:vMerge w:val="continue"/>
            <w:tcBorders>
              <w:top w:val="single" w:color="auto" w:sz="4" w:space="0"/>
              <w:left w:val="single" w:color="auto" w:sz="4" w:space="0"/>
              <w:bottom w:val="single" w:color="auto" w:sz="4" w:space="0"/>
              <w:right w:val="single" w:color="auto" w:sz="4" w:space="0"/>
            </w:tcBorders>
            <w:noWrap/>
            <w:vAlign w:val="center"/>
          </w:tcPr>
          <w:p w14:paraId="40C8313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4" w:type="dxa"/>
            <w:vMerge w:val="continue"/>
            <w:tcBorders>
              <w:top w:val="single" w:color="auto" w:sz="4" w:space="0"/>
              <w:left w:val="single" w:color="auto" w:sz="4" w:space="0"/>
              <w:bottom w:val="single" w:color="auto" w:sz="4" w:space="0"/>
              <w:right w:val="single" w:color="auto" w:sz="4" w:space="0"/>
            </w:tcBorders>
            <w:noWrap/>
            <w:vAlign w:val="center"/>
          </w:tcPr>
          <w:p w14:paraId="2CE9E302">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vMerge w:val="continue"/>
            <w:tcBorders>
              <w:top w:val="single" w:color="auto" w:sz="4" w:space="0"/>
              <w:left w:val="single" w:color="auto" w:sz="4" w:space="0"/>
              <w:bottom w:val="single" w:color="auto" w:sz="4" w:space="0"/>
              <w:right w:val="single" w:color="auto" w:sz="4" w:space="0"/>
            </w:tcBorders>
            <w:noWrap/>
            <w:vAlign w:val="center"/>
          </w:tcPr>
          <w:p w14:paraId="6631935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0"/>
            <w:vAlign w:val="center"/>
          </w:tcPr>
          <w:p w14:paraId="20C1446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受灾人口</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E9CDDF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伤亡人员</w:t>
            </w:r>
          </w:p>
        </w:tc>
        <w:tc>
          <w:tcPr>
            <w:tcW w:w="1314" w:type="dxa"/>
            <w:vMerge w:val="continue"/>
            <w:tcBorders>
              <w:top w:val="single" w:color="auto" w:sz="4" w:space="0"/>
              <w:left w:val="single" w:color="auto" w:sz="4" w:space="0"/>
              <w:bottom w:val="single" w:color="auto" w:sz="4" w:space="0"/>
              <w:right w:val="single" w:color="auto" w:sz="4" w:space="0"/>
            </w:tcBorders>
            <w:noWrap/>
            <w:vAlign w:val="center"/>
          </w:tcPr>
          <w:p w14:paraId="75CB1E4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vMerge w:val="continue"/>
            <w:tcBorders>
              <w:left w:val="single" w:color="auto" w:sz="4" w:space="0"/>
              <w:bottom w:val="single" w:color="auto" w:sz="4" w:space="0"/>
              <w:right w:val="single" w:color="auto" w:sz="4" w:space="0"/>
            </w:tcBorders>
            <w:noWrap/>
            <w:vAlign w:val="center"/>
          </w:tcPr>
          <w:p w14:paraId="147DE83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vMerge w:val="continue"/>
            <w:tcBorders>
              <w:left w:val="single" w:color="auto" w:sz="4" w:space="0"/>
              <w:bottom w:val="single" w:color="auto" w:sz="4" w:space="0"/>
              <w:right w:val="single" w:color="auto" w:sz="4" w:space="0"/>
            </w:tcBorders>
            <w:noWrap/>
            <w:vAlign w:val="center"/>
          </w:tcPr>
          <w:p w14:paraId="2541C97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6B84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2A50A5F1">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59" w:type="dxa"/>
            <w:tcBorders>
              <w:top w:val="single" w:color="auto" w:sz="4" w:space="0"/>
              <w:left w:val="single" w:color="auto" w:sz="4" w:space="0"/>
              <w:bottom w:val="single" w:color="auto" w:sz="4" w:space="0"/>
              <w:right w:val="single" w:color="auto" w:sz="4" w:space="0"/>
            </w:tcBorders>
            <w:noWrap/>
            <w:vAlign w:val="center"/>
          </w:tcPr>
          <w:p w14:paraId="6F3F6E3B">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0E36B92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406C354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en-US" w:bidi="ar-SA"/>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4F3FBCD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6B2A62D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7E98A4A9">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5978E0F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46AC022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6EDE38C5">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06E30FC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16AD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670E7E50">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59" w:type="dxa"/>
            <w:tcBorders>
              <w:top w:val="single" w:color="auto" w:sz="4" w:space="0"/>
              <w:left w:val="single" w:color="auto" w:sz="4" w:space="0"/>
              <w:bottom w:val="single" w:color="auto" w:sz="4" w:space="0"/>
              <w:right w:val="single" w:color="auto" w:sz="4" w:space="0"/>
            </w:tcBorders>
            <w:noWrap/>
            <w:vAlign w:val="center"/>
          </w:tcPr>
          <w:p w14:paraId="4300788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4267631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088D9A2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7EBC118D">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5599646C">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16BB0546">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46E45BD3">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1061985A">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50F7CF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407D3DF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240" w:lineRule="exact"/>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001E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1C6AD4C7">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59" w:type="dxa"/>
            <w:tcBorders>
              <w:top w:val="single" w:color="auto" w:sz="4" w:space="0"/>
              <w:left w:val="single" w:color="auto" w:sz="4" w:space="0"/>
              <w:bottom w:val="single" w:color="auto" w:sz="4" w:space="0"/>
              <w:right w:val="single" w:color="auto" w:sz="4" w:space="0"/>
            </w:tcBorders>
            <w:noWrap/>
            <w:vAlign w:val="center"/>
          </w:tcPr>
          <w:p w14:paraId="5DB704A9">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730B0556">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7757A50C">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76867895">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30ADD7B4">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6D53942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52F700C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1F9482DD">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E51CAB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027B0B01">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05D3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224F4C5D">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59" w:type="dxa"/>
            <w:tcBorders>
              <w:top w:val="single" w:color="auto" w:sz="4" w:space="0"/>
              <w:left w:val="single" w:color="auto" w:sz="4" w:space="0"/>
              <w:bottom w:val="single" w:color="auto" w:sz="4" w:space="0"/>
              <w:right w:val="single" w:color="auto" w:sz="4" w:space="0"/>
            </w:tcBorders>
            <w:noWrap/>
            <w:vAlign w:val="center"/>
          </w:tcPr>
          <w:p w14:paraId="5081BDBB">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789B71E7">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6F4CFEDB">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32BE7521">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5D81731C">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1A8FE799">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37BFE23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44BC0F3C">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6734A322">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788379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34CE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0881DB3B">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59" w:type="dxa"/>
            <w:tcBorders>
              <w:top w:val="single" w:color="auto" w:sz="4" w:space="0"/>
              <w:left w:val="single" w:color="auto" w:sz="4" w:space="0"/>
              <w:bottom w:val="single" w:color="auto" w:sz="4" w:space="0"/>
              <w:right w:val="single" w:color="auto" w:sz="4" w:space="0"/>
            </w:tcBorders>
            <w:noWrap/>
            <w:vAlign w:val="center"/>
          </w:tcPr>
          <w:p w14:paraId="2BC40C75">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54583968">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44641F7A">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7575EE2D">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6F04724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51D014F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258FF5E6">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6E568A36">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6D05E2EE">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28D27AA9">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395D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4BF0C02C">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59" w:type="dxa"/>
            <w:tcBorders>
              <w:top w:val="single" w:color="auto" w:sz="4" w:space="0"/>
              <w:left w:val="single" w:color="auto" w:sz="4" w:space="0"/>
              <w:bottom w:val="single" w:color="auto" w:sz="4" w:space="0"/>
              <w:right w:val="single" w:color="auto" w:sz="4" w:space="0"/>
            </w:tcBorders>
            <w:noWrap/>
            <w:vAlign w:val="center"/>
          </w:tcPr>
          <w:p w14:paraId="12D45D16">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61F8DC2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45C164DB">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0006A0AD">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52B9DAD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174E42E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0FCAE962">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17E21FE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130DA329">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4BE28071">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012D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5125703A">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159" w:type="dxa"/>
            <w:tcBorders>
              <w:top w:val="single" w:color="auto" w:sz="4" w:space="0"/>
              <w:left w:val="single" w:color="auto" w:sz="4" w:space="0"/>
              <w:bottom w:val="single" w:color="auto" w:sz="4" w:space="0"/>
              <w:right w:val="single" w:color="auto" w:sz="4" w:space="0"/>
            </w:tcBorders>
            <w:noWrap/>
            <w:vAlign w:val="center"/>
          </w:tcPr>
          <w:p w14:paraId="7F8BA5D3">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0F5CE069">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34A2C5E1">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0D325D8C">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4950737A">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30C0628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53C3C69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67C5B965">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77E979FC">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6961C832">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599B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791538E4">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59" w:type="dxa"/>
            <w:tcBorders>
              <w:top w:val="single" w:color="auto" w:sz="4" w:space="0"/>
              <w:left w:val="single" w:color="auto" w:sz="4" w:space="0"/>
              <w:bottom w:val="single" w:color="auto" w:sz="4" w:space="0"/>
              <w:right w:val="single" w:color="auto" w:sz="4" w:space="0"/>
            </w:tcBorders>
            <w:noWrap/>
            <w:vAlign w:val="center"/>
          </w:tcPr>
          <w:p w14:paraId="3820C648">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75269F17">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4799AF0E">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50CD718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6A8A2566">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79F74FBB">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00F5FB26">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1E2DF957">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3C5CB20">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0729CFF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206E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7590469E">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159" w:type="dxa"/>
            <w:tcBorders>
              <w:top w:val="single" w:color="auto" w:sz="4" w:space="0"/>
              <w:left w:val="single" w:color="auto" w:sz="4" w:space="0"/>
              <w:bottom w:val="single" w:color="auto" w:sz="4" w:space="0"/>
              <w:right w:val="single" w:color="auto" w:sz="4" w:space="0"/>
            </w:tcBorders>
            <w:noWrap/>
            <w:vAlign w:val="center"/>
          </w:tcPr>
          <w:p w14:paraId="139714F5">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1D258E8F">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7C2E471E">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66CF6E7D">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06B22A70">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31D4018B">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4BDEEEF1">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8A0F41B">
            <w:pPr>
              <w:keepNext w:val="0"/>
              <w:keepLines w:val="0"/>
              <w:suppressLineNumbers w:val="0"/>
              <w:autoSpaceDE w:val="0"/>
              <w:autoSpaceDN w:val="0"/>
              <w:spacing w:before="0" w:beforeAutospacing="0" w:after="0" w:afterAutospacing="0" w:line="240" w:lineRule="auto"/>
              <w:ind w:left="0" w:right="0" w:firstLine="0" w:firstLineChars="0"/>
              <w:jc w:val="left"/>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599ACA2">
            <w:pPr>
              <w:keepNext w:val="0"/>
              <w:keepLines w:val="0"/>
              <w:suppressLineNumbers w:val="0"/>
              <w:autoSpaceDE w:val="0"/>
              <w:autoSpaceDN w:val="0"/>
              <w:spacing w:before="0" w:beforeAutospacing="0" w:after="0" w:afterAutospacing="0" w:line="240" w:lineRule="auto"/>
              <w:ind w:left="0" w:right="0" w:firstLine="0" w:firstLineChars="0"/>
              <w:jc w:val="left"/>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26DCF4F">
            <w:pPr>
              <w:keepNext w:val="0"/>
              <w:keepLines w:val="0"/>
              <w:suppressLineNumbers w:val="0"/>
              <w:autoSpaceDE w:val="0"/>
              <w:autoSpaceDN w:val="0"/>
              <w:spacing w:before="0" w:beforeAutospacing="0" w:after="0" w:afterAutospacing="0" w:line="240" w:lineRule="auto"/>
              <w:ind w:left="0" w:right="0" w:firstLine="0" w:firstLineChars="0"/>
              <w:jc w:val="left"/>
              <w:rPr>
                <w:rFonts w:hint="eastAsia" w:ascii="仿宋_GB2312" w:hAnsi="仿宋_GB2312" w:eastAsia="仿宋_GB2312" w:cs="仿宋_GB2312"/>
                <w:i w:val="0"/>
                <w:iCs w:val="0"/>
                <w:color w:val="000000"/>
                <w:kern w:val="0"/>
                <w:sz w:val="24"/>
                <w:szCs w:val="24"/>
                <w:u w:val="none"/>
                <w:lang w:eastAsia="en-US"/>
              </w:rPr>
            </w:pPr>
          </w:p>
        </w:tc>
      </w:tr>
      <w:tr w14:paraId="5C19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0F4583F1">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159" w:type="dxa"/>
            <w:tcBorders>
              <w:top w:val="single" w:color="auto" w:sz="4" w:space="0"/>
              <w:left w:val="single" w:color="auto" w:sz="4" w:space="0"/>
              <w:bottom w:val="single" w:color="auto" w:sz="4" w:space="0"/>
              <w:right w:val="single" w:color="auto" w:sz="4" w:space="0"/>
            </w:tcBorders>
            <w:noWrap/>
            <w:vAlign w:val="center"/>
          </w:tcPr>
          <w:p w14:paraId="596E9227">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212E5071">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5B27C5DE">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0C0DA951">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6CE3B539">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045D497E">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17274A28">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4B0D645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ABD9400">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3657D355">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69D7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696" w:type="dxa"/>
            <w:tcBorders>
              <w:top w:val="single" w:color="auto" w:sz="4" w:space="0"/>
              <w:left w:val="single" w:color="auto" w:sz="4" w:space="0"/>
              <w:bottom w:val="single" w:color="auto" w:sz="4" w:space="0"/>
              <w:right w:val="single" w:color="auto" w:sz="4" w:space="0"/>
            </w:tcBorders>
            <w:noWrap/>
            <w:vAlign w:val="center"/>
          </w:tcPr>
          <w:p w14:paraId="3BF009DA">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159" w:type="dxa"/>
            <w:tcBorders>
              <w:top w:val="single" w:color="auto" w:sz="4" w:space="0"/>
              <w:left w:val="single" w:color="auto" w:sz="4" w:space="0"/>
              <w:bottom w:val="single" w:color="auto" w:sz="4" w:space="0"/>
              <w:right w:val="single" w:color="auto" w:sz="4" w:space="0"/>
            </w:tcBorders>
            <w:noWrap/>
            <w:vAlign w:val="center"/>
          </w:tcPr>
          <w:p w14:paraId="3DE31BE3">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010" w:type="dxa"/>
            <w:tcBorders>
              <w:top w:val="single" w:color="auto" w:sz="4" w:space="0"/>
              <w:left w:val="single" w:color="auto" w:sz="4" w:space="0"/>
              <w:bottom w:val="single" w:color="auto" w:sz="4" w:space="0"/>
              <w:right w:val="single" w:color="auto" w:sz="4" w:space="0"/>
            </w:tcBorders>
            <w:noWrap/>
            <w:vAlign w:val="center"/>
          </w:tcPr>
          <w:p w14:paraId="5D6E329F">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22A77099">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3D5BF99A">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72AAC22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2D89D64D">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6335F16C">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09D3DE2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5B5F0B6F">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5B26E667">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r w14:paraId="4B9A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855" w:type="dxa"/>
            <w:gridSpan w:val="2"/>
            <w:tcBorders>
              <w:top w:val="single" w:color="auto" w:sz="4" w:space="0"/>
              <w:left w:val="single" w:color="auto" w:sz="4" w:space="0"/>
              <w:bottom w:val="single" w:color="auto" w:sz="4" w:space="0"/>
              <w:right w:val="single" w:color="auto" w:sz="4" w:space="0"/>
            </w:tcBorders>
            <w:noWrap/>
            <w:vAlign w:val="center"/>
          </w:tcPr>
          <w:p w14:paraId="14053A8A">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010" w:type="dxa"/>
            <w:tcBorders>
              <w:top w:val="single" w:color="auto" w:sz="4" w:space="0"/>
              <w:left w:val="single" w:color="auto" w:sz="4" w:space="0"/>
              <w:bottom w:val="single" w:color="auto" w:sz="4" w:space="0"/>
              <w:right w:val="single" w:color="auto" w:sz="4" w:space="0"/>
            </w:tcBorders>
            <w:noWrap/>
            <w:vAlign w:val="center"/>
          </w:tcPr>
          <w:p w14:paraId="6F4329A5">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13" w:type="dxa"/>
            <w:tcBorders>
              <w:top w:val="single" w:color="auto" w:sz="4" w:space="0"/>
              <w:left w:val="single" w:color="auto" w:sz="4" w:space="0"/>
              <w:bottom w:val="single" w:color="auto" w:sz="4" w:space="0"/>
              <w:right w:val="single" w:color="auto" w:sz="4" w:space="0"/>
            </w:tcBorders>
            <w:noWrap/>
            <w:vAlign w:val="center"/>
          </w:tcPr>
          <w:p w14:paraId="264E2CEF">
            <w:pPr>
              <w:keepNext w:val="0"/>
              <w:keepLines w:val="0"/>
              <w:widowControl/>
              <w:suppressLineNumbers w:val="0"/>
              <w:autoSpaceDE w:val="0"/>
              <w:autoSpaceDN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iCs w:val="0"/>
                <w:color w:val="000000"/>
                <w:kern w:val="0"/>
                <w:sz w:val="24"/>
                <w:szCs w:val="24"/>
                <w:u w:val="none"/>
                <w:lang w:eastAsia="en-US"/>
              </w:rPr>
            </w:pPr>
          </w:p>
        </w:tc>
        <w:tc>
          <w:tcPr>
            <w:tcW w:w="1294" w:type="dxa"/>
            <w:tcBorders>
              <w:top w:val="single" w:color="auto" w:sz="4" w:space="0"/>
              <w:left w:val="single" w:color="auto" w:sz="4" w:space="0"/>
              <w:bottom w:val="single" w:color="auto" w:sz="4" w:space="0"/>
              <w:right w:val="single" w:color="auto" w:sz="4" w:space="0"/>
            </w:tcBorders>
            <w:noWrap/>
            <w:vAlign w:val="center"/>
          </w:tcPr>
          <w:p w14:paraId="258B9FC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446" w:type="dxa"/>
            <w:tcBorders>
              <w:top w:val="single" w:color="auto" w:sz="4" w:space="0"/>
              <w:left w:val="single" w:color="auto" w:sz="4" w:space="0"/>
              <w:bottom w:val="single" w:color="auto" w:sz="4" w:space="0"/>
              <w:right w:val="single" w:color="auto" w:sz="4" w:space="0"/>
            </w:tcBorders>
            <w:noWrap/>
            <w:vAlign w:val="center"/>
          </w:tcPr>
          <w:p w14:paraId="407338D3">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93" w:type="dxa"/>
            <w:tcBorders>
              <w:top w:val="single" w:color="auto" w:sz="4" w:space="0"/>
              <w:left w:val="single" w:color="auto" w:sz="4" w:space="0"/>
              <w:bottom w:val="single" w:color="auto" w:sz="4" w:space="0"/>
              <w:right w:val="single" w:color="auto" w:sz="4" w:space="0"/>
            </w:tcBorders>
            <w:noWrap/>
            <w:vAlign w:val="center"/>
          </w:tcPr>
          <w:p w14:paraId="2D8CE2DB">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2EA7FA9B">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314" w:type="dxa"/>
            <w:tcBorders>
              <w:top w:val="single" w:color="auto" w:sz="4" w:space="0"/>
              <w:left w:val="single" w:color="auto" w:sz="4" w:space="0"/>
              <w:bottom w:val="single" w:color="auto" w:sz="4" w:space="0"/>
              <w:right w:val="single" w:color="auto" w:sz="4" w:space="0"/>
            </w:tcBorders>
            <w:noWrap/>
            <w:vAlign w:val="center"/>
          </w:tcPr>
          <w:p w14:paraId="6B2F989B">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273" w:type="dxa"/>
            <w:tcBorders>
              <w:top w:val="single" w:color="auto" w:sz="4" w:space="0"/>
              <w:left w:val="single" w:color="auto" w:sz="4" w:space="0"/>
              <w:bottom w:val="single" w:color="auto" w:sz="4" w:space="0"/>
              <w:right w:val="single" w:color="auto" w:sz="4" w:space="0"/>
            </w:tcBorders>
            <w:noWrap/>
            <w:vAlign w:val="center"/>
          </w:tcPr>
          <w:p w14:paraId="09C67195">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c>
          <w:tcPr>
            <w:tcW w:w="1166" w:type="dxa"/>
            <w:tcBorders>
              <w:top w:val="single" w:color="auto" w:sz="4" w:space="0"/>
              <w:left w:val="single" w:color="auto" w:sz="4" w:space="0"/>
              <w:bottom w:val="single" w:color="auto" w:sz="4" w:space="0"/>
              <w:right w:val="single" w:color="auto" w:sz="4" w:space="0"/>
            </w:tcBorders>
            <w:noWrap/>
            <w:vAlign w:val="center"/>
          </w:tcPr>
          <w:p w14:paraId="730C7E42">
            <w:pPr>
              <w:keepNext w:val="0"/>
              <w:keepLines w:val="0"/>
              <w:suppressLineNumbers w:val="0"/>
              <w:autoSpaceDE w:val="0"/>
              <w:autoSpaceDN w:val="0"/>
              <w:spacing w:before="0" w:beforeAutospacing="0" w:after="0" w:afterAutospacing="0" w:line="240" w:lineRule="auto"/>
              <w:ind w:left="0" w:right="0" w:firstLine="0" w:firstLineChars="0"/>
              <w:jc w:val="center"/>
              <w:rPr>
                <w:rFonts w:hint="eastAsia" w:ascii="仿宋_GB2312" w:hAnsi="仿宋_GB2312" w:eastAsia="仿宋_GB2312" w:cs="仿宋_GB2312"/>
                <w:i w:val="0"/>
                <w:iCs w:val="0"/>
                <w:color w:val="000000"/>
                <w:kern w:val="0"/>
                <w:sz w:val="24"/>
                <w:szCs w:val="24"/>
                <w:u w:val="none"/>
                <w:lang w:eastAsia="en-US"/>
              </w:rPr>
            </w:pPr>
          </w:p>
        </w:tc>
      </w:tr>
    </w:tbl>
    <w:p w14:paraId="381E6799">
      <w:pPr>
        <w:pStyle w:val="4"/>
        <w:rPr>
          <w:rFonts w:hint="default" w:ascii="仿宋_GB2312" w:hAnsi="仿宋_GB2312" w:eastAsia="仿宋_GB2312" w:cs="仿宋_GB2312"/>
          <w:b/>
          <w:bCs/>
          <w:sz w:val="18"/>
          <w:szCs w:val="18"/>
          <w:lang w:val="en-US" w:eastAsia="zh-CN" w:bidi="ar"/>
        </w:rPr>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BB23AE1">
      <w:pPr>
        <w:tabs>
          <w:tab w:val="left" w:pos="1049"/>
        </w:tabs>
      </w:pPr>
      <w:r>
        <w:rPr>
          <w:sz w:val="21"/>
        </w:rPr>
        <mc:AlternateContent>
          <mc:Choice Requires="wps">
            <w:drawing>
              <wp:anchor distT="0" distB="0" distL="114300" distR="114300" simplePos="0" relativeHeight="251666432" behindDoc="0" locked="0" layoutInCell="1" allowOverlap="1">
                <wp:simplePos x="0" y="0"/>
                <wp:positionH relativeFrom="column">
                  <wp:posOffset>-6985</wp:posOffset>
                </wp:positionH>
                <wp:positionV relativeFrom="paragraph">
                  <wp:posOffset>7126605</wp:posOffset>
                </wp:positionV>
                <wp:extent cx="1257300" cy="400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57300" cy="400050"/>
                        </a:xfrm>
                        <a:prstGeom prst="rect">
                          <a:avLst/>
                        </a:prstGeom>
                        <a:noFill/>
                        <a:ln>
                          <a:noFill/>
                        </a:ln>
                        <a:effectLst/>
                      </wps:spPr>
                      <wps:txbx>
                        <w:txbxContent>
                          <w:p w14:paraId="5C69A563"/>
                        </w:txbxContent>
                      </wps:txbx>
                      <wps:bodyPr vert="horz" wrap="square" anchor="t" anchorCtr="0" upright="1"/>
                    </wps:wsp>
                  </a:graphicData>
                </a:graphic>
              </wp:anchor>
            </w:drawing>
          </mc:Choice>
          <mc:Fallback>
            <w:pict>
              <v:shape id="_x0000_s1026" o:spid="_x0000_s1026" o:spt="202" type="#_x0000_t202" style="position:absolute;left:0pt;margin-left:-0.55pt;margin-top:561.15pt;height:31.5pt;width:99pt;z-index:251666432;mso-width-relative:page;mso-height-relative:page;" filled="f" stroked="f" coordsize="21600,21600" o:gfxdata="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vsjr9gAAAAMAQAADwAAAAAAAAABACAAAAAiAAAA&#10;ZHJzL2Rvd25yZXYueG1sUEsBAhQAFAAAAAgAh07iQHAyHE7OAQAAjwMAAA4AAAAAAAAAAQAgAAAA&#10;JwEAAGRycy9lMm9Eb2MueG1sUEsFBgAAAAAGAAYAWQEAAGcFAAAAAA==&#10;">
                <v:fill on="f" focussize="0,0"/>
                <v:stroke on="f"/>
                <v:imagedata o:title=""/>
                <o:lock v:ext="edit" aspectratio="f"/>
                <v:textbox>
                  <w:txbxContent>
                    <w:p w14:paraId="5C69A563"/>
                  </w:txbxContent>
                </v:textbox>
              </v:shape>
            </w:pict>
          </mc:Fallback>
        </mc:AlternateContent>
      </w:r>
      <w:r>
        <w:rPr>
          <w:rFonts w:hint="eastAsia"/>
          <w:lang w:eastAsia="zh-CN"/>
        </w:rPr>
        <w:tab/>
      </w:r>
    </w:p>
    <w:sectPr>
      <w:footerReference r:id="rId21"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E0344">
    <w:pPr>
      <w:pStyle w:val="5"/>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A09FA">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DA09FA">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D348">
    <w:pPr>
      <w:pStyle w:val="5"/>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4C56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454C56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DEF53B0">
                          <w:pPr>
                            <w:pStyle w:val="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NYcM0BAACp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q4ozJyy9+OXH98vP35df3xjF&#10;SKDBY011954q4/gWRlqbJY4UTLzHLtj0JUaM8iTv+SqvGiOT6dK6Wq9LSknKLQ7hFw/XfcD4ToFl&#10;yWh4oPfLsorTB4xT6VKSujm408bkNzTurwBhThGVl2C+nZhMEycrjvtxpreH9kzsBlqEhjvae87M&#10;e0c6p51ZjLAY+8U4+qAPfV6q1B39m2OkkfKkqcMESwyTQy+Yuc7bllbksZ+rHv6w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pNYcM0BAACpAwAADgAAAAAAAAABACAAAAAeAQAAZHJzL2Uy&#10;b0RvYy54bWxQSwUGAAAAAAYABgBZAQAAXQUAAAAA&#10;">
              <v:fill on="f" focussize="0,0"/>
              <v:stroke on="f"/>
              <v:imagedata o:title=""/>
              <o:lock v:ext="edit" aspectratio="f"/>
              <v:textbox inset="0mm,0mm,0mm,0mm" style="mso-fit-shape-to-text:t;">
                <w:txbxContent>
                  <w:p w14:paraId="4DEF53B0">
                    <w:pPr>
                      <w:pStyle w:val="5"/>
                      <w:rPr>
                        <w:rFonts w:hint="eastAsia" w:eastAsia="宋体"/>
                        <w:lang w:eastAsia="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7E33">
    <w:pPr>
      <w:pStyle w:val="5"/>
      <w:tabs>
        <w:tab w:val="left" w:pos="254"/>
        <w:tab w:val="clear" w:pos="4153"/>
      </w:tabs>
    </w:pPr>
    <w:r>
      <w:rPr>
        <w:sz w:val="1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AD47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BCAD47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CD76E6">
                          <w:pPr>
                            <w:pStyle w:val="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kOrs4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PmGMycsvfj554/zr8fzw3dG&#10;MRKoD1hR3V2gyji89wOtzRxHCibeQws2fYkRozzJe7rIq4bIZLq0Wq5WJaUk5WaH8Iun6wEwflDe&#10;smTUHOj9sqzi+AnjWDqXpG7O32pj8hsa91eAMMeIyksw3U5MxomTFYfdMNHb+eZE7HpahJo72nvO&#10;zEdHOqedmQ2Yjd1sHALofZeXKnXH8O4QaaQ8aeowwhLD5NALZq7TtqUV+dPPVU9/2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NJDq7OAQAAqQMAAA4AAAAAAAAAAQAgAAAAHgEAAGRycy9l&#10;Mm9Eb2MueG1sUEsFBgAAAAAGAAYAWQEAAF4FAAAAAA==&#10;">
              <v:fill on="f" focussize="0,0"/>
              <v:stroke on="f"/>
              <v:imagedata o:title=""/>
              <o:lock v:ext="edit" aspectratio="f"/>
              <v:textbox inset="0mm,0mm,0mm,0mm" style="mso-fit-shape-to-text:t;">
                <w:txbxContent>
                  <w:p w14:paraId="20CD76E6">
                    <w:pPr>
                      <w:pStyle w:val="5"/>
                      <w:rPr>
                        <w:rFonts w:hint="eastAsia" w:eastAsia="宋体"/>
                        <w:lang w:eastAsia="zh-CN"/>
                      </w:rPr>
                    </w:pPr>
                  </w:p>
                </w:txbxContent>
              </v:textbox>
            </v:shape>
          </w:pict>
        </mc:Fallback>
      </mc:AlternateContent>
    </w: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8781">
    <w:pPr>
      <w:pStyle w:val="5"/>
    </w:pPr>
    <w:r>
      <w:rPr>
        <w:sz w:val="1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D2B6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E9D2B6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8DBD15">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8M9RYzwEAAKkDAAAOAAAAAAAAAAEAIAAAAB4BAABkcnMv&#10;ZTJvRG9jLnhtbFBLBQYAAAAABgAGAFkBAABfBQAAAAA=&#10;">
              <v:fill on="f" focussize="0,0"/>
              <v:stroke on="f"/>
              <v:imagedata o:title=""/>
              <o:lock v:ext="edit" aspectratio="f"/>
              <v:textbox inset="0mm,0mm,0mm,0mm" style="mso-fit-shape-to-text:t;">
                <w:txbxContent>
                  <w:p w14:paraId="558DBD15">
                    <w:pPr>
                      <w:pStyle w:val="5"/>
                      <w:rPr>
                        <w:rFonts w:hint="eastAsia" w:eastAsia="宋体"/>
                        <w:lang w:eastAsia="zh-CN"/>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22E1">
    <w:pPr>
      <w:pStyle w:val="5"/>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8AA02">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168AA02">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B5C4">
    <w:pPr>
      <w:pStyle w:val="5"/>
    </w:pPr>
    <w:r>
      <w:rPr>
        <w:sz w:val="18"/>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340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8543403">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740608">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sb4Fs0BAACpAwAADgAAAAAAAAABACAAAAAeAQAAZHJzL2Uy&#10;b0RvYy54bWxQSwUGAAAAAAYABgBZAQAAXQUAAAAA&#10;">
              <v:fill on="f" focussize="0,0"/>
              <v:stroke on="f"/>
              <v:imagedata o:title=""/>
              <o:lock v:ext="edit" aspectratio="f"/>
              <v:textbox inset="0mm,0mm,0mm,0mm" style="mso-fit-shape-to-text:t;">
                <w:txbxContent>
                  <w:p w14:paraId="18740608">
                    <w:pPr>
                      <w:pStyle w:val="5"/>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E4DA75">
                          <w:pPr>
                            <w:pStyle w:val="5"/>
                            <w:rPr>
                              <w:rFonts w:hint="eastAsia" w:eastAsia="宋体"/>
                              <w:lang w:eastAsia="zh-CN"/>
                            </w:rPr>
                          </w:pP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XO0s0BAACoAwAADgAAAGRycy9lMm9Eb2MueG1srVPNjtMwEL4j8Q6W&#10;7zRpE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tl&#10;0qcPWFHZXaDCOLz1A23NHEcKJtpDCzZ9iRCjPKl7vqqrhshkurRerdclpSTlZofwi4frATC+U96y&#10;ZNQc6PmyquL0AeNYOpekbs7famPyExr3V4Awx4jKOzDdTkzGiZMVh/0w0dv75kzsetqDmjtae87M&#10;e0cyp5WZDZiN/WwcA+hDl3cqdcfw5hhppDxp6jDCEsPk0ANmrtOypQ35089VD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TXO0s0BAACoAwAADgAAAAAAAAABACAAAAAeAQAAZHJzL2Uy&#10;b0RvYy54bWxQSwUGAAAAAAYABgBZAQAAXQUAAAAA&#10;">
              <v:fill on="f" focussize="0,0"/>
              <v:stroke on="f"/>
              <v:imagedata o:title=""/>
              <o:lock v:ext="edit" aspectratio="f"/>
              <v:textbox inset="0mm,0mm,0mm,0mm" style="mso-fit-shape-to-text:t;">
                <w:txbxContent>
                  <w:p w14:paraId="7FE4DA75">
                    <w:pPr>
                      <w:pStyle w:val="5"/>
                      <w:rPr>
                        <w:rFonts w:hint="eastAsia" w:eastAsia="宋体"/>
                        <w:lang w:eastAsia="zh-CN"/>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9FDCF">
    <w:pPr>
      <w:pStyle w:val="5"/>
    </w:pPr>
    <w:r>
      <w:rPr>
        <w:sz w:val="18"/>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69FA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11069FA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DBAED5">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DTZkTjAQAAzgMAAA4A&#10;AAAAAAAAAQAgAAAAHgEAAGRycy9lMm9Eb2MueG1sUEsFBgAAAAAGAAYAWQEAAHMFAAAAAA==&#10;">
              <v:fill on="f" focussize="0,0"/>
              <v:stroke on="f"/>
              <v:imagedata o:title=""/>
              <o:lock v:ext="edit" aspectratio="f"/>
              <v:textbox inset="0mm,0mm,0mm,0mm" style="mso-fit-shape-to-text:t;">
                <w:txbxContent>
                  <w:p w14:paraId="55DBAED5">
                    <w:pPr>
                      <w:pStyle w:val="5"/>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929E10">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xv+IBAADO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19y5oSlG798/3b58evy8yuj&#10;GAnUh1hR3V2gShxe+YHWZo5HCibeQws2/YkRozzJe77KqwZkMh1ar9brklKScrND+MX98QAR3yhv&#10;WTJqDnR/WVZxehdxLJ1LUjfnb7Ux+Q6N+ytAmGNE5SWYTicm48TJwmE/TPT2vjkTO3oW1LXz8IWz&#10;npai5o7eAGfmrSPN0/7MBszGfjaEk3Sw5sjZaL7Gcc+OAfShy5uXRozh5RFp7kwnjTH2JhmSQ9ec&#10;BZlWMu3Rn36uun+G2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Fxv+IBAADOAwAADgAA&#10;AAAAAAABACAAAAAeAQAAZHJzL2Uyb0RvYy54bWxQSwUGAAAAAAYABgBZAQAAcgUAAAAA&#10;">
              <v:fill on="f" focussize="0,0"/>
              <v:stroke on="f"/>
              <v:imagedata o:title=""/>
              <o:lock v:ext="edit" aspectratio="f"/>
              <v:textbox inset="0mm,0mm,0mm,0mm" style="mso-fit-shape-to-text:t;">
                <w:txbxContent>
                  <w:p w14:paraId="04929E10">
                    <w:pPr>
                      <w:pStyle w:val="5"/>
                      <w:rPr>
                        <w:rFonts w:hint="eastAsia" w:eastAsia="宋体"/>
                        <w:lang w:eastAsia="zh-CN"/>
                      </w:rPr>
                    </w:pP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60CE">
    <w:pPr>
      <w:pStyle w:val="5"/>
    </w:pPr>
    <w:r>
      <w:rPr>
        <w:sz w:val="18"/>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08E07">
                          <w:pPr>
                            <w:pStyle w:val="5"/>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E308E07">
                    <w:pPr>
                      <w:pStyle w:val="5"/>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DB0D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566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AE8AD">
    <w:pPr>
      <w:pStyle w:val="5"/>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AC7F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67AC7F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E71A8">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FACB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65FACB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-916305</wp:posOffset>
              </wp:positionH>
              <wp:positionV relativeFrom="paragraph">
                <wp:posOffset>-541655</wp:posOffset>
              </wp:positionV>
              <wp:extent cx="533400" cy="885825"/>
              <wp:effectExtent l="0" t="0" r="0" b="9525"/>
              <wp:wrapNone/>
              <wp:docPr id="9" name="文本框 9"/>
              <wp:cNvGraphicFramePr/>
              <a:graphic xmlns:a="http://schemas.openxmlformats.org/drawingml/2006/main">
                <a:graphicData uri="http://schemas.microsoft.com/office/word/2010/wordprocessingShape">
                  <wps:wsp>
                    <wps:cNvSpPr txBox="1"/>
                    <wps:spPr>
                      <a:xfrm>
                        <a:off x="0" y="0"/>
                        <a:ext cx="533400" cy="885825"/>
                      </a:xfrm>
                      <a:prstGeom prst="rect">
                        <a:avLst/>
                      </a:prstGeom>
                      <a:solidFill>
                        <a:srgbClr val="FFFFFF"/>
                      </a:solidFill>
                      <a:ln>
                        <a:noFill/>
                      </a:ln>
                      <a:effectLst/>
                    </wps:spPr>
                    <wps:txbx>
                      <w:txbxContent>
                        <w:p w14:paraId="6BF5813A">
                          <w:pPr>
                            <w:rPr>
                              <w:rFonts w:hint="eastAsia" w:ascii="宋体" w:hAnsi="宋体" w:eastAsia="宋体" w:cs="宋体"/>
                              <w:sz w:val="28"/>
                              <w:szCs w:val="28"/>
                              <w:lang w:val="en-US" w:eastAsia="zh-CN"/>
                            </w:rPr>
                          </w:pPr>
                        </w:p>
                      </w:txbxContent>
                    </wps:txbx>
                    <wps:bodyPr vert="eaVert" wrap="square" anchor="t" anchorCtr="0" upright="1"/>
                  </wps:wsp>
                </a:graphicData>
              </a:graphic>
            </wp:anchor>
          </w:drawing>
        </mc:Choice>
        <mc:Fallback>
          <w:pict>
            <v:shape id="_x0000_s1026" o:spid="_x0000_s1026" o:spt="202" type="#_x0000_t202" style="position:absolute;left:0pt;margin-left:-72.15pt;margin-top:-42.65pt;height:69.75pt;width:42pt;z-index:251660288;mso-width-relative:page;mso-height-relative:page;" fillcolor="#FFFFFF" filled="t" stroked="f" coordsize="21600,21600" o:gfxdata="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w5QMNoA&#10;AAALAQAADwAAAAAAAAABACAAAAAiAAAAZHJzL2Rvd25yZXYueG1sUEsBAhQAFAAAAAgAh07iQDp+&#10;USPkAQAAuQMAAA4AAAAAAAAAAQAgAAAAKQEAAGRycy9lMm9Eb2MueG1sUEsFBgAAAAAGAAYAWQEA&#10;AH8FAAAAAA==&#10;">
              <v:fill on="t" focussize="0,0"/>
              <v:stroke on="f"/>
              <v:imagedata o:title=""/>
              <o:lock v:ext="edit" aspectratio="f"/>
              <v:textbox style="layout-flow:vertical-ideographic;">
                <w:txbxContent>
                  <w:p w14:paraId="6BF5813A">
                    <w:pPr>
                      <w:rPr>
                        <w:rFonts w:hint="eastAsia" w:ascii="宋体" w:hAnsi="宋体" w:eastAsia="宋体" w:cs="宋体"/>
                        <w:sz w:val="28"/>
                        <w:szCs w:val="28"/>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C731">
    <w:pPr>
      <w:pStyle w:val="5"/>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21BE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BB21BE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-85090</wp:posOffset>
              </wp:positionH>
              <wp:positionV relativeFrom="paragraph">
                <wp:posOffset>123825</wp:posOffset>
              </wp:positionV>
              <wp:extent cx="863600" cy="258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63600" cy="258445"/>
                      </a:xfrm>
                      <a:prstGeom prst="rect">
                        <a:avLst/>
                      </a:prstGeom>
                      <a:noFill/>
                      <a:ln>
                        <a:noFill/>
                      </a:ln>
                      <a:effectLst/>
                    </wps:spPr>
                    <wps:txbx>
                      <w:txbxContent>
                        <w:p w14:paraId="120A5668">
                          <w:pPr>
                            <w:pStyle w:val="5"/>
                            <w:rPr>
                              <w:rFonts w:hint="eastAsia" w:ascii="宋体" w:hAnsi="宋体" w:eastAsia="宋体" w:cs="宋体"/>
                              <w:sz w:val="28"/>
                              <w:szCs w:val="28"/>
                              <w:lang w:val="en-US" w:eastAsia="zh-CN"/>
                            </w:rPr>
                          </w:pP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6.7pt;margin-top:9.75pt;height:20.35pt;width:68pt;mso-position-horizontal-relative:margin;z-index:251665408;mso-width-relative:page;mso-height-relative:page;" filled="f" stroked="f" coordsize="21600,21600" o:gfxdata="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1IcyNgAAAAJAQAADwAA&#10;AAAAAAABACAAAAAiAAAAZHJzL2Rvd25yZXYueG1sUEsBAhQAFAAAAAgAh07iQA/xFgPdAQAAtAMA&#10;AA4AAAAAAAAAAQAgAAAAJwEAAGRycy9lMm9Eb2MueG1sUEsFBgAAAAAGAAYAWQEAAHYFAAAAAA==&#10;">
              <v:fill on="f" focussize="0,0"/>
              <v:stroke on="f"/>
              <v:imagedata o:title=""/>
              <o:lock v:ext="edit" aspectratio="f"/>
              <v:textbox inset="0mm,0mm,0mm,0mm">
                <w:txbxContent>
                  <w:p w14:paraId="120A5668">
                    <w:pPr>
                      <w:pStyle w:val="5"/>
                      <w:rPr>
                        <w:rFonts w:hint="eastAsia" w:ascii="宋体" w:hAnsi="宋体" w:eastAsia="宋体" w:cs="宋体"/>
                        <w:sz w:val="28"/>
                        <w:szCs w:val="28"/>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57A589">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0C57A589">
                    <w:pPr>
                      <w:pStyle w:val="5"/>
                      <w:rPr>
                        <w:rFonts w:hint="eastAsia" w:eastAsia="宋体"/>
                        <w:lang w:eastAsia="zh-CN"/>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1E4503">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33PhvSAAAAAwEAAA8AAAAAAAAAAQAgAAAAIgAAAGRycy9kb3ducmV2Lnht&#10;bFBLAQIUABQAAAAIAIdO4kAYpZz6OAIAAHEEAAAOAAAAAAAAAAEAIAAAACEBAABkcnMvZTJvRG9j&#10;LnhtbFBLBQYAAAAABgAGAFkBAADLBQAAAAA=&#10;">
              <v:fill on="f" focussize="0,0"/>
              <v:stroke on="f" weight="0.5pt"/>
              <v:imagedata o:title=""/>
              <o:lock v:ext="edit" aspectratio="f"/>
              <v:textbox inset="0mm,0mm,0mm,0mm" style="mso-fit-shape-to-text:t;">
                <w:txbxContent>
                  <w:p w14:paraId="471E4503">
                    <w:pPr>
                      <w:snapToGrid w:val="0"/>
                      <w:rPr>
                        <w:rFonts w:hint="eastAsia"/>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949E">
    <w:pPr>
      <w:rPr>
        <w:rFonts w:hint="default"/>
        <w:lang w:val="en-US" w:eastAsia="zh-CN"/>
      </w:rPr>
    </w:pPr>
    <w:r>
      <w:rPr>
        <w:sz w:val="21"/>
      </w:rPr>
      <mc:AlternateContent>
        <mc:Choice Requires="wps">
          <w:drawing>
            <wp:anchor distT="0" distB="0" distL="114300" distR="114300" simplePos="0" relativeHeight="251682816" behindDoc="0" locked="0" layoutInCell="1" allowOverlap="1">
              <wp:simplePos x="0" y="0"/>
              <wp:positionH relativeFrom="margin">
                <wp:posOffset>55880</wp:posOffset>
              </wp:positionH>
              <wp:positionV relativeFrom="paragraph">
                <wp:posOffset>142875</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C30F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pt;margin-top:11.25pt;height:144pt;width:144pt;mso-position-horizontal-relative:margin;mso-wrap-style:none;z-index:251682816;mso-width-relative:page;mso-height-relative:page;" filled="f" stroked="f" coordsize="21600,21600" o:gfxdata="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cbqX1gAAAAgBAAAPAAAAAAAAAAEAIAAAACIAAABkcnMvZG93bnJldi54bWxQ&#10;SwECFAAUAAAACACHTuJAgvej7zICAABjBAAADgAAAAAAAAABACAAAAAlAQAAZHJzL2Uyb0RvYy54&#10;bWxQSwUGAAAAAAYABgBZAQAAyQUAAAAA&#10;">
              <v:fill on="f" focussize="0,0"/>
              <v:stroke on="f" weight="0.5pt"/>
              <v:imagedata o:title=""/>
              <o:lock v:ext="edit" aspectratio="f"/>
              <v:textbox inset="0mm,0mm,0mm,0mm" style="mso-fit-shape-to-text:t;">
                <w:txbxContent>
                  <w:p w14:paraId="7E4C30FA">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5027B79">
    <w:pPr>
      <w:pStyle w:val="5"/>
    </w:pPr>
    <w:r>
      <w:rPr>
        <w:sz w:val="18"/>
      </w:rPr>
      <mc:AlternateContent>
        <mc:Choice Requires="wps">
          <w:drawing>
            <wp:anchor distT="0" distB="0" distL="114300" distR="114300" simplePos="0" relativeHeight="251668480" behindDoc="0" locked="0" layoutInCell="1" allowOverlap="1">
              <wp:simplePos x="0" y="0"/>
              <wp:positionH relativeFrom="margin">
                <wp:posOffset>4534535</wp:posOffset>
              </wp:positionH>
              <wp:positionV relativeFrom="paragraph">
                <wp:posOffset>57150</wp:posOffset>
              </wp:positionV>
              <wp:extent cx="863600" cy="25844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63600" cy="258445"/>
                      </a:xfrm>
                      <a:prstGeom prst="rect">
                        <a:avLst/>
                      </a:prstGeom>
                      <a:noFill/>
                      <a:ln>
                        <a:noFill/>
                      </a:ln>
                      <a:effectLst/>
                    </wps:spPr>
                    <wps:txbx>
                      <w:txbxContent>
                        <w:p w14:paraId="6BD053E4">
                          <w:pPr>
                            <w:rPr>
                              <w:rFonts w:hint="default"/>
                              <w:lang w:val="en-US" w:eastAsia="zh-CN"/>
                            </w:rPr>
                          </w:pPr>
                          <w:r>
                            <w:rPr>
                              <w:rFonts w:hint="eastAsia"/>
                              <w:lang w:val="en-US" w:eastAsia="zh-CN"/>
                            </w:rPr>
                            <w:t>-</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357.05pt;margin-top:4.5pt;height:20.35pt;width:68pt;mso-position-horizontal-relative:margin;z-index:251668480;mso-width-relative:page;mso-height-relative:page;" filled="f" stroked="f" coordsize="21600,21600" o:gfxdata="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UfeQk1wAAAAgBAAAPAAAA&#10;AAAAAAEAIAAAACIAAABkcnMvZG93bnJldi54bWxQSwECFAAUAAAACACHTuJAaPF1Xt0BAAC0AwAA&#10;DgAAAAAAAAABACAAAAAmAQAAZHJzL2Uyb0RvYy54bWxQSwUGAAAAAAYABgBZAQAAdQUAAAAA&#10;">
              <v:fill on="f" focussize="0,0"/>
              <v:stroke on="f"/>
              <v:imagedata o:title=""/>
              <o:lock v:ext="edit" aspectratio="f"/>
              <v:textbox inset="0mm,0mm,0mm,0mm">
                <w:txbxContent>
                  <w:p w14:paraId="6BD053E4">
                    <w:pPr>
                      <w:rPr>
                        <w:rFonts w:hint="default"/>
                        <w:lang w:val="en-US" w:eastAsia="zh-CN"/>
                      </w:rPr>
                    </w:pPr>
                    <w:r>
                      <w:rPr>
                        <w:rFonts w:hint="eastAsia"/>
                        <w:lang w:val="en-US" w:eastAsia="zh-CN"/>
                      </w:rPr>
                      <w:t>-</w:t>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89A7C1">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KqMhpHjAQAAzgMAAA4A&#10;AAAAAAAAAQAgAAAAHgEAAGRycy9lMm9Eb2MueG1sUEsFBgAAAAAGAAYAWQEAAHMFAAAAAA==&#10;">
              <v:fill on="f" focussize="0,0"/>
              <v:stroke on="f"/>
              <v:imagedata o:title=""/>
              <o:lock v:ext="edit" aspectratio="f"/>
              <v:textbox inset="0mm,0mm,0mm,0mm" style="mso-fit-shape-to-text:t;">
                <w:txbxContent>
                  <w:p w14:paraId="7089A7C1">
                    <w:pPr>
                      <w:pStyle w:val="5"/>
                      <w:rPr>
                        <w:rFonts w:hint="eastAsia" w:eastAsia="宋体"/>
                        <w:lang w:eastAsia="zh-CN"/>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44513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06756F">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6432;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99z4b0gAAAAMBAAAPAAAAAAAAAAEAIAAAACIAAABkcnMvZG93bnJldi54&#10;bWxQSwECFAAUAAAACACHTuJAsOiFcjkCAABxBAAADgAAAAAAAAABACAAAAAhAQAAZHJzL2Uyb0Rv&#10;Yy54bWxQSwUGAAAAAAYABgBZAQAAzAUAAAAA&#10;">
              <v:fill on="f" focussize="0,0"/>
              <v:stroke on="f" weight="0.5pt"/>
              <v:imagedata o:title=""/>
              <o:lock v:ext="edit" aspectratio="f"/>
              <v:textbox inset="0mm,0mm,0mm,0mm" style="mso-fit-shape-to-text:t;">
                <w:txbxContent>
                  <w:p w14:paraId="1206756F">
                    <w:pPr>
                      <w:snapToGrid w:val="0"/>
                      <w:rPr>
                        <w:rFonts w:hint="eastAsia"/>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7C1D">
    <w:pPr>
      <w:pStyle w:val="5"/>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CEA7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5E8CEA7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posOffset>4534535</wp:posOffset>
              </wp:positionH>
              <wp:positionV relativeFrom="paragraph">
                <wp:posOffset>57150</wp:posOffset>
              </wp:positionV>
              <wp:extent cx="863600" cy="25844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863600" cy="258445"/>
                      </a:xfrm>
                      <a:prstGeom prst="rect">
                        <a:avLst/>
                      </a:prstGeom>
                      <a:noFill/>
                      <a:ln>
                        <a:noFill/>
                      </a:ln>
                      <a:effectLst/>
                    </wps:spPr>
                    <wps:txbx>
                      <w:txbxContent>
                        <w:p w14:paraId="4759BF7A">
                          <w:pPr>
                            <w:rPr>
                              <w:rFonts w:hint="eastAsia"/>
                              <w:lang w:val="en-US" w:eastAsia="zh-CN"/>
                            </w:rPr>
                          </w:pPr>
                        </w:p>
                      </w:txbxContent>
                    </wps:txbx>
                    <wps:bodyPr vert="horz" wrap="square" lIns="0" tIns="0" rIns="0" bIns="0" anchor="t" anchorCtr="0" upright="0"/>
                  </wps:wsp>
                </a:graphicData>
              </a:graphic>
            </wp:anchor>
          </w:drawing>
        </mc:Choice>
        <mc:Fallback>
          <w:pict>
            <v:shape id="_x0000_s1026" o:spid="_x0000_s1026" o:spt="202" type="#_x0000_t202" style="position:absolute;left:0pt;margin-left:357.05pt;margin-top:4.5pt;height:20.35pt;width:68pt;mso-position-horizontal-relative:margin;z-index:251677696;mso-width-relative:page;mso-height-relative:page;" filled="f" stroked="f" coordsize="21600,21600" o:gfxdata="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H3kJNcAAAAIAQAADwAA&#10;AAAAAAABACAAAAAiAAAAZHJzL2Rvd25yZXYueG1sUEsBAhQAFAAAAAgAh07iQKU08IreAQAAtAMA&#10;AA4AAAAAAAAAAQAgAAAAJgEAAGRycy9lMm9Eb2MueG1sUEsFBgAAAAAGAAYAWQEAAHYFAAAAAA==&#10;">
              <v:fill on="f" focussize="0,0"/>
              <v:stroke on="f"/>
              <v:imagedata o:title=""/>
              <o:lock v:ext="edit" aspectratio="f"/>
              <v:textbox inset="0mm,0mm,0mm,0mm">
                <w:txbxContent>
                  <w:p w14:paraId="4759BF7A">
                    <w:pPr>
                      <w:rPr>
                        <w:rFonts w:hint="eastAsia"/>
                        <w:lang w:val="en-US" w:eastAsia="zh-CN"/>
                      </w:rPr>
                    </w:pP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8AF4A4">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hkuMBAADO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vKaMycs3fj5+7fzj1/nn18Z&#10;xUigPmBFdXeBKuPw2g+0NnMcKZh4Dy3Y9CdGjPIk7+kirxoik+nQarlalZSSlJsdwi8ejgfA+FZ5&#10;y5JRc6D7y7KK43uMY+lckro5f6uNyXdo3F8BwhwjKi/BdDoxGSdOVhx2w0Rv55sTsaNnQV07D184&#10;62kpau7oDXBm3jnSPO3PbMBs7GZDOEkHax45G803cdyzQwC97/LmpRExvDpEmjvTSWOMvUmG5NA1&#10;Z0GmlUx79Kefqx6e4e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BsFIZLjAQAAzgMAAA4A&#10;AAAAAAAAAQAgAAAAHgEAAGRycy9lMm9Eb2MueG1sUEsFBgAAAAAGAAYAWQEAAHMFAAAAAA==&#10;">
              <v:fill on="f" focussize="0,0"/>
              <v:stroke on="f"/>
              <v:imagedata o:title=""/>
              <o:lock v:ext="edit" aspectratio="f"/>
              <v:textbox inset="0mm,0mm,0mm,0mm" style="mso-fit-shape-to-text:t;">
                <w:txbxContent>
                  <w:p w14:paraId="178AF4A4">
                    <w:pPr>
                      <w:pStyle w:val="5"/>
                      <w:rPr>
                        <w:rFonts w:hint="eastAsia" w:eastAsia="宋体"/>
                        <w:lang w:eastAsia="zh-CN"/>
                      </w:rPr>
                    </w:pP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445135" cy="23050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6256E4">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75648;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DbRNmjoCAABxBAAADgAAAGRycy9lMm9Eb2MueG1srVTNjtMwEL4j&#10;8Q6W7zRp0S5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fc+G9IAAAADAQAADwAAAAAAAAABACAAAAAiAAAAZHJzL2Rvd25yZXYu&#10;eG1sUEsBAhQAFAAAAAgAh07iQA20TZo6AgAAcQQAAA4AAAAAAAAAAQAgAAAAIQEAAGRycy9lMm9E&#10;b2MueG1sUEsFBgAAAAAGAAYAWQEAAM0FAAAAAA==&#10;">
              <v:fill on="f" focussize="0,0"/>
              <v:stroke on="f" weight="0.5pt"/>
              <v:imagedata o:title=""/>
              <o:lock v:ext="edit" aspectratio="f"/>
              <v:textbox inset="0mm,0mm,0mm,0mm" style="mso-fit-shape-to-text:t;">
                <w:txbxContent>
                  <w:p w14:paraId="386256E4">
                    <w:pPr>
                      <w:snapToGrid w:val="0"/>
                      <w:rPr>
                        <w:rFonts w:hint="eastAsia"/>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382CB">
    <w:pPr>
      <w:pStyle w:val="5"/>
    </w:pPr>
    <w:r>
      <w:rPr>
        <w:sz w:val="1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CC1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F72CC1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1C8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E2D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72D2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F7F64"/>
    <w:multiLevelType w:val="singleLevel"/>
    <w:tmpl w:val="83EF7F64"/>
    <w:lvl w:ilvl="0" w:tentative="0">
      <w:start w:val="2"/>
      <w:numFmt w:val="decimal"/>
      <w:suff w:val="space"/>
      <w:lvlText w:val="%1."/>
      <w:lvlJc w:val="left"/>
    </w:lvl>
  </w:abstractNum>
  <w:abstractNum w:abstractNumId="1">
    <w:nsid w:val="D59B452B"/>
    <w:multiLevelType w:val="singleLevel"/>
    <w:tmpl w:val="D59B452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GQ1YjY0ZmRiZGIyZGFhNWVlYmZmZDAxODllZDYifQ=="/>
  </w:docVars>
  <w:rsids>
    <w:rsidRoot w:val="00000000"/>
    <w:rsid w:val="000942B7"/>
    <w:rsid w:val="002E75EB"/>
    <w:rsid w:val="00515C5E"/>
    <w:rsid w:val="005A7208"/>
    <w:rsid w:val="007929DB"/>
    <w:rsid w:val="00ED3BD8"/>
    <w:rsid w:val="01267C0A"/>
    <w:rsid w:val="017716F4"/>
    <w:rsid w:val="01A471CC"/>
    <w:rsid w:val="01B020A8"/>
    <w:rsid w:val="01BA61B0"/>
    <w:rsid w:val="024B6E08"/>
    <w:rsid w:val="027A14CC"/>
    <w:rsid w:val="02985DC6"/>
    <w:rsid w:val="02A57833"/>
    <w:rsid w:val="02CC24B9"/>
    <w:rsid w:val="036068E4"/>
    <w:rsid w:val="036A59B4"/>
    <w:rsid w:val="037C2846"/>
    <w:rsid w:val="03853A0E"/>
    <w:rsid w:val="049951E5"/>
    <w:rsid w:val="04E75538"/>
    <w:rsid w:val="05B27A21"/>
    <w:rsid w:val="05D2339D"/>
    <w:rsid w:val="06732DD2"/>
    <w:rsid w:val="068A3C77"/>
    <w:rsid w:val="06C158EB"/>
    <w:rsid w:val="07E9466A"/>
    <w:rsid w:val="07ED2710"/>
    <w:rsid w:val="07F06F38"/>
    <w:rsid w:val="084A5DB4"/>
    <w:rsid w:val="089C322F"/>
    <w:rsid w:val="08B51480"/>
    <w:rsid w:val="08C416C3"/>
    <w:rsid w:val="08D6644E"/>
    <w:rsid w:val="09523172"/>
    <w:rsid w:val="09E6312A"/>
    <w:rsid w:val="0A051F93"/>
    <w:rsid w:val="0A78561E"/>
    <w:rsid w:val="0AC41E4E"/>
    <w:rsid w:val="0AFB3396"/>
    <w:rsid w:val="0B1F3EA8"/>
    <w:rsid w:val="0B6E29FE"/>
    <w:rsid w:val="0B860EB1"/>
    <w:rsid w:val="0BA61553"/>
    <w:rsid w:val="0BE856C8"/>
    <w:rsid w:val="0C0A09D5"/>
    <w:rsid w:val="0C175FAD"/>
    <w:rsid w:val="0C4072B2"/>
    <w:rsid w:val="0C7D61C4"/>
    <w:rsid w:val="0CAE7FFA"/>
    <w:rsid w:val="0CDB5143"/>
    <w:rsid w:val="0D49488C"/>
    <w:rsid w:val="0D86163D"/>
    <w:rsid w:val="0D8F4B1E"/>
    <w:rsid w:val="0DB55A7E"/>
    <w:rsid w:val="0DE2772C"/>
    <w:rsid w:val="0E12086E"/>
    <w:rsid w:val="0E590AFF"/>
    <w:rsid w:val="0E71409B"/>
    <w:rsid w:val="0ECE5049"/>
    <w:rsid w:val="1019591A"/>
    <w:rsid w:val="10275B94"/>
    <w:rsid w:val="10E16B8A"/>
    <w:rsid w:val="11022004"/>
    <w:rsid w:val="110C497F"/>
    <w:rsid w:val="11147C96"/>
    <w:rsid w:val="11421D1E"/>
    <w:rsid w:val="11DC20E9"/>
    <w:rsid w:val="120E6BC9"/>
    <w:rsid w:val="1230601B"/>
    <w:rsid w:val="129E4D32"/>
    <w:rsid w:val="12A04F4F"/>
    <w:rsid w:val="130F3E82"/>
    <w:rsid w:val="13547AE7"/>
    <w:rsid w:val="138A52B7"/>
    <w:rsid w:val="139D4FEA"/>
    <w:rsid w:val="14033643"/>
    <w:rsid w:val="14080104"/>
    <w:rsid w:val="143D6AA7"/>
    <w:rsid w:val="14700951"/>
    <w:rsid w:val="14824196"/>
    <w:rsid w:val="14955468"/>
    <w:rsid w:val="14DC2AD9"/>
    <w:rsid w:val="153656F6"/>
    <w:rsid w:val="1592213D"/>
    <w:rsid w:val="15A55F66"/>
    <w:rsid w:val="16007AB2"/>
    <w:rsid w:val="160C28FB"/>
    <w:rsid w:val="161C1AFC"/>
    <w:rsid w:val="163D2AB4"/>
    <w:rsid w:val="1652241C"/>
    <w:rsid w:val="16641F3E"/>
    <w:rsid w:val="17241BA1"/>
    <w:rsid w:val="17641596"/>
    <w:rsid w:val="17917CCC"/>
    <w:rsid w:val="17D43E77"/>
    <w:rsid w:val="17F92A0B"/>
    <w:rsid w:val="18180D20"/>
    <w:rsid w:val="18602A8A"/>
    <w:rsid w:val="18AC6A33"/>
    <w:rsid w:val="18CC1D85"/>
    <w:rsid w:val="19006747"/>
    <w:rsid w:val="191B2CE1"/>
    <w:rsid w:val="19202945"/>
    <w:rsid w:val="19CF5530"/>
    <w:rsid w:val="19D159ED"/>
    <w:rsid w:val="1A0C7D81"/>
    <w:rsid w:val="1A147FD0"/>
    <w:rsid w:val="1A3B555D"/>
    <w:rsid w:val="1ABC3F4D"/>
    <w:rsid w:val="1BB90E2F"/>
    <w:rsid w:val="1BFB6AC6"/>
    <w:rsid w:val="1D1502E7"/>
    <w:rsid w:val="1D1F2F14"/>
    <w:rsid w:val="1D4B3106"/>
    <w:rsid w:val="1D666D95"/>
    <w:rsid w:val="1D8E27D0"/>
    <w:rsid w:val="1DB368D9"/>
    <w:rsid w:val="1DBB7654"/>
    <w:rsid w:val="1E14234D"/>
    <w:rsid w:val="1E6251C4"/>
    <w:rsid w:val="1E887DBF"/>
    <w:rsid w:val="1EA740CC"/>
    <w:rsid w:val="1EB51D82"/>
    <w:rsid w:val="1EC74EC2"/>
    <w:rsid w:val="1F50604A"/>
    <w:rsid w:val="20B93707"/>
    <w:rsid w:val="20CA0127"/>
    <w:rsid w:val="21582E98"/>
    <w:rsid w:val="220E3112"/>
    <w:rsid w:val="22561186"/>
    <w:rsid w:val="22BA06CD"/>
    <w:rsid w:val="22FD5AA5"/>
    <w:rsid w:val="23442093"/>
    <w:rsid w:val="23ED3D6C"/>
    <w:rsid w:val="24E80566"/>
    <w:rsid w:val="24FE74C0"/>
    <w:rsid w:val="24FE78B3"/>
    <w:rsid w:val="25284930"/>
    <w:rsid w:val="25461985"/>
    <w:rsid w:val="25742346"/>
    <w:rsid w:val="25900E53"/>
    <w:rsid w:val="26B50445"/>
    <w:rsid w:val="27117B86"/>
    <w:rsid w:val="27715FC1"/>
    <w:rsid w:val="27EF48A9"/>
    <w:rsid w:val="281C4C20"/>
    <w:rsid w:val="28537F15"/>
    <w:rsid w:val="287560DE"/>
    <w:rsid w:val="28AA3FD9"/>
    <w:rsid w:val="28AD3ACA"/>
    <w:rsid w:val="28E05C4D"/>
    <w:rsid w:val="28ED2118"/>
    <w:rsid w:val="2953641F"/>
    <w:rsid w:val="296323DA"/>
    <w:rsid w:val="2AD510B6"/>
    <w:rsid w:val="2AD76C06"/>
    <w:rsid w:val="2ADE6BE3"/>
    <w:rsid w:val="2B13631B"/>
    <w:rsid w:val="2B2C393F"/>
    <w:rsid w:val="2B6F5066"/>
    <w:rsid w:val="2B8A00F2"/>
    <w:rsid w:val="2B91078E"/>
    <w:rsid w:val="2BBD2276"/>
    <w:rsid w:val="2C6D197E"/>
    <w:rsid w:val="2DAD1E76"/>
    <w:rsid w:val="2DE81100"/>
    <w:rsid w:val="2E642ED4"/>
    <w:rsid w:val="2EA27501"/>
    <w:rsid w:val="2EAD65D1"/>
    <w:rsid w:val="2EDF69A7"/>
    <w:rsid w:val="2EF7784D"/>
    <w:rsid w:val="2F120B2A"/>
    <w:rsid w:val="2F6D7A9C"/>
    <w:rsid w:val="2F947791"/>
    <w:rsid w:val="2FA04372"/>
    <w:rsid w:val="2FCA6D0F"/>
    <w:rsid w:val="2FDE6C5E"/>
    <w:rsid w:val="30D8402E"/>
    <w:rsid w:val="31AB7F9E"/>
    <w:rsid w:val="31C83722"/>
    <w:rsid w:val="327411B4"/>
    <w:rsid w:val="32843AED"/>
    <w:rsid w:val="32C2518F"/>
    <w:rsid w:val="32C57C62"/>
    <w:rsid w:val="32DB597E"/>
    <w:rsid w:val="332B7379"/>
    <w:rsid w:val="337738F3"/>
    <w:rsid w:val="337B0EDF"/>
    <w:rsid w:val="33BA709B"/>
    <w:rsid w:val="33DA4B1D"/>
    <w:rsid w:val="346F60D7"/>
    <w:rsid w:val="348C4EDB"/>
    <w:rsid w:val="353C245D"/>
    <w:rsid w:val="354D2B49"/>
    <w:rsid w:val="3550415A"/>
    <w:rsid w:val="35FE7713"/>
    <w:rsid w:val="362D7FF8"/>
    <w:rsid w:val="3679323D"/>
    <w:rsid w:val="36C02C1A"/>
    <w:rsid w:val="36F32FEF"/>
    <w:rsid w:val="36FD3E6E"/>
    <w:rsid w:val="375C2761"/>
    <w:rsid w:val="375F5D92"/>
    <w:rsid w:val="37D3697D"/>
    <w:rsid w:val="381F1BC2"/>
    <w:rsid w:val="383F7530"/>
    <w:rsid w:val="386C6F70"/>
    <w:rsid w:val="38904042"/>
    <w:rsid w:val="38ED3A6E"/>
    <w:rsid w:val="396F26D5"/>
    <w:rsid w:val="399F2FBB"/>
    <w:rsid w:val="39CD2C1A"/>
    <w:rsid w:val="3A6A181A"/>
    <w:rsid w:val="3A900B55"/>
    <w:rsid w:val="3AA36ADA"/>
    <w:rsid w:val="3ADE2315"/>
    <w:rsid w:val="3BAA5C47"/>
    <w:rsid w:val="3C355C17"/>
    <w:rsid w:val="3C487939"/>
    <w:rsid w:val="3C7376D5"/>
    <w:rsid w:val="3C825049"/>
    <w:rsid w:val="3D18555E"/>
    <w:rsid w:val="3D804EB1"/>
    <w:rsid w:val="3DA037A5"/>
    <w:rsid w:val="3E133F77"/>
    <w:rsid w:val="3E1859AE"/>
    <w:rsid w:val="3E3C1720"/>
    <w:rsid w:val="3E8135D7"/>
    <w:rsid w:val="3ED43706"/>
    <w:rsid w:val="3F3E3276"/>
    <w:rsid w:val="3F591E5E"/>
    <w:rsid w:val="3F9115F7"/>
    <w:rsid w:val="3F9335C1"/>
    <w:rsid w:val="40103488"/>
    <w:rsid w:val="403266E0"/>
    <w:rsid w:val="404733DB"/>
    <w:rsid w:val="40D750DF"/>
    <w:rsid w:val="40F6130A"/>
    <w:rsid w:val="41800397"/>
    <w:rsid w:val="41807B75"/>
    <w:rsid w:val="42060B44"/>
    <w:rsid w:val="42224789"/>
    <w:rsid w:val="42CA5A33"/>
    <w:rsid w:val="42CB6BCE"/>
    <w:rsid w:val="43291B47"/>
    <w:rsid w:val="432D5ADB"/>
    <w:rsid w:val="43340C18"/>
    <w:rsid w:val="437E3BFD"/>
    <w:rsid w:val="43C43341"/>
    <w:rsid w:val="44564BBE"/>
    <w:rsid w:val="45913019"/>
    <w:rsid w:val="45927E77"/>
    <w:rsid w:val="459E05CA"/>
    <w:rsid w:val="45A831F7"/>
    <w:rsid w:val="45B1654F"/>
    <w:rsid w:val="45BB117C"/>
    <w:rsid w:val="45ED2CAC"/>
    <w:rsid w:val="45F617E2"/>
    <w:rsid w:val="4619537A"/>
    <w:rsid w:val="463902F3"/>
    <w:rsid w:val="468C6D90"/>
    <w:rsid w:val="46DF0E9A"/>
    <w:rsid w:val="47022DDB"/>
    <w:rsid w:val="479559FD"/>
    <w:rsid w:val="47A3636C"/>
    <w:rsid w:val="47CD163B"/>
    <w:rsid w:val="47CD5197"/>
    <w:rsid w:val="48D82045"/>
    <w:rsid w:val="490E3CB9"/>
    <w:rsid w:val="498B355B"/>
    <w:rsid w:val="49A2441A"/>
    <w:rsid w:val="49AC3DB6"/>
    <w:rsid w:val="49EF202D"/>
    <w:rsid w:val="49EF5898"/>
    <w:rsid w:val="4A111CB3"/>
    <w:rsid w:val="4A91694F"/>
    <w:rsid w:val="4ADA6548"/>
    <w:rsid w:val="4AF15640"/>
    <w:rsid w:val="4AFA2747"/>
    <w:rsid w:val="4B0B3254"/>
    <w:rsid w:val="4B844CFD"/>
    <w:rsid w:val="4BFE6267"/>
    <w:rsid w:val="4C3F32D4"/>
    <w:rsid w:val="4CFB09F8"/>
    <w:rsid w:val="4D4E28D6"/>
    <w:rsid w:val="4D534390"/>
    <w:rsid w:val="4DA42E3E"/>
    <w:rsid w:val="4DBC0648"/>
    <w:rsid w:val="4E165AE9"/>
    <w:rsid w:val="4E4B0456"/>
    <w:rsid w:val="4E8C5DAC"/>
    <w:rsid w:val="4E984750"/>
    <w:rsid w:val="4EF676C9"/>
    <w:rsid w:val="4F2204BE"/>
    <w:rsid w:val="4F822D0B"/>
    <w:rsid w:val="4F9250FB"/>
    <w:rsid w:val="4FAB33CE"/>
    <w:rsid w:val="4FBB7FCB"/>
    <w:rsid w:val="4FD12EB3"/>
    <w:rsid w:val="5039035C"/>
    <w:rsid w:val="5055041F"/>
    <w:rsid w:val="50575F45"/>
    <w:rsid w:val="50A0169A"/>
    <w:rsid w:val="50F96FFC"/>
    <w:rsid w:val="5133250E"/>
    <w:rsid w:val="515116BA"/>
    <w:rsid w:val="51776D26"/>
    <w:rsid w:val="51870AAC"/>
    <w:rsid w:val="51F37EF0"/>
    <w:rsid w:val="51FF0643"/>
    <w:rsid w:val="52043214"/>
    <w:rsid w:val="522E72B5"/>
    <w:rsid w:val="52A354F7"/>
    <w:rsid w:val="52D27B05"/>
    <w:rsid w:val="53004672"/>
    <w:rsid w:val="532F4F57"/>
    <w:rsid w:val="538057B3"/>
    <w:rsid w:val="53A96EE0"/>
    <w:rsid w:val="53DB0C3B"/>
    <w:rsid w:val="54971006"/>
    <w:rsid w:val="54BE3EA7"/>
    <w:rsid w:val="54C331CE"/>
    <w:rsid w:val="54D23DEC"/>
    <w:rsid w:val="54E0031B"/>
    <w:rsid w:val="555E419E"/>
    <w:rsid w:val="55705227"/>
    <w:rsid w:val="55713605"/>
    <w:rsid w:val="557B2F64"/>
    <w:rsid w:val="55B47996"/>
    <w:rsid w:val="55C51BA3"/>
    <w:rsid w:val="55CB2C2F"/>
    <w:rsid w:val="56AF12FE"/>
    <w:rsid w:val="56B934B6"/>
    <w:rsid w:val="56E61DD1"/>
    <w:rsid w:val="56F42740"/>
    <w:rsid w:val="57266671"/>
    <w:rsid w:val="572A6162"/>
    <w:rsid w:val="57A51C8C"/>
    <w:rsid w:val="57C2449C"/>
    <w:rsid w:val="58737694"/>
    <w:rsid w:val="58B24661"/>
    <w:rsid w:val="58B32187"/>
    <w:rsid w:val="58FD3402"/>
    <w:rsid w:val="5906675A"/>
    <w:rsid w:val="5919648E"/>
    <w:rsid w:val="59327308"/>
    <w:rsid w:val="59345076"/>
    <w:rsid w:val="595966AB"/>
    <w:rsid w:val="599C4E7C"/>
    <w:rsid w:val="59CF6774"/>
    <w:rsid w:val="59E7033A"/>
    <w:rsid w:val="5A184997"/>
    <w:rsid w:val="5A273691"/>
    <w:rsid w:val="5ABF6477"/>
    <w:rsid w:val="5AF32D0E"/>
    <w:rsid w:val="5B01367D"/>
    <w:rsid w:val="5B5429C0"/>
    <w:rsid w:val="5B694D7F"/>
    <w:rsid w:val="5BDB5C7C"/>
    <w:rsid w:val="5C374F41"/>
    <w:rsid w:val="5C642116"/>
    <w:rsid w:val="5C910A31"/>
    <w:rsid w:val="5C9A5B38"/>
    <w:rsid w:val="5C9D73D6"/>
    <w:rsid w:val="5CD54512"/>
    <w:rsid w:val="5CF52D6E"/>
    <w:rsid w:val="5D320BE3"/>
    <w:rsid w:val="5D5F28DD"/>
    <w:rsid w:val="5D670EDB"/>
    <w:rsid w:val="5D6C2553"/>
    <w:rsid w:val="5E2F405E"/>
    <w:rsid w:val="5E671A49"/>
    <w:rsid w:val="5E6948D1"/>
    <w:rsid w:val="5E6E2DD8"/>
    <w:rsid w:val="5E8425FB"/>
    <w:rsid w:val="5E9D36BD"/>
    <w:rsid w:val="5F2913F5"/>
    <w:rsid w:val="5F366F9D"/>
    <w:rsid w:val="5F7206A6"/>
    <w:rsid w:val="5FA016B7"/>
    <w:rsid w:val="607C7302"/>
    <w:rsid w:val="60820DBC"/>
    <w:rsid w:val="608723B1"/>
    <w:rsid w:val="608F7035"/>
    <w:rsid w:val="60F13815"/>
    <w:rsid w:val="61A11716"/>
    <w:rsid w:val="61FC06FB"/>
    <w:rsid w:val="620C54D3"/>
    <w:rsid w:val="621719D8"/>
    <w:rsid w:val="62314848"/>
    <w:rsid w:val="62562501"/>
    <w:rsid w:val="62B81EB0"/>
    <w:rsid w:val="62DC0E67"/>
    <w:rsid w:val="64281C7B"/>
    <w:rsid w:val="647153D0"/>
    <w:rsid w:val="64A07A63"/>
    <w:rsid w:val="652E1513"/>
    <w:rsid w:val="65876E75"/>
    <w:rsid w:val="65BD406C"/>
    <w:rsid w:val="66061B48"/>
    <w:rsid w:val="662C0D73"/>
    <w:rsid w:val="663366B5"/>
    <w:rsid w:val="663E7534"/>
    <w:rsid w:val="66BA434F"/>
    <w:rsid w:val="66DB4D83"/>
    <w:rsid w:val="676F196F"/>
    <w:rsid w:val="67A1421E"/>
    <w:rsid w:val="67B13D35"/>
    <w:rsid w:val="6808538D"/>
    <w:rsid w:val="68664B20"/>
    <w:rsid w:val="68EB3277"/>
    <w:rsid w:val="690B56C7"/>
    <w:rsid w:val="69117181"/>
    <w:rsid w:val="694E29D2"/>
    <w:rsid w:val="699658D9"/>
    <w:rsid w:val="69A578CA"/>
    <w:rsid w:val="69F72E97"/>
    <w:rsid w:val="6A0C7F3D"/>
    <w:rsid w:val="6A576E16"/>
    <w:rsid w:val="6A871B98"/>
    <w:rsid w:val="6A8D6CDC"/>
    <w:rsid w:val="6AA5228E"/>
    <w:rsid w:val="6AB44268"/>
    <w:rsid w:val="6AD9782B"/>
    <w:rsid w:val="6AFB1612"/>
    <w:rsid w:val="6B015517"/>
    <w:rsid w:val="6B2A3AA4"/>
    <w:rsid w:val="6B9619ED"/>
    <w:rsid w:val="6C231EEE"/>
    <w:rsid w:val="6C47110C"/>
    <w:rsid w:val="6C4B4758"/>
    <w:rsid w:val="6CF92AD3"/>
    <w:rsid w:val="6CFA5D1C"/>
    <w:rsid w:val="6D0E5786"/>
    <w:rsid w:val="6D17288C"/>
    <w:rsid w:val="6D237EC3"/>
    <w:rsid w:val="6D3C0545"/>
    <w:rsid w:val="6D9D5488"/>
    <w:rsid w:val="6DB0345C"/>
    <w:rsid w:val="6DEA0257"/>
    <w:rsid w:val="6DF826BE"/>
    <w:rsid w:val="6E060945"/>
    <w:rsid w:val="6E217E67"/>
    <w:rsid w:val="6E7C32EF"/>
    <w:rsid w:val="6FC0545D"/>
    <w:rsid w:val="6FDA31B7"/>
    <w:rsid w:val="701106CA"/>
    <w:rsid w:val="702A28D7"/>
    <w:rsid w:val="70B76FC3"/>
    <w:rsid w:val="70DF641D"/>
    <w:rsid w:val="70F84783"/>
    <w:rsid w:val="712612F0"/>
    <w:rsid w:val="714D4ACF"/>
    <w:rsid w:val="71614D65"/>
    <w:rsid w:val="719721EE"/>
    <w:rsid w:val="719C7804"/>
    <w:rsid w:val="71DD11C4"/>
    <w:rsid w:val="71E33685"/>
    <w:rsid w:val="71F9519D"/>
    <w:rsid w:val="720E0702"/>
    <w:rsid w:val="731446F4"/>
    <w:rsid w:val="74054DDF"/>
    <w:rsid w:val="74476D15"/>
    <w:rsid w:val="744F79AB"/>
    <w:rsid w:val="74550028"/>
    <w:rsid w:val="74A16080"/>
    <w:rsid w:val="74D55507"/>
    <w:rsid w:val="74EE65C9"/>
    <w:rsid w:val="751A73BE"/>
    <w:rsid w:val="7524023C"/>
    <w:rsid w:val="75645FE2"/>
    <w:rsid w:val="756D3991"/>
    <w:rsid w:val="75ED6880"/>
    <w:rsid w:val="76342701"/>
    <w:rsid w:val="764346F2"/>
    <w:rsid w:val="76A258BD"/>
    <w:rsid w:val="76CA4E14"/>
    <w:rsid w:val="76D01D85"/>
    <w:rsid w:val="775C3CBE"/>
    <w:rsid w:val="775E3CDB"/>
    <w:rsid w:val="77901BB9"/>
    <w:rsid w:val="77B533CE"/>
    <w:rsid w:val="77C76E65"/>
    <w:rsid w:val="7866291A"/>
    <w:rsid w:val="78733E09"/>
    <w:rsid w:val="79F937C6"/>
    <w:rsid w:val="7A095FA3"/>
    <w:rsid w:val="7B3444FE"/>
    <w:rsid w:val="7B7F7F7B"/>
    <w:rsid w:val="7BBC2F7D"/>
    <w:rsid w:val="7C605669"/>
    <w:rsid w:val="7C63789C"/>
    <w:rsid w:val="7CA915F3"/>
    <w:rsid w:val="7D961908"/>
    <w:rsid w:val="7DBD122E"/>
    <w:rsid w:val="7DC9372F"/>
    <w:rsid w:val="7DD02D0F"/>
    <w:rsid w:val="7E415537"/>
    <w:rsid w:val="7E461224"/>
    <w:rsid w:val="7E7E09BD"/>
    <w:rsid w:val="7E861620"/>
    <w:rsid w:val="7F055CE6"/>
    <w:rsid w:val="7F2F7F0A"/>
    <w:rsid w:val="7F617DDF"/>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next w:val="4"/>
    <w:autoRedefine/>
    <w:semiHidden/>
    <w:qFormat/>
    <w:uiPriority w:val="0"/>
    <w:rPr>
      <w:sz w:val="18"/>
      <w:szCs w:val="18"/>
    </w:rPr>
  </w:style>
  <w:style w:type="paragraph" w:styleId="4">
    <w:name w:val="HTML Preformatted"/>
    <w:basedOn w:val="1"/>
    <w:autoRedefine/>
    <w:qFormat/>
    <w:uiPriority w:val="0"/>
    <w:pPr>
      <w:jc w:val="left"/>
    </w:pPr>
    <w:rPr>
      <w:rFonts w:hint="eastAsia" w:ascii="宋体" w:hAnsi="宋体" w:eastAsia="宋体" w:cs="宋体"/>
      <w:kern w:val="0"/>
      <w:sz w:val="24"/>
      <w:szCs w:val="24"/>
      <w:lang w:val="en-US" w:eastAsia="zh-CN" w:bidi="ar"/>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jc w:val="left"/>
    </w:pPr>
    <w:rPr>
      <w:rFonts w:ascii="宋体" w:hAnsi="宋体" w:eastAsia="方正仿宋简体" w:cs="宋体"/>
      <w:kern w:val="0"/>
      <w:sz w:val="24"/>
      <w:szCs w:val="24"/>
    </w:rPr>
  </w:style>
  <w:style w:type="paragraph" w:styleId="8">
    <w:name w:val="Body Text First Indent"/>
    <w:basedOn w:val="2"/>
    <w:qFormat/>
    <w:uiPriority w:val="0"/>
    <w:pPr>
      <w:ind w:firstLine="420" w:firstLineChars="1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3">
    <w:name w:val="表格5"/>
    <w:next w:val="1"/>
    <w:autoRedefine/>
    <w:qFormat/>
    <w:uiPriority w:val="0"/>
    <w:pPr>
      <w:spacing w:line="360" w:lineRule="exact"/>
      <w:jc w:val="center"/>
    </w:pPr>
    <w:rPr>
      <w:rFonts w:ascii="Calibri" w:hAnsi="Calibri" w:eastAsia="宋体" w:cs="Times New Roman"/>
      <w:kern w:val="2"/>
      <w:sz w:val="24"/>
      <w:szCs w:val="22"/>
      <w:lang w:val="en-US" w:eastAsia="zh-CN" w:bidi="ar-SA"/>
    </w:rPr>
  </w:style>
  <w:style w:type="character" w:customStyle="1" w:styleId="14">
    <w:name w:val="font11"/>
    <w:basedOn w:val="11"/>
    <w:autoRedefine/>
    <w:qFormat/>
    <w:uiPriority w:val="0"/>
    <w:rPr>
      <w:rFonts w:hint="eastAsia" w:ascii="宋体" w:hAnsi="宋体" w:eastAsia="宋体" w:cs="宋体"/>
      <w:b/>
      <w:bCs/>
      <w:color w:val="000000"/>
      <w:sz w:val="40"/>
      <w:szCs w:val="40"/>
      <w:u w:val="none"/>
    </w:rPr>
  </w:style>
  <w:style w:type="character" w:customStyle="1" w:styleId="15">
    <w:name w:val="font51"/>
    <w:basedOn w:val="11"/>
    <w:autoRedefine/>
    <w:qFormat/>
    <w:uiPriority w:val="0"/>
    <w:rPr>
      <w:rFonts w:hint="eastAsia" w:ascii="宋体" w:hAnsi="宋体" w:eastAsia="宋体" w:cs="宋体"/>
      <w:b/>
      <w:bCs/>
      <w:color w:val="000000"/>
      <w:sz w:val="40"/>
      <w:szCs w:val="40"/>
      <w:u w:val="single"/>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15271</Words>
  <Characters>18308</Characters>
  <Lines>0</Lines>
  <Paragraphs>0</Paragraphs>
  <TotalTime>7</TotalTime>
  <ScaleCrop>false</ScaleCrop>
  <LinksUpToDate>false</LinksUpToDate>
  <CharactersWithSpaces>19190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QoQ</cp:lastModifiedBy>
  <cp:lastPrinted>2024-05-31T03:42:00Z</cp:lastPrinted>
  <dcterms:modified xsi:type="dcterms:W3CDTF">2024-07-10T02:06:52Z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9A2D23CF536640A1AE7A807026FCF405_13</vt:lpwstr>
  </property>
</Properties>
</file>